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7BF" w:rsidRDefault="001877BF" w:rsidP="006871DC">
      <w:pPr>
        <w:rPr>
          <w:rFonts w:ascii="Arial" w:hAnsi="Arial"/>
          <w:b/>
          <w:sz w:val="36"/>
        </w:rPr>
      </w:pPr>
      <w:bookmarkStart w:id="0" w:name="_Toc162608901"/>
      <w:r w:rsidRPr="001877BF">
        <w:rPr>
          <w:rFonts w:ascii="Arial" w:hAnsi="Arial"/>
          <w:b/>
          <w:noProof/>
          <w:sz w:val="36"/>
          <w:lang w:val="en-GB" w:eastAsia="en-GB"/>
        </w:rPr>
        <w:drawing>
          <wp:inline distT="0" distB="0" distL="0" distR="0">
            <wp:extent cx="1955800" cy="457200"/>
            <wp:effectExtent l="25400" t="0" r="0" b="0"/>
            <wp:docPr id="2" name="P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55800" cy="457200"/>
                    </a:xfrm>
                    <a:prstGeom prst="rect">
                      <a:avLst/>
                    </a:prstGeom>
                    <a:noFill/>
                    <a:ln w="9525">
                      <a:noFill/>
                      <a:miter lim="800000"/>
                      <a:headEnd/>
                      <a:tailEnd/>
                    </a:ln>
                  </pic:spPr>
                </pic:pic>
              </a:graphicData>
            </a:graphic>
          </wp:inline>
        </w:drawing>
      </w:r>
    </w:p>
    <w:p w:rsidR="001877BF" w:rsidRDefault="001877BF" w:rsidP="006871DC">
      <w:pPr>
        <w:rPr>
          <w:rFonts w:ascii="Arial" w:hAnsi="Arial"/>
          <w:b/>
          <w:sz w:val="36"/>
        </w:rPr>
      </w:pPr>
      <w:r w:rsidRPr="001877BF">
        <w:rPr>
          <w:rFonts w:ascii="Arial" w:hAnsi="Arial"/>
          <w:b/>
          <w:noProof/>
          <w:sz w:val="36"/>
          <w:lang w:val="en-GB" w:eastAsia="en-GB"/>
        </w:rPr>
        <w:drawing>
          <wp:anchor distT="0" distB="0" distL="114300" distR="114300" simplePos="0" relativeHeight="251659264" behindDoc="0" locked="0" layoutInCell="1" allowOverlap="1">
            <wp:simplePos x="0" y="0"/>
            <wp:positionH relativeFrom="column">
              <wp:posOffset>-63500</wp:posOffset>
            </wp:positionH>
            <wp:positionV relativeFrom="paragraph">
              <wp:posOffset>50800</wp:posOffset>
            </wp:positionV>
            <wp:extent cx="1130300" cy="625475"/>
            <wp:effectExtent l="25400" t="0" r="0" b="0"/>
            <wp:wrapTight wrapText="bothSides">
              <wp:wrapPolygon edited="0">
                <wp:start x="-485" y="0"/>
                <wp:lineTo x="-485" y="21052"/>
                <wp:lineTo x="21357" y="21052"/>
                <wp:lineTo x="21357" y="0"/>
                <wp:lineTo x="-485" y="0"/>
              </wp:wrapPolygon>
            </wp:wrapTight>
            <wp:docPr id="5" name="P 2" descr="flow assoc logo blu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flow assoc logo blue.tiff"/>
                    <pic:cNvPicPr>
                      <a:picLocks noChangeAspect="1" noChangeArrowheads="1"/>
                    </pic:cNvPicPr>
                  </pic:nvPicPr>
                  <pic:blipFill>
                    <a:blip r:embed="rId9" cstate="print"/>
                    <a:srcRect/>
                    <a:stretch>
                      <a:fillRect/>
                    </a:stretch>
                  </pic:blipFill>
                  <pic:spPr bwMode="auto">
                    <a:xfrm>
                      <a:off x="0" y="0"/>
                      <a:ext cx="1130300" cy="625475"/>
                    </a:xfrm>
                    <a:prstGeom prst="rect">
                      <a:avLst/>
                    </a:prstGeom>
                    <a:noFill/>
                    <a:ln w="9525">
                      <a:noFill/>
                      <a:miter lim="800000"/>
                      <a:headEnd/>
                      <a:tailEnd/>
                    </a:ln>
                  </pic:spPr>
                </pic:pic>
              </a:graphicData>
            </a:graphic>
          </wp:anchor>
        </w:drawing>
      </w:r>
    </w:p>
    <w:p w:rsidR="001877BF" w:rsidRDefault="001877BF" w:rsidP="006871DC">
      <w:pPr>
        <w:rPr>
          <w:rFonts w:ascii="Arial" w:hAnsi="Arial"/>
          <w:b/>
          <w:sz w:val="36"/>
        </w:rPr>
      </w:pPr>
    </w:p>
    <w:p w:rsidR="001877BF" w:rsidRDefault="001877BF" w:rsidP="006871DC">
      <w:pPr>
        <w:rPr>
          <w:rFonts w:ascii="Arial" w:hAnsi="Arial"/>
          <w:b/>
          <w:sz w:val="36"/>
        </w:rPr>
      </w:pPr>
    </w:p>
    <w:p w:rsidR="00B45EC2" w:rsidRPr="00B278D6" w:rsidRDefault="00B45EC2" w:rsidP="00B278D6">
      <w:pPr>
        <w:rPr>
          <w:rFonts w:ascii="Arial" w:hAnsi="Arial"/>
          <w:b/>
          <w:sz w:val="48"/>
        </w:rPr>
      </w:pPr>
      <w:r w:rsidRPr="00B278D6">
        <w:rPr>
          <w:rFonts w:ascii="Arial" w:hAnsi="Arial"/>
          <w:b/>
          <w:sz w:val="48"/>
        </w:rPr>
        <w:t>Museums for the Future</w:t>
      </w:r>
      <w:r w:rsidR="00B278D6" w:rsidRPr="00B278D6">
        <w:rPr>
          <w:rFonts w:ascii="Arial" w:hAnsi="Arial"/>
          <w:b/>
          <w:sz w:val="48"/>
        </w:rPr>
        <w:t>:</w:t>
      </w:r>
    </w:p>
    <w:p w:rsidR="00CF70B5" w:rsidRDefault="00B278D6" w:rsidP="00B278D6">
      <w:pPr>
        <w:rPr>
          <w:rFonts w:ascii="Arial" w:hAnsi="Arial"/>
          <w:b/>
          <w:sz w:val="48"/>
        </w:rPr>
      </w:pPr>
      <w:r w:rsidRPr="00B278D6">
        <w:rPr>
          <w:rFonts w:ascii="Arial" w:hAnsi="Arial"/>
          <w:b/>
          <w:sz w:val="48"/>
        </w:rPr>
        <w:t>Resource Directory</w:t>
      </w:r>
    </w:p>
    <w:p w:rsidR="00B45EC2" w:rsidRPr="00B278D6" w:rsidRDefault="00B45EC2" w:rsidP="00B278D6">
      <w:pPr>
        <w:rPr>
          <w:rFonts w:ascii="Arial" w:hAnsi="Arial"/>
          <w:b/>
          <w:sz w:val="48"/>
        </w:rPr>
      </w:pPr>
    </w:p>
    <w:sdt>
      <w:sdtPr>
        <w:rPr>
          <w:rFonts w:ascii="Calibri" w:eastAsia="Times New Roman" w:hAnsi="Calibri" w:cs="Times New Roman"/>
          <w:b w:val="0"/>
          <w:bCs w:val="0"/>
          <w:color w:val="auto"/>
          <w:sz w:val="24"/>
          <w:szCs w:val="24"/>
        </w:rPr>
        <w:id w:val="34304533"/>
        <w:docPartObj>
          <w:docPartGallery w:val="Table of Contents"/>
          <w:docPartUnique/>
        </w:docPartObj>
      </w:sdtPr>
      <w:sdtEndPr>
        <w:rPr>
          <w:rFonts w:ascii="Arial" w:hAnsi="Arial"/>
        </w:rPr>
      </w:sdtEndPr>
      <w:sdtContent>
        <w:p w:rsidR="00354765" w:rsidRPr="00B278D6" w:rsidRDefault="00CF70B5" w:rsidP="00A00A40">
          <w:pPr>
            <w:pStyle w:val="TOCHeading"/>
            <w:rPr>
              <w:sz w:val="24"/>
            </w:rPr>
          </w:pPr>
          <w:r w:rsidRPr="00CF70B5">
            <w:rPr>
              <w:rFonts w:ascii="Arial" w:eastAsia="Times New Roman" w:hAnsi="Arial" w:cs="Times New Roman"/>
              <w:bCs w:val="0"/>
              <w:color w:val="auto"/>
              <w:sz w:val="24"/>
              <w:szCs w:val="24"/>
            </w:rPr>
            <w:t>Contents</w:t>
          </w:r>
        </w:p>
        <w:p w:rsidR="00354765" w:rsidRPr="00B278D6" w:rsidRDefault="00106654">
          <w:pPr>
            <w:pStyle w:val="TOC1"/>
            <w:tabs>
              <w:tab w:val="right" w:leader="dot" w:pos="9730"/>
            </w:tabs>
            <w:rPr>
              <w:rFonts w:ascii="Arial" w:eastAsiaTheme="minorEastAsia" w:hAnsi="Arial" w:cstheme="minorBidi"/>
              <w:b w:val="0"/>
              <w:caps/>
              <w:noProof/>
            </w:rPr>
          </w:pPr>
          <w:r w:rsidRPr="00B278D6">
            <w:rPr>
              <w:rFonts w:ascii="Arial" w:hAnsi="Arial"/>
              <w:b w:val="0"/>
            </w:rPr>
            <w:fldChar w:fldCharType="begin"/>
          </w:r>
          <w:r w:rsidR="00354765" w:rsidRPr="00B278D6">
            <w:rPr>
              <w:rFonts w:ascii="Arial" w:hAnsi="Arial"/>
              <w:b w:val="0"/>
            </w:rPr>
            <w:instrText xml:space="preserve"> TOC \o "1-3" \h \z \u </w:instrText>
          </w:r>
          <w:r w:rsidRPr="00B278D6">
            <w:rPr>
              <w:rFonts w:ascii="Arial" w:hAnsi="Arial"/>
              <w:b w:val="0"/>
            </w:rPr>
            <w:fldChar w:fldCharType="separate"/>
          </w:r>
          <w:r w:rsidR="00354765" w:rsidRPr="00B278D6">
            <w:rPr>
              <w:rFonts w:ascii="Arial" w:hAnsi="Arial"/>
              <w:b w:val="0"/>
              <w:noProof/>
            </w:rPr>
            <w:t>1. Resources for ecological literacy</w:t>
          </w:r>
          <w:r w:rsidR="00354765" w:rsidRPr="00B278D6">
            <w:rPr>
              <w:rFonts w:ascii="Arial" w:hAnsi="Arial"/>
              <w:b w:val="0"/>
              <w:noProof/>
            </w:rPr>
            <w:tab/>
          </w:r>
          <w:r w:rsidRPr="00B278D6">
            <w:rPr>
              <w:rFonts w:ascii="Arial" w:hAnsi="Arial"/>
              <w:b w:val="0"/>
              <w:noProof/>
            </w:rPr>
            <w:fldChar w:fldCharType="begin"/>
          </w:r>
          <w:r w:rsidR="00354765" w:rsidRPr="00B278D6">
            <w:rPr>
              <w:rFonts w:ascii="Arial" w:hAnsi="Arial"/>
              <w:b w:val="0"/>
              <w:noProof/>
            </w:rPr>
            <w:instrText xml:space="preserve"> PAGEREF _Toc162699305 \h </w:instrText>
          </w:r>
          <w:r w:rsidRPr="00B278D6">
            <w:rPr>
              <w:rFonts w:ascii="Arial" w:hAnsi="Arial"/>
              <w:b w:val="0"/>
              <w:noProof/>
            </w:rPr>
          </w:r>
          <w:r w:rsidRPr="00B278D6">
            <w:rPr>
              <w:rFonts w:ascii="Arial" w:hAnsi="Arial"/>
              <w:b w:val="0"/>
              <w:noProof/>
            </w:rPr>
            <w:fldChar w:fldCharType="separate"/>
          </w:r>
          <w:r w:rsidR="00354765" w:rsidRPr="00B278D6">
            <w:rPr>
              <w:rFonts w:ascii="Arial" w:hAnsi="Arial"/>
              <w:b w:val="0"/>
              <w:noProof/>
            </w:rPr>
            <w:t>1</w:t>
          </w:r>
          <w:r w:rsidRPr="00B278D6">
            <w:rPr>
              <w:rFonts w:ascii="Arial" w:hAnsi="Arial"/>
              <w:b w:val="0"/>
              <w:noProof/>
            </w:rPr>
            <w:fldChar w:fldCharType="end"/>
          </w:r>
        </w:p>
        <w:p w:rsidR="00354765" w:rsidRPr="00B278D6" w:rsidRDefault="00354765">
          <w:pPr>
            <w:pStyle w:val="TOC1"/>
            <w:tabs>
              <w:tab w:val="right" w:leader="dot" w:pos="9730"/>
            </w:tabs>
            <w:rPr>
              <w:rFonts w:ascii="Arial" w:eastAsiaTheme="minorEastAsia" w:hAnsi="Arial" w:cstheme="minorBidi"/>
              <w:b w:val="0"/>
              <w:caps/>
              <w:noProof/>
            </w:rPr>
          </w:pPr>
          <w:r w:rsidRPr="00B278D6">
            <w:rPr>
              <w:rFonts w:ascii="Arial" w:hAnsi="Arial"/>
              <w:b w:val="0"/>
              <w:noProof/>
            </w:rPr>
            <w:t>2. Pathway resources</w:t>
          </w:r>
          <w:r w:rsidRPr="00B278D6">
            <w:rPr>
              <w:rFonts w:ascii="Arial" w:hAnsi="Arial"/>
              <w:b w:val="0"/>
              <w:noProof/>
            </w:rPr>
            <w:tab/>
          </w:r>
          <w:r w:rsidR="00106654" w:rsidRPr="00B278D6">
            <w:rPr>
              <w:rFonts w:ascii="Arial" w:hAnsi="Arial"/>
              <w:b w:val="0"/>
              <w:noProof/>
            </w:rPr>
            <w:fldChar w:fldCharType="begin"/>
          </w:r>
          <w:r w:rsidRPr="00B278D6">
            <w:rPr>
              <w:rFonts w:ascii="Arial" w:hAnsi="Arial"/>
              <w:b w:val="0"/>
              <w:noProof/>
            </w:rPr>
            <w:instrText xml:space="preserve"> PAGEREF _Toc162699306 \h </w:instrText>
          </w:r>
          <w:r w:rsidR="00106654" w:rsidRPr="00B278D6">
            <w:rPr>
              <w:rFonts w:ascii="Arial" w:hAnsi="Arial"/>
              <w:b w:val="0"/>
              <w:noProof/>
            </w:rPr>
          </w:r>
          <w:r w:rsidR="00106654" w:rsidRPr="00B278D6">
            <w:rPr>
              <w:rFonts w:ascii="Arial" w:hAnsi="Arial"/>
              <w:b w:val="0"/>
              <w:noProof/>
            </w:rPr>
            <w:fldChar w:fldCharType="separate"/>
          </w:r>
          <w:r w:rsidRPr="00B278D6">
            <w:rPr>
              <w:rFonts w:ascii="Arial" w:hAnsi="Arial"/>
              <w:b w:val="0"/>
              <w:noProof/>
            </w:rPr>
            <w:t>2</w:t>
          </w:r>
          <w:r w:rsidR="00106654" w:rsidRPr="00B278D6">
            <w:rPr>
              <w:rFonts w:ascii="Arial" w:hAnsi="Arial"/>
              <w:b w:val="0"/>
              <w:noProof/>
            </w:rPr>
            <w:fldChar w:fldCharType="end"/>
          </w:r>
        </w:p>
        <w:p w:rsidR="00354765" w:rsidRPr="00B278D6" w:rsidRDefault="00354765">
          <w:pPr>
            <w:pStyle w:val="TOC2"/>
            <w:tabs>
              <w:tab w:val="right" w:leader="dot" w:pos="9730"/>
            </w:tabs>
            <w:rPr>
              <w:rFonts w:ascii="Arial" w:eastAsiaTheme="minorEastAsia" w:hAnsi="Arial" w:cstheme="minorBidi"/>
              <w:b w:val="0"/>
              <w:smallCaps/>
              <w:noProof/>
              <w:sz w:val="24"/>
              <w:szCs w:val="24"/>
            </w:rPr>
          </w:pPr>
          <w:r w:rsidRPr="00B278D6">
            <w:rPr>
              <w:rFonts w:ascii="Arial" w:hAnsi="Arial"/>
              <w:b w:val="0"/>
              <w:noProof/>
              <w:sz w:val="24"/>
            </w:rPr>
            <w:t>2.1 Materials and Things</w:t>
          </w:r>
          <w:r w:rsidRPr="00B278D6">
            <w:rPr>
              <w:rFonts w:ascii="Arial" w:hAnsi="Arial"/>
              <w:b w:val="0"/>
              <w:noProof/>
              <w:sz w:val="24"/>
            </w:rPr>
            <w:tab/>
          </w:r>
          <w:r w:rsidR="00106654" w:rsidRPr="00B278D6">
            <w:rPr>
              <w:rFonts w:ascii="Arial" w:hAnsi="Arial"/>
              <w:b w:val="0"/>
              <w:noProof/>
              <w:sz w:val="24"/>
            </w:rPr>
            <w:fldChar w:fldCharType="begin"/>
          </w:r>
          <w:r w:rsidRPr="00B278D6">
            <w:rPr>
              <w:rFonts w:ascii="Arial" w:hAnsi="Arial"/>
              <w:b w:val="0"/>
              <w:noProof/>
              <w:sz w:val="24"/>
            </w:rPr>
            <w:instrText xml:space="preserve"> PAGEREF _Toc162699307 \h </w:instrText>
          </w:r>
          <w:r w:rsidR="00106654" w:rsidRPr="00B278D6">
            <w:rPr>
              <w:rFonts w:ascii="Arial" w:hAnsi="Arial"/>
              <w:b w:val="0"/>
              <w:noProof/>
              <w:sz w:val="24"/>
            </w:rPr>
          </w:r>
          <w:r w:rsidR="00106654" w:rsidRPr="00B278D6">
            <w:rPr>
              <w:rFonts w:ascii="Arial" w:hAnsi="Arial"/>
              <w:b w:val="0"/>
              <w:noProof/>
              <w:sz w:val="24"/>
            </w:rPr>
            <w:fldChar w:fldCharType="separate"/>
          </w:r>
          <w:r w:rsidRPr="00B278D6">
            <w:rPr>
              <w:rFonts w:ascii="Arial" w:hAnsi="Arial"/>
              <w:b w:val="0"/>
              <w:noProof/>
              <w:sz w:val="24"/>
            </w:rPr>
            <w:t>2</w:t>
          </w:r>
          <w:r w:rsidR="00106654" w:rsidRPr="00B278D6">
            <w:rPr>
              <w:rFonts w:ascii="Arial" w:hAnsi="Arial"/>
              <w:b w:val="0"/>
              <w:noProof/>
              <w:sz w:val="24"/>
            </w:rPr>
            <w:fldChar w:fldCharType="end"/>
          </w:r>
        </w:p>
        <w:p w:rsidR="00354765" w:rsidRPr="00B278D6" w:rsidRDefault="00354765">
          <w:pPr>
            <w:pStyle w:val="TOC2"/>
            <w:tabs>
              <w:tab w:val="right" w:leader="dot" w:pos="9730"/>
            </w:tabs>
            <w:rPr>
              <w:rFonts w:ascii="Arial" w:eastAsiaTheme="minorEastAsia" w:hAnsi="Arial" w:cstheme="minorBidi"/>
              <w:b w:val="0"/>
              <w:smallCaps/>
              <w:noProof/>
              <w:sz w:val="24"/>
              <w:szCs w:val="24"/>
            </w:rPr>
          </w:pPr>
          <w:r w:rsidRPr="00B278D6">
            <w:rPr>
              <w:rFonts w:ascii="Arial" w:hAnsi="Arial"/>
              <w:b w:val="0"/>
              <w:noProof/>
              <w:sz w:val="24"/>
            </w:rPr>
            <w:t>2.2 Wellbeing</w:t>
          </w:r>
          <w:r w:rsidRPr="00B278D6">
            <w:rPr>
              <w:rFonts w:ascii="Arial" w:hAnsi="Arial"/>
              <w:b w:val="0"/>
              <w:noProof/>
              <w:sz w:val="24"/>
            </w:rPr>
            <w:tab/>
          </w:r>
          <w:r w:rsidR="00106654" w:rsidRPr="00B278D6">
            <w:rPr>
              <w:rFonts w:ascii="Arial" w:hAnsi="Arial"/>
              <w:b w:val="0"/>
              <w:noProof/>
              <w:sz w:val="24"/>
            </w:rPr>
            <w:fldChar w:fldCharType="begin"/>
          </w:r>
          <w:r w:rsidRPr="00B278D6">
            <w:rPr>
              <w:rFonts w:ascii="Arial" w:hAnsi="Arial"/>
              <w:b w:val="0"/>
              <w:noProof/>
              <w:sz w:val="24"/>
            </w:rPr>
            <w:instrText xml:space="preserve"> PAGEREF _Toc162699308 \h </w:instrText>
          </w:r>
          <w:r w:rsidR="00106654" w:rsidRPr="00B278D6">
            <w:rPr>
              <w:rFonts w:ascii="Arial" w:hAnsi="Arial"/>
              <w:b w:val="0"/>
              <w:noProof/>
              <w:sz w:val="24"/>
            </w:rPr>
          </w:r>
          <w:r w:rsidR="00106654" w:rsidRPr="00B278D6">
            <w:rPr>
              <w:rFonts w:ascii="Arial" w:hAnsi="Arial"/>
              <w:b w:val="0"/>
              <w:noProof/>
              <w:sz w:val="24"/>
            </w:rPr>
            <w:fldChar w:fldCharType="separate"/>
          </w:r>
          <w:r w:rsidRPr="00B278D6">
            <w:rPr>
              <w:rFonts w:ascii="Arial" w:hAnsi="Arial"/>
              <w:b w:val="0"/>
              <w:noProof/>
              <w:sz w:val="24"/>
            </w:rPr>
            <w:t>4</w:t>
          </w:r>
          <w:r w:rsidR="00106654" w:rsidRPr="00B278D6">
            <w:rPr>
              <w:rFonts w:ascii="Arial" w:hAnsi="Arial"/>
              <w:b w:val="0"/>
              <w:noProof/>
              <w:sz w:val="24"/>
            </w:rPr>
            <w:fldChar w:fldCharType="end"/>
          </w:r>
        </w:p>
        <w:p w:rsidR="00354765" w:rsidRPr="00B278D6" w:rsidRDefault="00354765">
          <w:pPr>
            <w:pStyle w:val="TOC2"/>
            <w:tabs>
              <w:tab w:val="right" w:leader="dot" w:pos="9730"/>
            </w:tabs>
            <w:rPr>
              <w:rFonts w:ascii="Arial" w:eastAsiaTheme="minorEastAsia" w:hAnsi="Arial" w:cstheme="minorBidi"/>
              <w:b w:val="0"/>
              <w:smallCaps/>
              <w:noProof/>
              <w:sz w:val="24"/>
              <w:szCs w:val="24"/>
            </w:rPr>
          </w:pPr>
          <w:r w:rsidRPr="00B278D6">
            <w:rPr>
              <w:rFonts w:ascii="Arial" w:hAnsi="Arial"/>
              <w:b w:val="0"/>
              <w:noProof/>
              <w:sz w:val="24"/>
            </w:rPr>
            <w:t>2.3 Biodiversity stewardship</w:t>
          </w:r>
          <w:r w:rsidRPr="00B278D6">
            <w:rPr>
              <w:rFonts w:ascii="Arial" w:hAnsi="Arial"/>
              <w:b w:val="0"/>
              <w:noProof/>
              <w:sz w:val="24"/>
            </w:rPr>
            <w:tab/>
          </w:r>
          <w:r w:rsidR="00106654" w:rsidRPr="00B278D6">
            <w:rPr>
              <w:rFonts w:ascii="Arial" w:hAnsi="Arial"/>
              <w:b w:val="0"/>
              <w:noProof/>
              <w:sz w:val="24"/>
            </w:rPr>
            <w:fldChar w:fldCharType="begin"/>
          </w:r>
          <w:r w:rsidRPr="00B278D6">
            <w:rPr>
              <w:rFonts w:ascii="Arial" w:hAnsi="Arial"/>
              <w:b w:val="0"/>
              <w:noProof/>
              <w:sz w:val="24"/>
            </w:rPr>
            <w:instrText xml:space="preserve"> PAGEREF _Toc162699309 \h </w:instrText>
          </w:r>
          <w:r w:rsidR="00106654" w:rsidRPr="00B278D6">
            <w:rPr>
              <w:rFonts w:ascii="Arial" w:hAnsi="Arial"/>
              <w:b w:val="0"/>
              <w:noProof/>
              <w:sz w:val="24"/>
            </w:rPr>
          </w:r>
          <w:r w:rsidR="00106654" w:rsidRPr="00B278D6">
            <w:rPr>
              <w:rFonts w:ascii="Arial" w:hAnsi="Arial"/>
              <w:b w:val="0"/>
              <w:noProof/>
              <w:sz w:val="24"/>
            </w:rPr>
            <w:fldChar w:fldCharType="separate"/>
          </w:r>
          <w:r w:rsidRPr="00B278D6">
            <w:rPr>
              <w:rFonts w:ascii="Arial" w:hAnsi="Arial"/>
              <w:b w:val="0"/>
              <w:noProof/>
              <w:sz w:val="24"/>
            </w:rPr>
            <w:t>5</w:t>
          </w:r>
          <w:r w:rsidR="00106654" w:rsidRPr="00B278D6">
            <w:rPr>
              <w:rFonts w:ascii="Arial" w:hAnsi="Arial"/>
              <w:b w:val="0"/>
              <w:noProof/>
              <w:sz w:val="24"/>
            </w:rPr>
            <w:fldChar w:fldCharType="end"/>
          </w:r>
        </w:p>
        <w:p w:rsidR="00354765" w:rsidRPr="00B278D6" w:rsidRDefault="00354765">
          <w:pPr>
            <w:pStyle w:val="TOC2"/>
            <w:tabs>
              <w:tab w:val="right" w:leader="dot" w:pos="9730"/>
            </w:tabs>
            <w:rPr>
              <w:rFonts w:ascii="Arial" w:eastAsiaTheme="minorEastAsia" w:hAnsi="Arial" w:cstheme="minorBidi"/>
              <w:b w:val="0"/>
              <w:smallCaps/>
              <w:noProof/>
              <w:sz w:val="24"/>
              <w:szCs w:val="24"/>
            </w:rPr>
          </w:pPr>
          <w:r w:rsidRPr="00B278D6">
            <w:rPr>
              <w:rFonts w:ascii="Arial" w:hAnsi="Arial"/>
              <w:b w:val="0"/>
              <w:noProof/>
              <w:sz w:val="24"/>
            </w:rPr>
            <w:t>2.4 Green your museum with people</w:t>
          </w:r>
          <w:r w:rsidRPr="00B278D6">
            <w:rPr>
              <w:rFonts w:ascii="Arial" w:hAnsi="Arial"/>
              <w:b w:val="0"/>
              <w:noProof/>
              <w:sz w:val="24"/>
            </w:rPr>
            <w:tab/>
          </w:r>
          <w:r w:rsidR="00106654" w:rsidRPr="00B278D6">
            <w:rPr>
              <w:rFonts w:ascii="Arial" w:hAnsi="Arial"/>
              <w:b w:val="0"/>
              <w:noProof/>
              <w:sz w:val="24"/>
            </w:rPr>
            <w:fldChar w:fldCharType="begin"/>
          </w:r>
          <w:r w:rsidRPr="00B278D6">
            <w:rPr>
              <w:rFonts w:ascii="Arial" w:hAnsi="Arial"/>
              <w:b w:val="0"/>
              <w:noProof/>
              <w:sz w:val="24"/>
            </w:rPr>
            <w:instrText xml:space="preserve"> PAGEREF _Toc162699310 \h </w:instrText>
          </w:r>
          <w:r w:rsidR="00106654" w:rsidRPr="00B278D6">
            <w:rPr>
              <w:rFonts w:ascii="Arial" w:hAnsi="Arial"/>
              <w:b w:val="0"/>
              <w:noProof/>
              <w:sz w:val="24"/>
            </w:rPr>
          </w:r>
          <w:r w:rsidR="00106654" w:rsidRPr="00B278D6">
            <w:rPr>
              <w:rFonts w:ascii="Arial" w:hAnsi="Arial"/>
              <w:b w:val="0"/>
              <w:noProof/>
              <w:sz w:val="24"/>
            </w:rPr>
            <w:fldChar w:fldCharType="separate"/>
          </w:r>
          <w:r w:rsidRPr="00B278D6">
            <w:rPr>
              <w:rFonts w:ascii="Arial" w:hAnsi="Arial"/>
              <w:b w:val="0"/>
              <w:noProof/>
              <w:sz w:val="24"/>
            </w:rPr>
            <w:t>7</w:t>
          </w:r>
          <w:r w:rsidR="00106654" w:rsidRPr="00B278D6">
            <w:rPr>
              <w:rFonts w:ascii="Arial" w:hAnsi="Arial"/>
              <w:b w:val="0"/>
              <w:noProof/>
              <w:sz w:val="24"/>
            </w:rPr>
            <w:fldChar w:fldCharType="end"/>
          </w:r>
        </w:p>
        <w:p w:rsidR="00354765" w:rsidRPr="00B278D6" w:rsidRDefault="00354765">
          <w:pPr>
            <w:pStyle w:val="TOC2"/>
            <w:tabs>
              <w:tab w:val="right" w:leader="dot" w:pos="9730"/>
            </w:tabs>
            <w:rPr>
              <w:rFonts w:ascii="Arial" w:eastAsiaTheme="minorEastAsia" w:hAnsi="Arial" w:cstheme="minorBidi"/>
              <w:b w:val="0"/>
              <w:smallCaps/>
              <w:noProof/>
              <w:sz w:val="24"/>
              <w:szCs w:val="24"/>
            </w:rPr>
          </w:pPr>
          <w:r w:rsidRPr="00B278D6">
            <w:rPr>
              <w:rFonts w:ascii="Arial" w:hAnsi="Arial"/>
              <w:b w:val="0"/>
              <w:noProof/>
              <w:sz w:val="24"/>
            </w:rPr>
            <w:t>2.5 Place-making and adaptation</w:t>
          </w:r>
          <w:r w:rsidRPr="00B278D6">
            <w:rPr>
              <w:rFonts w:ascii="Arial" w:hAnsi="Arial"/>
              <w:b w:val="0"/>
              <w:noProof/>
              <w:sz w:val="24"/>
            </w:rPr>
            <w:tab/>
          </w:r>
          <w:r w:rsidR="00106654" w:rsidRPr="00B278D6">
            <w:rPr>
              <w:rFonts w:ascii="Arial" w:hAnsi="Arial"/>
              <w:b w:val="0"/>
              <w:noProof/>
              <w:sz w:val="24"/>
            </w:rPr>
            <w:fldChar w:fldCharType="begin"/>
          </w:r>
          <w:r w:rsidRPr="00B278D6">
            <w:rPr>
              <w:rFonts w:ascii="Arial" w:hAnsi="Arial"/>
              <w:b w:val="0"/>
              <w:noProof/>
              <w:sz w:val="24"/>
            </w:rPr>
            <w:instrText xml:space="preserve"> PAGEREF _Toc162699311 \h </w:instrText>
          </w:r>
          <w:r w:rsidR="00106654" w:rsidRPr="00B278D6">
            <w:rPr>
              <w:rFonts w:ascii="Arial" w:hAnsi="Arial"/>
              <w:b w:val="0"/>
              <w:noProof/>
              <w:sz w:val="24"/>
            </w:rPr>
          </w:r>
          <w:r w:rsidR="00106654" w:rsidRPr="00B278D6">
            <w:rPr>
              <w:rFonts w:ascii="Arial" w:hAnsi="Arial"/>
              <w:b w:val="0"/>
              <w:noProof/>
              <w:sz w:val="24"/>
            </w:rPr>
            <w:fldChar w:fldCharType="separate"/>
          </w:r>
          <w:r w:rsidRPr="00B278D6">
            <w:rPr>
              <w:rFonts w:ascii="Arial" w:hAnsi="Arial"/>
              <w:b w:val="0"/>
              <w:noProof/>
              <w:sz w:val="24"/>
            </w:rPr>
            <w:t>10</w:t>
          </w:r>
          <w:r w:rsidR="00106654" w:rsidRPr="00B278D6">
            <w:rPr>
              <w:rFonts w:ascii="Arial" w:hAnsi="Arial"/>
              <w:b w:val="0"/>
              <w:noProof/>
              <w:sz w:val="24"/>
            </w:rPr>
            <w:fldChar w:fldCharType="end"/>
          </w:r>
        </w:p>
        <w:p w:rsidR="00354765" w:rsidRPr="00B278D6" w:rsidRDefault="00354765">
          <w:pPr>
            <w:pStyle w:val="TOC2"/>
            <w:tabs>
              <w:tab w:val="right" w:leader="dot" w:pos="9730"/>
            </w:tabs>
            <w:rPr>
              <w:rFonts w:ascii="Arial" w:eastAsiaTheme="minorEastAsia" w:hAnsi="Arial" w:cstheme="minorBidi"/>
              <w:b w:val="0"/>
              <w:smallCaps/>
              <w:noProof/>
              <w:sz w:val="24"/>
              <w:szCs w:val="24"/>
            </w:rPr>
          </w:pPr>
          <w:r w:rsidRPr="00B278D6">
            <w:rPr>
              <w:rFonts w:ascii="Arial" w:hAnsi="Arial"/>
              <w:b w:val="0"/>
              <w:noProof/>
              <w:sz w:val="24"/>
            </w:rPr>
            <w:t>2.6 Energy and new technology</w:t>
          </w:r>
          <w:r w:rsidRPr="00B278D6">
            <w:rPr>
              <w:rFonts w:ascii="Arial" w:hAnsi="Arial"/>
              <w:b w:val="0"/>
              <w:noProof/>
              <w:sz w:val="24"/>
            </w:rPr>
            <w:tab/>
          </w:r>
          <w:r w:rsidR="00106654" w:rsidRPr="00B278D6">
            <w:rPr>
              <w:rFonts w:ascii="Arial" w:hAnsi="Arial"/>
              <w:b w:val="0"/>
              <w:noProof/>
              <w:sz w:val="24"/>
            </w:rPr>
            <w:fldChar w:fldCharType="begin"/>
          </w:r>
          <w:r w:rsidRPr="00B278D6">
            <w:rPr>
              <w:rFonts w:ascii="Arial" w:hAnsi="Arial"/>
              <w:b w:val="0"/>
              <w:noProof/>
              <w:sz w:val="24"/>
            </w:rPr>
            <w:instrText xml:space="preserve"> PAGEREF _Toc162699312 \h </w:instrText>
          </w:r>
          <w:r w:rsidR="00106654" w:rsidRPr="00B278D6">
            <w:rPr>
              <w:rFonts w:ascii="Arial" w:hAnsi="Arial"/>
              <w:b w:val="0"/>
              <w:noProof/>
              <w:sz w:val="24"/>
            </w:rPr>
          </w:r>
          <w:r w:rsidR="00106654" w:rsidRPr="00B278D6">
            <w:rPr>
              <w:rFonts w:ascii="Arial" w:hAnsi="Arial"/>
              <w:b w:val="0"/>
              <w:noProof/>
              <w:sz w:val="24"/>
            </w:rPr>
            <w:fldChar w:fldCharType="separate"/>
          </w:r>
          <w:r w:rsidRPr="00B278D6">
            <w:rPr>
              <w:rFonts w:ascii="Arial" w:hAnsi="Arial"/>
              <w:b w:val="0"/>
              <w:noProof/>
              <w:sz w:val="24"/>
            </w:rPr>
            <w:t>12</w:t>
          </w:r>
          <w:r w:rsidR="00106654" w:rsidRPr="00B278D6">
            <w:rPr>
              <w:rFonts w:ascii="Arial" w:hAnsi="Arial"/>
              <w:b w:val="0"/>
              <w:noProof/>
              <w:sz w:val="24"/>
            </w:rPr>
            <w:fldChar w:fldCharType="end"/>
          </w:r>
        </w:p>
        <w:p w:rsidR="00354765" w:rsidRPr="00B278D6" w:rsidRDefault="00354765">
          <w:pPr>
            <w:pStyle w:val="TOC2"/>
            <w:tabs>
              <w:tab w:val="right" w:leader="dot" w:pos="9730"/>
            </w:tabs>
            <w:rPr>
              <w:rFonts w:ascii="Arial" w:eastAsiaTheme="minorEastAsia" w:hAnsi="Arial" w:cstheme="minorBidi"/>
              <w:b w:val="0"/>
              <w:smallCaps/>
              <w:noProof/>
              <w:sz w:val="24"/>
              <w:szCs w:val="24"/>
            </w:rPr>
          </w:pPr>
          <w:r w:rsidRPr="00B278D6">
            <w:rPr>
              <w:rFonts w:ascii="Arial" w:hAnsi="Arial"/>
              <w:b w:val="0"/>
              <w:noProof/>
              <w:sz w:val="24"/>
            </w:rPr>
            <w:t>2.7 Transition to a sustainable economy</w:t>
          </w:r>
          <w:r w:rsidRPr="00B278D6">
            <w:rPr>
              <w:rFonts w:ascii="Arial" w:hAnsi="Arial"/>
              <w:b w:val="0"/>
              <w:noProof/>
              <w:sz w:val="24"/>
            </w:rPr>
            <w:tab/>
          </w:r>
          <w:r w:rsidR="00106654" w:rsidRPr="00B278D6">
            <w:rPr>
              <w:rFonts w:ascii="Arial" w:hAnsi="Arial"/>
              <w:b w:val="0"/>
              <w:noProof/>
              <w:sz w:val="24"/>
            </w:rPr>
            <w:fldChar w:fldCharType="begin"/>
          </w:r>
          <w:r w:rsidRPr="00B278D6">
            <w:rPr>
              <w:rFonts w:ascii="Arial" w:hAnsi="Arial"/>
              <w:b w:val="0"/>
              <w:noProof/>
              <w:sz w:val="24"/>
            </w:rPr>
            <w:instrText xml:space="preserve"> PAGEREF _Toc162699313 \h </w:instrText>
          </w:r>
          <w:r w:rsidR="00106654" w:rsidRPr="00B278D6">
            <w:rPr>
              <w:rFonts w:ascii="Arial" w:hAnsi="Arial"/>
              <w:b w:val="0"/>
              <w:noProof/>
              <w:sz w:val="24"/>
            </w:rPr>
          </w:r>
          <w:r w:rsidR="00106654" w:rsidRPr="00B278D6">
            <w:rPr>
              <w:rFonts w:ascii="Arial" w:hAnsi="Arial"/>
              <w:b w:val="0"/>
              <w:noProof/>
              <w:sz w:val="24"/>
            </w:rPr>
            <w:fldChar w:fldCharType="separate"/>
          </w:r>
          <w:r w:rsidRPr="00B278D6">
            <w:rPr>
              <w:rFonts w:ascii="Arial" w:hAnsi="Arial"/>
              <w:b w:val="0"/>
              <w:noProof/>
              <w:sz w:val="24"/>
            </w:rPr>
            <w:t>13</w:t>
          </w:r>
          <w:r w:rsidR="00106654" w:rsidRPr="00B278D6">
            <w:rPr>
              <w:rFonts w:ascii="Arial" w:hAnsi="Arial"/>
              <w:b w:val="0"/>
              <w:noProof/>
              <w:sz w:val="24"/>
            </w:rPr>
            <w:fldChar w:fldCharType="end"/>
          </w:r>
        </w:p>
        <w:p w:rsidR="00354765" w:rsidRPr="00B278D6" w:rsidRDefault="00354765">
          <w:pPr>
            <w:pStyle w:val="TOC2"/>
            <w:tabs>
              <w:tab w:val="right" w:leader="dot" w:pos="9730"/>
            </w:tabs>
            <w:rPr>
              <w:rFonts w:ascii="Arial" w:eastAsiaTheme="minorEastAsia" w:hAnsi="Arial" w:cstheme="minorBidi"/>
              <w:b w:val="0"/>
              <w:smallCaps/>
              <w:noProof/>
              <w:sz w:val="24"/>
              <w:szCs w:val="24"/>
            </w:rPr>
          </w:pPr>
          <w:r w:rsidRPr="00B278D6">
            <w:rPr>
              <w:rFonts w:ascii="Arial" w:hAnsi="Arial"/>
              <w:b w:val="0"/>
              <w:noProof/>
              <w:sz w:val="24"/>
            </w:rPr>
            <w:t>2.8 Food, farming and horticulture</w:t>
          </w:r>
          <w:r w:rsidRPr="00B278D6">
            <w:rPr>
              <w:rFonts w:ascii="Arial" w:hAnsi="Arial"/>
              <w:b w:val="0"/>
              <w:noProof/>
              <w:sz w:val="24"/>
            </w:rPr>
            <w:tab/>
          </w:r>
          <w:r w:rsidR="00106654" w:rsidRPr="00B278D6">
            <w:rPr>
              <w:rFonts w:ascii="Arial" w:hAnsi="Arial"/>
              <w:b w:val="0"/>
              <w:noProof/>
              <w:sz w:val="24"/>
            </w:rPr>
            <w:fldChar w:fldCharType="begin"/>
          </w:r>
          <w:r w:rsidRPr="00B278D6">
            <w:rPr>
              <w:rFonts w:ascii="Arial" w:hAnsi="Arial"/>
              <w:b w:val="0"/>
              <w:noProof/>
              <w:sz w:val="24"/>
            </w:rPr>
            <w:instrText xml:space="preserve"> PAGEREF _Toc162699314 \h </w:instrText>
          </w:r>
          <w:r w:rsidR="00106654" w:rsidRPr="00B278D6">
            <w:rPr>
              <w:rFonts w:ascii="Arial" w:hAnsi="Arial"/>
              <w:b w:val="0"/>
              <w:noProof/>
              <w:sz w:val="24"/>
            </w:rPr>
          </w:r>
          <w:r w:rsidR="00106654" w:rsidRPr="00B278D6">
            <w:rPr>
              <w:rFonts w:ascii="Arial" w:hAnsi="Arial"/>
              <w:b w:val="0"/>
              <w:noProof/>
              <w:sz w:val="24"/>
            </w:rPr>
            <w:fldChar w:fldCharType="separate"/>
          </w:r>
          <w:r w:rsidRPr="00B278D6">
            <w:rPr>
              <w:rFonts w:ascii="Arial" w:hAnsi="Arial"/>
              <w:b w:val="0"/>
              <w:noProof/>
              <w:sz w:val="24"/>
            </w:rPr>
            <w:t>14</w:t>
          </w:r>
          <w:r w:rsidR="00106654" w:rsidRPr="00B278D6">
            <w:rPr>
              <w:rFonts w:ascii="Arial" w:hAnsi="Arial"/>
              <w:b w:val="0"/>
              <w:noProof/>
              <w:sz w:val="24"/>
            </w:rPr>
            <w:fldChar w:fldCharType="end"/>
          </w:r>
        </w:p>
        <w:p w:rsidR="00354765" w:rsidRPr="00B278D6" w:rsidRDefault="00354765">
          <w:pPr>
            <w:pStyle w:val="TOC1"/>
            <w:tabs>
              <w:tab w:val="right" w:leader="dot" w:pos="9730"/>
            </w:tabs>
            <w:rPr>
              <w:rFonts w:ascii="Arial" w:eastAsiaTheme="minorEastAsia" w:hAnsi="Arial" w:cstheme="minorBidi"/>
              <w:b w:val="0"/>
              <w:caps/>
              <w:noProof/>
            </w:rPr>
          </w:pPr>
          <w:r w:rsidRPr="00B278D6">
            <w:rPr>
              <w:rFonts w:ascii="Arial" w:hAnsi="Arial"/>
              <w:b w:val="0"/>
              <w:noProof/>
            </w:rPr>
            <w:t>3. Green Events</w:t>
          </w:r>
          <w:r w:rsidRPr="00B278D6">
            <w:rPr>
              <w:rFonts w:ascii="Arial" w:hAnsi="Arial"/>
              <w:b w:val="0"/>
              <w:noProof/>
            </w:rPr>
            <w:tab/>
          </w:r>
          <w:r w:rsidR="00106654" w:rsidRPr="00B278D6">
            <w:rPr>
              <w:rFonts w:ascii="Arial" w:hAnsi="Arial"/>
              <w:b w:val="0"/>
              <w:noProof/>
            </w:rPr>
            <w:fldChar w:fldCharType="begin"/>
          </w:r>
          <w:r w:rsidRPr="00B278D6">
            <w:rPr>
              <w:rFonts w:ascii="Arial" w:hAnsi="Arial"/>
              <w:b w:val="0"/>
              <w:noProof/>
            </w:rPr>
            <w:instrText xml:space="preserve"> PAGEREF _Toc162699315 \h </w:instrText>
          </w:r>
          <w:r w:rsidR="00106654" w:rsidRPr="00B278D6">
            <w:rPr>
              <w:rFonts w:ascii="Arial" w:hAnsi="Arial"/>
              <w:b w:val="0"/>
              <w:noProof/>
            </w:rPr>
          </w:r>
          <w:r w:rsidR="00106654" w:rsidRPr="00B278D6">
            <w:rPr>
              <w:rFonts w:ascii="Arial" w:hAnsi="Arial"/>
              <w:b w:val="0"/>
              <w:noProof/>
            </w:rPr>
            <w:fldChar w:fldCharType="separate"/>
          </w:r>
          <w:r w:rsidRPr="00B278D6">
            <w:rPr>
              <w:rFonts w:ascii="Arial" w:hAnsi="Arial"/>
              <w:b w:val="0"/>
              <w:noProof/>
            </w:rPr>
            <w:t>16</w:t>
          </w:r>
          <w:r w:rsidR="00106654" w:rsidRPr="00B278D6">
            <w:rPr>
              <w:rFonts w:ascii="Arial" w:hAnsi="Arial"/>
              <w:b w:val="0"/>
              <w:noProof/>
            </w:rPr>
            <w:fldChar w:fldCharType="end"/>
          </w:r>
        </w:p>
        <w:p w:rsidR="00354765" w:rsidRPr="00B278D6" w:rsidRDefault="00354765">
          <w:pPr>
            <w:pStyle w:val="TOC1"/>
            <w:tabs>
              <w:tab w:val="right" w:leader="dot" w:pos="9730"/>
            </w:tabs>
            <w:rPr>
              <w:rFonts w:ascii="Arial" w:eastAsiaTheme="minorEastAsia" w:hAnsi="Arial" w:cstheme="minorBidi"/>
              <w:b w:val="0"/>
              <w:caps/>
              <w:noProof/>
            </w:rPr>
          </w:pPr>
          <w:r w:rsidRPr="00B278D6">
            <w:rPr>
              <w:rFonts w:ascii="Arial" w:hAnsi="Arial"/>
              <w:b w:val="0"/>
              <w:noProof/>
            </w:rPr>
            <w:t>4. Other national organisations and funders</w:t>
          </w:r>
          <w:r w:rsidRPr="00B278D6">
            <w:rPr>
              <w:rFonts w:ascii="Arial" w:hAnsi="Arial"/>
              <w:b w:val="0"/>
              <w:noProof/>
            </w:rPr>
            <w:tab/>
          </w:r>
          <w:r w:rsidR="00106654" w:rsidRPr="00B278D6">
            <w:rPr>
              <w:rFonts w:ascii="Arial" w:hAnsi="Arial"/>
              <w:b w:val="0"/>
              <w:noProof/>
            </w:rPr>
            <w:fldChar w:fldCharType="begin"/>
          </w:r>
          <w:r w:rsidRPr="00B278D6">
            <w:rPr>
              <w:rFonts w:ascii="Arial" w:hAnsi="Arial"/>
              <w:b w:val="0"/>
              <w:noProof/>
            </w:rPr>
            <w:instrText xml:space="preserve"> PAGEREF _Toc162699316 \h </w:instrText>
          </w:r>
          <w:r w:rsidR="00106654" w:rsidRPr="00B278D6">
            <w:rPr>
              <w:rFonts w:ascii="Arial" w:hAnsi="Arial"/>
              <w:b w:val="0"/>
              <w:noProof/>
            </w:rPr>
          </w:r>
          <w:r w:rsidR="00106654" w:rsidRPr="00B278D6">
            <w:rPr>
              <w:rFonts w:ascii="Arial" w:hAnsi="Arial"/>
              <w:b w:val="0"/>
              <w:noProof/>
            </w:rPr>
            <w:fldChar w:fldCharType="separate"/>
          </w:r>
          <w:r w:rsidRPr="00B278D6">
            <w:rPr>
              <w:rFonts w:ascii="Arial" w:hAnsi="Arial"/>
              <w:b w:val="0"/>
              <w:noProof/>
            </w:rPr>
            <w:t>20</w:t>
          </w:r>
          <w:r w:rsidR="00106654" w:rsidRPr="00B278D6">
            <w:rPr>
              <w:rFonts w:ascii="Arial" w:hAnsi="Arial"/>
              <w:b w:val="0"/>
              <w:noProof/>
            </w:rPr>
            <w:fldChar w:fldCharType="end"/>
          </w:r>
        </w:p>
        <w:p w:rsidR="00F046EB" w:rsidRPr="00CF70B5" w:rsidRDefault="00106654" w:rsidP="00CF70B5">
          <w:pPr>
            <w:rPr>
              <w:rFonts w:ascii="Arial" w:hAnsi="Arial"/>
            </w:rPr>
          </w:pPr>
          <w:r w:rsidRPr="00B278D6">
            <w:rPr>
              <w:rFonts w:ascii="Arial" w:hAnsi="Arial"/>
            </w:rPr>
            <w:fldChar w:fldCharType="end"/>
          </w:r>
        </w:p>
      </w:sdtContent>
    </w:sdt>
    <w:bookmarkStart w:id="1" w:name="_Toc162506998" w:displacedByCustomXml="prev"/>
    <w:bookmarkStart w:id="2" w:name="_Toc162586445" w:displacedByCustomXml="prev"/>
    <w:bookmarkStart w:id="3" w:name="_Toc162608887" w:displacedByCustomXml="prev"/>
    <w:bookmarkStart w:id="4" w:name="_Toc162690357" w:displacedByCustomXml="prev"/>
    <w:bookmarkStart w:id="5" w:name="_Toc162692365" w:displacedByCustomXml="prev"/>
    <w:bookmarkStart w:id="6" w:name="_Toc162698586" w:displacedByCustomXml="prev"/>
    <w:bookmarkStart w:id="7" w:name="_Toc162698863" w:displacedByCustomXml="prev"/>
    <w:bookmarkStart w:id="8" w:name="_Toc162698987" w:displacedByCustomXml="prev"/>
    <w:bookmarkStart w:id="9" w:name="_Toc162699293" w:displacedByCustomXml="prev"/>
    <w:bookmarkStart w:id="10" w:name="_Toc162699305" w:displacedByCustomXml="prev"/>
    <w:bookmarkStart w:id="11" w:name="_Toc162506999" w:displacedByCustomXml="prev"/>
    <w:bookmarkStart w:id="12" w:name="_Toc162586446" w:displacedByCustomXml="prev"/>
    <w:bookmarkStart w:id="13" w:name="_Toc162608888" w:displacedByCustomXml="prev"/>
    <w:p w:rsidR="009F4D0B" w:rsidRPr="00A00A40" w:rsidRDefault="00DB45AE" w:rsidP="00B278D6">
      <w:pPr>
        <w:pStyle w:val="Heading1"/>
      </w:pPr>
      <w:r w:rsidRPr="00A00A40">
        <w:t xml:space="preserve">1. </w:t>
      </w:r>
      <w:r w:rsidR="009F4D0B" w:rsidRPr="00A00A40">
        <w:t>Resources for ecological literacy</w:t>
      </w:r>
      <w:bookmarkEnd w:id="10"/>
      <w:bookmarkEnd w:id="9"/>
      <w:bookmarkEnd w:id="8"/>
      <w:bookmarkEnd w:id="7"/>
      <w:bookmarkEnd w:id="6"/>
      <w:bookmarkEnd w:id="5"/>
      <w:bookmarkEnd w:id="4"/>
      <w:bookmarkEnd w:id="3"/>
      <w:bookmarkEnd w:id="2"/>
      <w:bookmarkEnd w:id="1"/>
    </w:p>
    <w:tbl>
      <w:tblPr>
        <w:tblW w:w="9606" w:type="dxa"/>
        <w:tblBorders>
          <w:top w:val="single" w:sz="4" w:space="0" w:color="000000"/>
          <w:left w:val="single" w:sz="4" w:space="0" w:color="000000"/>
          <w:bottom w:val="single" w:sz="4" w:space="0" w:color="000000"/>
          <w:right w:val="single" w:sz="4" w:space="0" w:color="000000"/>
        </w:tblBorders>
        <w:shd w:val="clear" w:color="auto" w:fill="F3F3F3"/>
        <w:tblLook w:val="00BF"/>
      </w:tblPr>
      <w:tblGrid>
        <w:gridCol w:w="9606"/>
      </w:tblGrid>
      <w:tr w:rsidR="009F4D0B" w:rsidRPr="00741919">
        <w:trPr>
          <w:trHeight w:val="2684"/>
        </w:trPr>
        <w:tc>
          <w:tcPr>
            <w:tcW w:w="9606" w:type="dxa"/>
            <w:shd w:val="clear" w:color="auto" w:fill="F3F3F3"/>
          </w:tcPr>
          <w:p w:rsidR="009F4D0B" w:rsidRPr="007F1A4F" w:rsidRDefault="009F4D0B" w:rsidP="009F4D0B">
            <w:pPr>
              <w:pStyle w:val="NormalWeb"/>
              <w:spacing w:after="0" w:afterAutospacing="0"/>
              <w:rPr>
                <w:rFonts w:ascii="Arial" w:hAnsi="Arial"/>
                <w:b/>
                <w:sz w:val="22"/>
                <w:szCs w:val="22"/>
              </w:rPr>
            </w:pPr>
            <w:proofErr w:type="spellStart"/>
            <w:r w:rsidRPr="007F1A4F">
              <w:rPr>
                <w:rFonts w:ascii="Arial" w:hAnsi="Arial"/>
                <w:b/>
                <w:sz w:val="22"/>
                <w:szCs w:val="22"/>
              </w:rPr>
              <w:t>Center</w:t>
            </w:r>
            <w:proofErr w:type="spellEnd"/>
            <w:r w:rsidRPr="007F1A4F">
              <w:rPr>
                <w:rFonts w:ascii="Arial" w:hAnsi="Arial"/>
                <w:b/>
                <w:sz w:val="22"/>
                <w:szCs w:val="22"/>
              </w:rPr>
              <w:t xml:space="preserve"> for </w:t>
            </w:r>
            <w:proofErr w:type="spellStart"/>
            <w:r w:rsidRPr="007F1A4F">
              <w:rPr>
                <w:rFonts w:ascii="Arial" w:hAnsi="Arial"/>
                <w:b/>
                <w:sz w:val="22"/>
                <w:szCs w:val="22"/>
              </w:rPr>
              <w:t>Ecoliteracy</w:t>
            </w:r>
            <w:proofErr w:type="spellEnd"/>
            <w:r w:rsidRPr="007F1A4F">
              <w:rPr>
                <w:rFonts w:ascii="Arial" w:hAnsi="Arial"/>
                <w:b/>
                <w:sz w:val="22"/>
                <w:szCs w:val="22"/>
              </w:rPr>
              <w:t xml:space="preserve"> </w:t>
            </w:r>
          </w:p>
          <w:p w:rsidR="009F4D0B" w:rsidRPr="007F1A4F" w:rsidRDefault="009F4D0B" w:rsidP="009F4D0B">
            <w:pPr>
              <w:pStyle w:val="NormalWeb"/>
              <w:spacing w:before="0" w:beforeAutospacing="0" w:after="0" w:afterAutospacing="0"/>
              <w:rPr>
                <w:rFonts w:ascii="Arial" w:hAnsi="Arial"/>
                <w:sz w:val="22"/>
                <w:szCs w:val="22"/>
              </w:rPr>
            </w:pPr>
            <w:r w:rsidRPr="007F1A4F">
              <w:rPr>
                <w:rFonts w:ascii="Arial" w:hAnsi="Arial"/>
                <w:sz w:val="22"/>
                <w:szCs w:val="22"/>
              </w:rPr>
              <w:t>This US organisation that promotes ‘</w:t>
            </w:r>
            <w:proofErr w:type="spellStart"/>
            <w:r w:rsidRPr="007F1A4F">
              <w:rPr>
                <w:rFonts w:ascii="Arial" w:hAnsi="Arial"/>
                <w:sz w:val="22"/>
                <w:szCs w:val="22"/>
              </w:rPr>
              <w:t>ecoliteracy</w:t>
            </w:r>
            <w:proofErr w:type="spellEnd"/>
            <w:r w:rsidRPr="007F1A4F">
              <w:rPr>
                <w:rFonts w:ascii="Arial" w:hAnsi="Arial"/>
                <w:sz w:val="22"/>
                <w:szCs w:val="22"/>
              </w:rPr>
              <w:t xml:space="preserve">,’ best known for its pioneering work with school gardens, school lunches, and integrating ecological principles and sustainability into school curricula, provides clear resources, such as this visual summary of core ecological concepts. </w:t>
            </w:r>
          </w:p>
          <w:p w:rsidR="009F4D0B" w:rsidRPr="007F1A4F" w:rsidRDefault="00106654" w:rsidP="009F4D0B">
            <w:pPr>
              <w:pStyle w:val="NormalWeb"/>
              <w:spacing w:before="0" w:beforeAutospacing="0"/>
              <w:rPr>
                <w:rFonts w:ascii="Arial" w:hAnsi="Arial"/>
                <w:sz w:val="22"/>
                <w:szCs w:val="22"/>
              </w:rPr>
            </w:pPr>
            <w:hyperlink r:id="rId10" w:history="1">
              <w:r w:rsidR="009F4D0B" w:rsidRPr="007F1A4F">
                <w:rPr>
                  <w:rStyle w:val="Hyperlink"/>
                  <w:rFonts w:ascii="Arial" w:hAnsi="Arial"/>
                  <w:sz w:val="22"/>
                  <w:szCs w:val="22"/>
                </w:rPr>
                <w:t>http://www.ecoliteracy.org/philosophical-grounding/core-ecological-concepts</w:t>
              </w:r>
            </w:hyperlink>
          </w:p>
          <w:p w:rsidR="009F4D0B" w:rsidRPr="007F1A4F" w:rsidRDefault="009F4D0B" w:rsidP="009F4D0B">
            <w:pPr>
              <w:spacing w:after="0"/>
              <w:rPr>
                <w:rFonts w:ascii="Arial" w:hAnsi="Arial"/>
                <w:b/>
                <w:sz w:val="22"/>
                <w:szCs w:val="22"/>
              </w:rPr>
            </w:pPr>
            <w:r w:rsidRPr="007F1A4F">
              <w:rPr>
                <w:rFonts w:ascii="Arial" w:hAnsi="Arial"/>
                <w:b/>
                <w:sz w:val="22"/>
                <w:szCs w:val="22"/>
              </w:rPr>
              <w:t>Ecological Literacy, David Orr</w:t>
            </w:r>
          </w:p>
          <w:p w:rsidR="009F4D0B" w:rsidRPr="007F1A4F" w:rsidRDefault="009F4D0B" w:rsidP="009F4D0B">
            <w:pPr>
              <w:pStyle w:val="NormalWeb"/>
              <w:spacing w:before="0" w:beforeAutospacing="0" w:after="0" w:afterAutospacing="0"/>
              <w:rPr>
                <w:rFonts w:ascii="Arial" w:hAnsi="Arial"/>
                <w:b/>
                <w:sz w:val="22"/>
                <w:szCs w:val="22"/>
              </w:rPr>
            </w:pPr>
            <w:r w:rsidRPr="007F1A4F">
              <w:rPr>
                <w:rFonts w:ascii="Arial" w:hAnsi="Arial"/>
                <w:sz w:val="22"/>
                <w:szCs w:val="22"/>
              </w:rPr>
              <w:t>In his book Ecological Literacy, 1992, David Orr says an ecologically literate person should understand:</w:t>
            </w:r>
          </w:p>
          <w:p w:rsidR="009F4D0B" w:rsidRPr="007F1A4F" w:rsidRDefault="009F4D0B" w:rsidP="009F4D0B">
            <w:pPr>
              <w:numPr>
                <w:ilvl w:val="0"/>
                <w:numId w:val="30"/>
              </w:numPr>
              <w:spacing w:after="0"/>
              <w:rPr>
                <w:rFonts w:ascii="Arial" w:hAnsi="Arial"/>
                <w:sz w:val="22"/>
                <w:szCs w:val="22"/>
              </w:rPr>
            </w:pPr>
            <w:r w:rsidRPr="007F1A4F">
              <w:rPr>
                <w:rFonts w:ascii="Arial" w:hAnsi="Arial"/>
                <w:sz w:val="22"/>
                <w:szCs w:val="22"/>
              </w:rPr>
              <w:t>the earth as a physical system</w:t>
            </w:r>
          </w:p>
          <w:p w:rsidR="009F4D0B" w:rsidRPr="007F1A4F" w:rsidRDefault="009F4D0B" w:rsidP="009F4D0B">
            <w:pPr>
              <w:numPr>
                <w:ilvl w:val="0"/>
                <w:numId w:val="30"/>
              </w:numPr>
              <w:spacing w:after="0"/>
              <w:rPr>
                <w:rFonts w:ascii="Arial" w:hAnsi="Arial"/>
                <w:sz w:val="22"/>
                <w:szCs w:val="22"/>
              </w:rPr>
            </w:pPr>
            <w:r w:rsidRPr="007F1A4F">
              <w:rPr>
                <w:rFonts w:ascii="Arial" w:hAnsi="Arial"/>
                <w:sz w:val="22"/>
                <w:szCs w:val="22"/>
              </w:rPr>
              <w:t>ecology and thermodynamics</w:t>
            </w:r>
          </w:p>
          <w:p w:rsidR="009F4D0B" w:rsidRPr="007F1A4F" w:rsidRDefault="009F4D0B" w:rsidP="009F4D0B">
            <w:pPr>
              <w:numPr>
                <w:ilvl w:val="0"/>
                <w:numId w:val="30"/>
              </w:numPr>
              <w:spacing w:after="0"/>
              <w:rPr>
                <w:rFonts w:ascii="Arial" w:hAnsi="Arial"/>
                <w:sz w:val="22"/>
                <w:szCs w:val="22"/>
              </w:rPr>
            </w:pPr>
            <w:r w:rsidRPr="007F1A4F">
              <w:rPr>
                <w:rFonts w:ascii="Arial" w:hAnsi="Arial"/>
                <w:sz w:val="22"/>
                <w:szCs w:val="22"/>
              </w:rPr>
              <w:t>the earth's "vital signs"</w:t>
            </w:r>
          </w:p>
          <w:p w:rsidR="009F4D0B" w:rsidRPr="007F1A4F" w:rsidRDefault="009F4D0B" w:rsidP="009F4D0B">
            <w:pPr>
              <w:numPr>
                <w:ilvl w:val="0"/>
                <w:numId w:val="30"/>
              </w:numPr>
              <w:spacing w:after="0"/>
              <w:rPr>
                <w:rFonts w:ascii="Arial" w:hAnsi="Arial"/>
                <w:sz w:val="22"/>
                <w:szCs w:val="22"/>
              </w:rPr>
            </w:pPr>
            <w:r w:rsidRPr="007F1A4F">
              <w:rPr>
                <w:rFonts w:ascii="Arial" w:hAnsi="Arial"/>
                <w:sz w:val="22"/>
                <w:szCs w:val="22"/>
              </w:rPr>
              <w:t>the essentials of human ecology</w:t>
            </w:r>
          </w:p>
          <w:p w:rsidR="009F4D0B" w:rsidRPr="007F1A4F" w:rsidRDefault="009F4D0B" w:rsidP="009F4D0B">
            <w:pPr>
              <w:numPr>
                <w:ilvl w:val="0"/>
                <w:numId w:val="30"/>
              </w:numPr>
              <w:spacing w:after="0"/>
              <w:rPr>
                <w:rFonts w:ascii="Arial" w:hAnsi="Arial"/>
                <w:sz w:val="22"/>
                <w:szCs w:val="22"/>
              </w:rPr>
            </w:pPr>
            <w:r w:rsidRPr="007F1A4F">
              <w:rPr>
                <w:rFonts w:ascii="Arial" w:hAnsi="Arial"/>
                <w:sz w:val="22"/>
                <w:szCs w:val="22"/>
              </w:rPr>
              <w:t>the natural history of one=s own region</w:t>
            </w:r>
          </w:p>
          <w:p w:rsidR="009F4D0B" w:rsidRPr="007F1A4F" w:rsidRDefault="009F4D0B" w:rsidP="009F4D0B">
            <w:pPr>
              <w:numPr>
                <w:ilvl w:val="0"/>
                <w:numId w:val="30"/>
              </w:numPr>
              <w:spacing w:after="0"/>
              <w:rPr>
                <w:rFonts w:ascii="Arial" w:hAnsi="Arial"/>
                <w:sz w:val="22"/>
                <w:szCs w:val="22"/>
              </w:rPr>
            </w:pPr>
            <w:proofErr w:type="gramStart"/>
            <w:r w:rsidRPr="007F1A4F">
              <w:rPr>
                <w:rFonts w:ascii="Arial" w:hAnsi="Arial"/>
                <w:sz w:val="22"/>
                <w:szCs w:val="22"/>
              </w:rPr>
              <w:lastRenderedPageBreak/>
              <w:t>how</w:t>
            </w:r>
            <w:proofErr w:type="gramEnd"/>
            <w:r w:rsidRPr="007F1A4F">
              <w:rPr>
                <w:rFonts w:ascii="Arial" w:hAnsi="Arial"/>
                <w:sz w:val="22"/>
                <w:szCs w:val="22"/>
              </w:rPr>
              <w:t xml:space="preserve"> to restore natural systems and build sustainable communities and economies.</w:t>
            </w:r>
          </w:p>
          <w:p w:rsidR="009F4D0B" w:rsidRPr="007F1A4F" w:rsidRDefault="00106654" w:rsidP="009F4D0B">
            <w:pPr>
              <w:spacing w:after="0"/>
              <w:rPr>
                <w:rFonts w:ascii="Arial" w:hAnsi="Arial"/>
                <w:bCs/>
                <w:sz w:val="22"/>
                <w:szCs w:val="22"/>
              </w:rPr>
            </w:pPr>
            <w:hyperlink r:id="rId11" w:history="1">
              <w:r w:rsidR="009F4D0B" w:rsidRPr="007F1A4F">
                <w:rPr>
                  <w:rStyle w:val="Hyperlink"/>
                  <w:rFonts w:ascii="Arial" w:hAnsi="Arial"/>
                  <w:bCs/>
                  <w:sz w:val="22"/>
                  <w:szCs w:val="22"/>
                </w:rPr>
                <w:t>http://tinyurl.com/69qbwae</w:t>
              </w:r>
            </w:hyperlink>
            <w:r w:rsidR="009F4D0B" w:rsidRPr="007F1A4F">
              <w:rPr>
                <w:rFonts w:ascii="Arial" w:hAnsi="Arial"/>
                <w:bCs/>
                <w:sz w:val="22"/>
                <w:szCs w:val="22"/>
              </w:rPr>
              <w:t xml:space="preserve"> </w:t>
            </w:r>
          </w:p>
          <w:p w:rsidR="009F4D0B" w:rsidRPr="007F1A4F" w:rsidRDefault="009F4D0B" w:rsidP="009F4D0B">
            <w:pPr>
              <w:spacing w:after="0"/>
              <w:rPr>
                <w:rFonts w:ascii="Arial" w:hAnsi="Arial"/>
                <w:b/>
                <w:sz w:val="22"/>
                <w:szCs w:val="22"/>
              </w:rPr>
            </w:pPr>
          </w:p>
          <w:p w:rsidR="009F4D0B" w:rsidRPr="007F1A4F" w:rsidRDefault="009F4D0B" w:rsidP="009F4D0B">
            <w:pPr>
              <w:spacing w:after="0"/>
              <w:rPr>
                <w:rFonts w:ascii="Arial" w:hAnsi="Arial"/>
                <w:b/>
                <w:sz w:val="22"/>
                <w:szCs w:val="22"/>
              </w:rPr>
            </w:pPr>
            <w:proofErr w:type="spellStart"/>
            <w:r w:rsidRPr="007F1A4F">
              <w:rPr>
                <w:rFonts w:ascii="Arial" w:hAnsi="Arial"/>
                <w:b/>
                <w:sz w:val="22"/>
                <w:szCs w:val="22"/>
              </w:rPr>
              <w:t>EcoLabs</w:t>
            </w:r>
            <w:proofErr w:type="spellEnd"/>
          </w:p>
          <w:p w:rsidR="008F2C31" w:rsidRPr="007F1A4F" w:rsidRDefault="009F4D0B" w:rsidP="008F2C31">
            <w:pPr>
              <w:spacing w:after="0"/>
              <w:rPr>
                <w:rFonts w:ascii="Arial" w:hAnsi="Arial"/>
                <w:sz w:val="22"/>
                <w:szCs w:val="22"/>
              </w:rPr>
            </w:pPr>
            <w:r w:rsidRPr="007F1A4F">
              <w:rPr>
                <w:rFonts w:ascii="Arial" w:hAnsi="Arial"/>
                <w:sz w:val="22"/>
                <w:szCs w:val="22"/>
              </w:rPr>
              <w:t xml:space="preserve">Founded by Jody </w:t>
            </w:r>
            <w:proofErr w:type="spellStart"/>
            <w:r w:rsidRPr="007F1A4F">
              <w:rPr>
                <w:rFonts w:ascii="Arial" w:hAnsi="Arial"/>
                <w:sz w:val="22"/>
                <w:szCs w:val="22"/>
              </w:rPr>
              <w:t>Boehnert</w:t>
            </w:r>
            <w:proofErr w:type="spellEnd"/>
            <w:r w:rsidRPr="007F1A4F">
              <w:rPr>
                <w:rFonts w:ascii="Arial" w:hAnsi="Arial"/>
                <w:sz w:val="22"/>
                <w:szCs w:val="22"/>
              </w:rPr>
              <w:t xml:space="preserve">, the mission of this charity includes: to embed ecological literacy in the cultural and communication industries. The website includes some well-designed posters to explain ecological concepts. </w:t>
            </w:r>
          </w:p>
          <w:p w:rsidR="008F2C31" w:rsidRPr="007F1A4F" w:rsidRDefault="00106654" w:rsidP="008F2C31">
            <w:pPr>
              <w:spacing w:after="0"/>
              <w:rPr>
                <w:rFonts w:ascii="Arial" w:hAnsi="Arial"/>
                <w:sz w:val="22"/>
                <w:szCs w:val="22"/>
              </w:rPr>
            </w:pPr>
            <w:hyperlink r:id="rId12" w:history="1">
              <w:r w:rsidR="009F4D0B" w:rsidRPr="007F1A4F">
                <w:rPr>
                  <w:rStyle w:val="Hyperlink"/>
                  <w:rFonts w:ascii="Arial" w:hAnsi="Arial"/>
                  <w:sz w:val="22"/>
                  <w:szCs w:val="22"/>
                </w:rPr>
                <w:t>http://www.eco-labs.org/</w:t>
              </w:r>
            </w:hyperlink>
          </w:p>
          <w:p w:rsidR="009F4D0B" w:rsidRPr="007F1A4F" w:rsidRDefault="009F4D0B" w:rsidP="008F2C31">
            <w:pPr>
              <w:spacing w:after="0"/>
              <w:rPr>
                <w:rFonts w:ascii="Arial" w:hAnsi="Arial"/>
                <w:sz w:val="22"/>
                <w:szCs w:val="22"/>
              </w:rPr>
            </w:pPr>
          </w:p>
          <w:p w:rsidR="009F4D0B" w:rsidRPr="007F1A4F" w:rsidRDefault="009F4D0B" w:rsidP="009F4D0B">
            <w:pPr>
              <w:spacing w:after="0"/>
              <w:rPr>
                <w:rFonts w:ascii="Arial" w:hAnsi="Arial"/>
                <w:b/>
                <w:sz w:val="22"/>
                <w:szCs w:val="22"/>
              </w:rPr>
            </w:pPr>
            <w:r w:rsidRPr="007F1A4F">
              <w:rPr>
                <w:rFonts w:ascii="Arial" w:hAnsi="Arial"/>
                <w:b/>
                <w:sz w:val="22"/>
                <w:szCs w:val="22"/>
              </w:rPr>
              <w:t>Handbook of Sustainability Literacy</w:t>
            </w:r>
          </w:p>
          <w:p w:rsidR="009F4D0B" w:rsidRPr="007F1A4F" w:rsidRDefault="009F4D0B" w:rsidP="009F4D0B">
            <w:pPr>
              <w:spacing w:after="0"/>
              <w:rPr>
                <w:rFonts w:ascii="Arial" w:hAnsi="Arial"/>
                <w:sz w:val="22"/>
                <w:szCs w:val="22"/>
              </w:rPr>
            </w:pPr>
            <w:r w:rsidRPr="007F1A4F">
              <w:rPr>
                <w:rFonts w:ascii="Arial" w:hAnsi="Arial"/>
                <w:sz w:val="22"/>
                <w:szCs w:val="22"/>
              </w:rPr>
              <w:t xml:space="preserve">Produced by University of Brighton, this book includes inputs by sustainability educators,  literary critics, </w:t>
            </w:r>
            <w:proofErr w:type="spellStart"/>
            <w:r w:rsidRPr="007F1A4F">
              <w:rPr>
                <w:rFonts w:ascii="Arial" w:hAnsi="Arial"/>
                <w:sz w:val="22"/>
                <w:szCs w:val="22"/>
              </w:rPr>
              <w:t>permaculturalists</w:t>
            </w:r>
            <w:proofErr w:type="spellEnd"/>
            <w:r w:rsidRPr="007F1A4F">
              <w:rPr>
                <w:rFonts w:ascii="Arial" w:hAnsi="Arial"/>
                <w:sz w:val="22"/>
                <w:szCs w:val="22"/>
              </w:rPr>
              <w:t>, ecologists, artists, journalists, engineers, mathematicians and philosophers in a deep reflection on the skills people need to survive and thrive in the challenging conditions of the 21st century including creativity, ingenuity and new ways of thinking in order to reinvent both self and society. The book covers a wide range of skills and attributes from technology appraisal to ecological intelligence, and includes active learning exercises to help develop those skills. </w:t>
            </w:r>
          </w:p>
          <w:p w:rsidR="009F4D0B" w:rsidRPr="007F1A4F" w:rsidRDefault="00106654" w:rsidP="009F4D0B">
            <w:pPr>
              <w:spacing w:after="0"/>
              <w:rPr>
                <w:rFonts w:ascii="Arial" w:hAnsi="Arial"/>
                <w:sz w:val="22"/>
                <w:szCs w:val="22"/>
              </w:rPr>
            </w:pPr>
            <w:hyperlink r:id="rId13" w:history="1">
              <w:r w:rsidR="009F4D0B" w:rsidRPr="007F1A4F">
                <w:rPr>
                  <w:rStyle w:val="Hyperlink"/>
                  <w:rFonts w:ascii="Arial" w:hAnsi="Arial"/>
                  <w:sz w:val="22"/>
                  <w:szCs w:val="22"/>
                </w:rPr>
                <w:t>http://arts.brighton.ac.uk/stibbe-handbook-of-sustainability</w:t>
              </w:r>
            </w:hyperlink>
          </w:p>
          <w:p w:rsidR="009F4D0B" w:rsidRPr="007F1A4F" w:rsidRDefault="009F4D0B" w:rsidP="009F4D0B">
            <w:pPr>
              <w:spacing w:after="0"/>
              <w:rPr>
                <w:rFonts w:ascii="Arial" w:hAnsi="Arial"/>
                <w:sz w:val="22"/>
                <w:szCs w:val="22"/>
              </w:rPr>
            </w:pPr>
          </w:p>
          <w:p w:rsidR="009F4D0B" w:rsidRPr="007F1A4F" w:rsidRDefault="009F4D0B" w:rsidP="009F4D0B">
            <w:pPr>
              <w:spacing w:after="0"/>
              <w:rPr>
                <w:rFonts w:ascii="Arial" w:hAnsi="Arial" w:cs="Verdana"/>
                <w:b/>
                <w:color w:val="000000"/>
                <w:sz w:val="22"/>
                <w:szCs w:val="22"/>
              </w:rPr>
            </w:pPr>
            <w:r w:rsidRPr="007F1A4F">
              <w:rPr>
                <w:rFonts w:ascii="Arial" w:hAnsi="Arial"/>
                <w:b/>
                <w:sz w:val="22"/>
                <w:szCs w:val="22"/>
              </w:rPr>
              <w:t>Sustainability and Environmental Education</w:t>
            </w:r>
            <w:r w:rsidRPr="007F1A4F">
              <w:rPr>
                <w:rFonts w:ascii="Arial" w:hAnsi="Arial"/>
                <w:sz w:val="22"/>
                <w:szCs w:val="22"/>
              </w:rPr>
              <w:t xml:space="preserve">, </w:t>
            </w:r>
            <w:proofErr w:type="spellStart"/>
            <w:r w:rsidRPr="007F1A4F">
              <w:rPr>
                <w:rFonts w:ascii="Arial" w:hAnsi="Arial" w:cs="Verdana"/>
                <w:b/>
                <w:color w:val="000000"/>
                <w:sz w:val="22"/>
                <w:szCs w:val="22"/>
              </w:rPr>
              <w:t>SEEd</w:t>
            </w:r>
            <w:proofErr w:type="spellEnd"/>
            <w:r w:rsidRPr="007F1A4F">
              <w:rPr>
                <w:rFonts w:ascii="Arial" w:hAnsi="Arial" w:cs="Verdana"/>
                <w:b/>
                <w:color w:val="000000"/>
                <w:sz w:val="22"/>
                <w:szCs w:val="22"/>
              </w:rPr>
              <w:t xml:space="preserve"> </w:t>
            </w:r>
          </w:p>
          <w:p w:rsidR="009F4D0B" w:rsidRPr="007F1A4F" w:rsidRDefault="009F4D0B" w:rsidP="009F4D0B">
            <w:pPr>
              <w:spacing w:after="0"/>
              <w:rPr>
                <w:rFonts w:ascii="Arial" w:hAnsi="Arial"/>
                <w:sz w:val="22"/>
                <w:szCs w:val="22"/>
              </w:rPr>
            </w:pPr>
            <w:r w:rsidRPr="007F1A4F">
              <w:rPr>
                <w:rFonts w:ascii="Arial" w:hAnsi="Arial"/>
                <w:sz w:val="22"/>
                <w:szCs w:val="22"/>
              </w:rPr>
              <w:t>UK charity to enable education sector to engage with education for sustainable development and environmental education by developing learning and networking opportunities between different organizations and the government.</w:t>
            </w:r>
          </w:p>
          <w:p w:rsidR="009F4D0B" w:rsidRPr="007F1A4F" w:rsidRDefault="00106654" w:rsidP="009F4D0B">
            <w:pPr>
              <w:spacing w:after="0"/>
              <w:rPr>
                <w:rFonts w:ascii="Arial" w:hAnsi="Arial"/>
                <w:sz w:val="22"/>
                <w:szCs w:val="22"/>
              </w:rPr>
            </w:pPr>
            <w:hyperlink r:id="rId14" w:history="1">
              <w:r w:rsidR="009F4D0B" w:rsidRPr="007F1A4F">
                <w:rPr>
                  <w:rStyle w:val="Hyperlink"/>
                  <w:rFonts w:ascii="Arial" w:hAnsi="Arial"/>
                  <w:sz w:val="22"/>
                  <w:szCs w:val="22"/>
                </w:rPr>
                <w:t>http://www.se-ed.org.uk/</w:t>
              </w:r>
            </w:hyperlink>
          </w:p>
          <w:p w:rsidR="009F4D0B" w:rsidRPr="007F1A4F" w:rsidRDefault="009F4D0B" w:rsidP="009F4D0B">
            <w:pPr>
              <w:spacing w:after="0"/>
              <w:rPr>
                <w:rFonts w:ascii="Arial" w:hAnsi="Arial"/>
                <w:sz w:val="22"/>
                <w:szCs w:val="22"/>
              </w:rPr>
            </w:pPr>
          </w:p>
          <w:p w:rsidR="009F4D0B" w:rsidRPr="007F1A4F" w:rsidRDefault="009F4D0B" w:rsidP="009F4D0B">
            <w:pPr>
              <w:spacing w:after="0"/>
              <w:rPr>
                <w:rFonts w:ascii="Arial" w:eastAsia="Calibri" w:hAnsi="Arial"/>
                <w:b/>
                <w:sz w:val="22"/>
                <w:szCs w:val="22"/>
              </w:rPr>
            </w:pPr>
            <w:r w:rsidRPr="007F1A4F">
              <w:rPr>
                <w:rFonts w:ascii="Arial" w:eastAsia="Calibri" w:hAnsi="Arial"/>
                <w:b/>
                <w:sz w:val="22"/>
                <w:szCs w:val="22"/>
              </w:rPr>
              <w:t xml:space="preserve">National Association for Environmental Education (UK) </w:t>
            </w:r>
          </w:p>
          <w:p w:rsidR="009F4D0B" w:rsidRPr="007F1A4F" w:rsidRDefault="009F4D0B" w:rsidP="009F4D0B">
            <w:pPr>
              <w:spacing w:after="0"/>
              <w:rPr>
                <w:rFonts w:ascii="Arial" w:eastAsia="Calibri" w:hAnsi="Arial"/>
                <w:sz w:val="22"/>
                <w:szCs w:val="22"/>
              </w:rPr>
            </w:pPr>
            <w:r w:rsidRPr="007F1A4F">
              <w:rPr>
                <w:rFonts w:ascii="Arial" w:eastAsia="Calibri" w:hAnsi="Arial"/>
                <w:sz w:val="22"/>
                <w:szCs w:val="22"/>
              </w:rPr>
              <w:t xml:space="preserve">An association of all educators interested in environmental education which promotes environmental policy-making in schools. </w:t>
            </w:r>
          </w:p>
          <w:p w:rsidR="009F4D0B" w:rsidRPr="007F1A4F" w:rsidRDefault="00106654" w:rsidP="009F4D0B">
            <w:pPr>
              <w:spacing w:after="0"/>
              <w:rPr>
                <w:rFonts w:ascii="Arial" w:eastAsia="Calibri" w:hAnsi="Arial"/>
                <w:sz w:val="22"/>
                <w:szCs w:val="22"/>
              </w:rPr>
            </w:pPr>
            <w:hyperlink r:id="rId15" w:history="1">
              <w:r w:rsidR="009F4D0B" w:rsidRPr="007F1A4F">
                <w:rPr>
                  <w:rStyle w:val="Hyperlink"/>
                  <w:rFonts w:ascii="Arial" w:eastAsia="Calibri" w:hAnsi="Arial" w:cs="Calibri"/>
                  <w:sz w:val="22"/>
                  <w:szCs w:val="22"/>
                </w:rPr>
                <w:t>http://www.naeeuk.plus.com/index.htm</w:t>
              </w:r>
            </w:hyperlink>
          </w:p>
          <w:p w:rsidR="009F4D0B" w:rsidRPr="007F1A4F" w:rsidRDefault="009F4D0B" w:rsidP="009F4D0B">
            <w:pPr>
              <w:spacing w:after="0"/>
              <w:rPr>
                <w:rFonts w:ascii="Arial" w:eastAsia="Calibri" w:hAnsi="Arial"/>
                <w:sz w:val="22"/>
                <w:szCs w:val="22"/>
              </w:rPr>
            </w:pPr>
          </w:p>
          <w:p w:rsidR="008A64BB" w:rsidRPr="008A64BB" w:rsidRDefault="009F4D0B"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Black"/>
                <w:b/>
                <w:bCs/>
                <w:color w:val="000000"/>
                <w:sz w:val="22"/>
                <w:szCs w:val="22"/>
              </w:rPr>
            </w:pPr>
            <w:proofErr w:type="spellStart"/>
            <w:r w:rsidRPr="007F1A4F">
              <w:rPr>
                <w:rFonts w:ascii="Arial" w:hAnsi="Arial" w:cs="Arial Black"/>
                <w:b/>
                <w:bCs/>
                <w:color w:val="000000"/>
                <w:sz w:val="22"/>
                <w:szCs w:val="22"/>
              </w:rPr>
              <w:t>ecoACTIVE</w:t>
            </w:r>
            <w:proofErr w:type="spellEnd"/>
          </w:p>
          <w:p w:rsidR="009F4D0B" w:rsidRPr="007F1A4F" w:rsidRDefault="009F4D0B"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color w:val="000000"/>
                <w:sz w:val="22"/>
                <w:szCs w:val="22"/>
              </w:rPr>
            </w:pPr>
            <w:r w:rsidRPr="007F1A4F">
              <w:rPr>
                <w:rFonts w:ascii="Arial" w:hAnsi="Arial" w:cs="Verdana"/>
                <w:color w:val="000000"/>
                <w:sz w:val="22"/>
                <w:szCs w:val="22"/>
              </w:rPr>
              <w:t xml:space="preserve">Based in East London, </w:t>
            </w:r>
            <w:proofErr w:type="spellStart"/>
            <w:r w:rsidRPr="007F1A4F">
              <w:rPr>
                <w:rFonts w:ascii="Arial" w:hAnsi="Arial" w:cs="Verdana"/>
                <w:color w:val="000000"/>
                <w:sz w:val="22"/>
                <w:szCs w:val="22"/>
              </w:rPr>
              <w:t>ecoACTIVE</w:t>
            </w:r>
            <w:proofErr w:type="spellEnd"/>
            <w:r w:rsidRPr="007F1A4F">
              <w:rPr>
                <w:rFonts w:ascii="Arial" w:hAnsi="Arial" w:cs="Verdana"/>
                <w:color w:val="000000"/>
                <w:sz w:val="22"/>
                <w:szCs w:val="22"/>
              </w:rPr>
              <w:t xml:space="preserve"> is an education service with extensive expertise and experience in education for sustainable development for people of all ages. They are an outreach organisation and can travel to schools or community events to deliver activities.</w:t>
            </w:r>
          </w:p>
          <w:p w:rsidR="009F4D0B" w:rsidRPr="007F1A4F" w:rsidRDefault="00106654"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color w:val="000000"/>
                <w:sz w:val="22"/>
                <w:szCs w:val="22"/>
              </w:rPr>
            </w:pPr>
            <w:hyperlink r:id="rId16" w:history="1">
              <w:r w:rsidR="009F4D0B" w:rsidRPr="007F1A4F">
                <w:rPr>
                  <w:rStyle w:val="Hyperlink"/>
                  <w:rFonts w:ascii="Arial" w:hAnsi="Arial" w:cs="Verdana"/>
                  <w:sz w:val="22"/>
                  <w:szCs w:val="22"/>
                </w:rPr>
                <w:t>http://www.ecoactive.org.uk/</w:t>
              </w:r>
            </w:hyperlink>
          </w:p>
          <w:p w:rsidR="009F4D0B" w:rsidRPr="007F1A4F" w:rsidRDefault="009F4D0B"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b/>
                <w:color w:val="000000"/>
                <w:sz w:val="22"/>
                <w:szCs w:val="22"/>
              </w:rPr>
            </w:pPr>
          </w:p>
          <w:p w:rsidR="009F4D0B" w:rsidRPr="007F1A4F" w:rsidRDefault="009F4D0B"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b/>
                <w:color w:val="000000"/>
                <w:sz w:val="22"/>
                <w:szCs w:val="22"/>
              </w:rPr>
            </w:pPr>
            <w:r w:rsidRPr="007F1A4F">
              <w:rPr>
                <w:rFonts w:ascii="Arial" w:hAnsi="Arial" w:cs="Verdana"/>
                <w:b/>
                <w:color w:val="000000"/>
                <w:sz w:val="22"/>
                <w:szCs w:val="22"/>
              </w:rPr>
              <w:t>UK Framework for Sustainable Schools</w:t>
            </w:r>
          </w:p>
          <w:p w:rsidR="007F1A4F" w:rsidRPr="007F1A4F" w:rsidRDefault="007F1A4F"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2"/>
                <w:szCs w:val="22"/>
              </w:rPr>
            </w:pPr>
            <w:r w:rsidRPr="007F1A4F">
              <w:rPr>
                <w:rFonts w:ascii="Arial" w:hAnsi="Arial" w:cs="Arial"/>
                <w:sz w:val="22"/>
                <w:szCs w:val="22"/>
              </w:rPr>
              <w:t>Government funding for Sustainable Schools is ending in 2012 but many schools will continue to use the framework supported by the Sustainable Schools Alliance (launched 29</w:t>
            </w:r>
            <w:r w:rsidRPr="007F1A4F">
              <w:rPr>
                <w:rFonts w:ascii="Arial" w:hAnsi="Arial" w:cs="Arial"/>
                <w:sz w:val="22"/>
                <w:szCs w:val="22"/>
                <w:vertAlign w:val="superscript"/>
              </w:rPr>
              <w:t>th</w:t>
            </w:r>
            <w:r w:rsidRPr="007F1A4F">
              <w:rPr>
                <w:rFonts w:ascii="Arial" w:hAnsi="Arial" w:cs="Arial"/>
                <w:sz w:val="22"/>
                <w:szCs w:val="22"/>
              </w:rPr>
              <w:t xml:space="preserve"> March 2010 by Se-</w:t>
            </w:r>
            <w:proofErr w:type="spellStart"/>
            <w:r w:rsidRPr="007F1A4F">
              <w:rPr>
                <w:rFonts w:ascii="Arial" w:hAnsi="Arial" w:cs="Arial"/>
                <w:sz w:val="22"/>
                <w:szCs w:val="22"/>
              </w:rPr>
              <w:t>ed</w:t>
            </w:r>
            <w:proofErr w:type="spellEnd"/>
            <w:r w:rsidRPr="007F1A4F">
              <w:rPr>
                <w:rFonts w:ascii="Arial" w:hAnsi="Arial" w:cs="Arial"/>
                <w:sz w:val="22"/>
                <w:szCs w:val="22"/>
              </w:rPr>
              <w:t xml:space="preserve"> and Think Global)</w:t>
            </w:r>
          </w:p>
          <w:p w:rsidR="009F4D0B" w:rsidRPr="007F1A4F" w:rsidRDefault="00106654"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color w:val="000000"/>
                <w:sz w:val="22"/>
                <w:szCs w:val="22"/>
              </w:rPr>
            </w:pPr>
            <w:hyperlink r:id="rId17" w:history="1">
              <w:r w:rsidR="009F4D0B" w:rsidRPr="007F1A4F">
                <w:rPr>
                  <w:rStyle w:val="Hyperlink"/>
                  <w:rFonts w:ascii="Arial" w:hAnsi="Arial" w:cs="Verdana"/>
                  <w:sz w:val="22"/>
                  <w:szCs w:val="22"/>
                </w:rPr>
                <w:t>http://www.teachernet.gov.uk/sustainableschools/framework/framework_detail.cfm</w:t>
              </w:r>
            </w:hyperlink>
          </w:p>
          <w:p w:rsidR="009F4D0B" w:rsidRPr="007F1A4F" w:rsidRDefault="009F4D0B"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color w:val="000000"/>
                <w:sz w:val="22"/>
                <w:szCs w:val="22"/>
              </w:rPr>
            </w:pPr>
          </w:p>
          <w:p w:rsidR="009F4D0B" w:rsidRPr="007F1A4F" w:rsidRDefault="009F4D0B"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b/>
                <w:color w:val="000000"/>
                <w:sz w:val="22"/>
                <w:szCs w:val="22"/>
              </w:rPr>
            </w:pPr>
            <w:proofErr w:type="spellStart"/>
            <w:r w:rsidRPr="007F1A4F">
              <w:rPr>
                <w:rFonts w:ascii="Arial" w:hAnsi="Arial" w:cs="Verdana"/>
                <w:b/>
                <w:color w:val="000000"/>
                <w:sz w:val="22"/>
                <w:szCs w:val="22"/>
              </w:rPr>
              <w:t>Sussed</w:t>
            </w:r>
            <w:proofErr w:type="spellEnd"/>
          </w:p>
          <w:p w:rsidR="009F4D0B" w:rsidRPr="007F1A4F" w:rsidRDefault="009F4D0B" w:rsidP="009F4D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color w:val="000000"/>
                <w:sz w:val="22"/>
                <w:szCs w:val="22"/>
              </w:rPr>
            </w:pPr>
            <w:r w:rsidRPr="007F1A4F">
              <w:rPr>
                <w:rFonts w:ascii="Arial" w:hAnsi="Arial" w:cs="Verdana"/>
                <w:color w:val="000000"/>
                <w:sz w:val="22"/>
                <w:szCs w:val="22"/>
              </w:rPr>
              <w:t>A useful yahoo group to share ideas and information on a wide range of issues concerning those involved in Environmental Education and Education for Sustainability.</w:t>
            </w:r>
          </w:p>
          <w:p w:rsidR="009F4D0B" w:rsidRPr="007F1A4F" w:rsidRDefault="00106654" w:rsidP="007F1A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color w:val="000000"/>
                <w:sz w:val="22"/>
                <w:szCs w:val="22"/>
              </w:rPr>
            </w:pPr>
            <w:hyperlink r:id="rId18" w:history="1">
              <w:r w:rsidR="009F4D0B" w:rsidRPr="007F1A4F">
                <w:rPr>
                  <w:rStyle w:val="Hyperlink"/>
                  <w:rFonts w:ascii="Arial" w:hAnsi="Arial" w:cs="Verdana"/>
                  <w:sz w:val="22"/>
                  <w:szCs w:val="22"/>
                </w:rPr>
                <w:t>http://groups.yahoo.com/group/Sussed/</w:t>
              </w:r>
            </w:hyperlink>
          </w:p>
        </w:tc>
      </w:tr>
    </w:tbl>
    <w:p w:rsidR="009F4D0B" w:rsidRPr="00741919" w:rsidRDefault="009F4D0B" w:rsidP="009F4D0B">
      <w:pPr>
        <w:rPr>
          <w:rFonts w:ascii="Arial" w:hAnsi="Arial"/>
        </w:rPr>
      </w:pPr>
    </w:p>
    <w:p w:rsidR="008A64BB" w:rsidRDefault="00DB45AE" w:rsidP="00A00A40">
      <w:pPr>
        <w:pStyle w:val="Heading1"/>
      </w:pPr>
      <w:bookmarkStart w:id="14" w:name="_Toc162698587"/>
      <w:bookmarkStart w:id="15" w:name="_Toc162698864"/>
      <w:bookmarkStart w:id="16" w:name="_Toc162698988"/>
      <w:bookmarkStart w:id="17" w:name="_Toc162699294"/>
      <w:bookmarkStart w:id="18" w:name="_Toc162699306"/>
      <w:bookmarkStart w:id="19" w:name="_Toc162690358"/>
      <w:bookmarkStart w:id="20" w:name="_Toc162692366"/>
      <w:bookmarkEnd w:id="13"/>
      <w:bookmarkEnd w:id="12"/>
      <w:bookmarkEnd w:id="11"/>
      <w:r>
        <w:t xml:space="preserve">2. </w:t>
      </w:r>
      <w:r w:rsidR="008A64BB">
        <w:t>Pathway resources</w:t>
      </w:r>
      <w:bookmarkEnd w:id="14"/>
      <w:bookmarkEnd w:id="15"/>
      <w:bookmarkEnd w:id="16"/>
      <w:bookmarkEnd w:id="17"/>
      <w:bookmarkEnd w:id="18"/>
    </w:p>
    <w:p w:rsidR="00A00A40" w:rsidRPr="00A00A40" w:rsidRDefault="00DB45AE" w:rsidP="001B7050">
      <w:pPr>
        <w:pStyle w:val="Heading2"/>
      </w:pPr>
      <w:bookmarkStart w:id="21" w:name="_Toc162698588"/>
      <w:bookmarkStart w:id="22" w:name="_Toc162698865"/>
      <w:bookmarkStart w:id="23" w:name="_Toc162698989"/>
      <w:bookmarkStart w:id="24" w:name="_Toc162699295"/>
      <w:bookmarkStart w:id="25" w:name="_Toc162699307"/>
      <w:r w:rsidRPr="00A00A40">
        <w:t xml:space="preserve">2.1 </w:t>
      </w:r>
      <w:r w:rsidR="00B45EC2" w:rsidRPr="00A00A40">
        <w:t>Materials and Things</w:t>
      </w:r>
      <w:bookmarkEnd w:id="19"/>
      <w:bookmarkEnd w:id="20"/>
      <w:bookmarkEnd w:id="21"/>
      <w:bookmarkEnd w:id="22"/>
      <w:bookmarkEnd w:id="23"/>
      <w:bookmarkEnd w:id="24"/>
      <w:bookmarkEnd w:id="25"/>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576"/>
      </w:tblGrid>
      <w:tr w:rsidR="00DD30E4" w:rsidRPr="00741919" w:rsidTr="0066079B">
        <w:tc>
          <w:tcPr>
            <w:tcW w:w="9576" w:type="dxa"/>
            <w:tcBorders>
              <w:bottom w:val="single" w:sz="4" w:space="0" w:color="000000"/>
            </w:tcBorders>
            <w:shd w:val="pct10" w:color="auto" w:fill="auto"/>
          </w:tcPr>
          <w:p w:rsidR="00DD30E4" w:rsidRPr="00B278D6" w:rsidRDefault="00B278D6" w:rsidP="00DD30E4">
            <w:pPr>
              <w:rPr>
                <w:rFonts w:ascii="Arial" w:hAnsi="Arial"/>
                <w:b/>
                <w:szCs w:val="22"/>
              </w:rPr>
            </w:pPr>
            <w:r w:rsidRPr="00B278D6">
              <w:rPr>
                <w:rFonts w:ascii="Arial" w:hAnsi="Arial"/>
                <w:b/>
                <w:szCs w:val="22"/>
              </w:rPr>
              <w:t>Examples of best practice</w:t>
            </w:r>
          </w:p>
          <w:p w:rsidR="007F1A4F" w:rsidRPr="008A64BB" w:rsidRDefault="00DD30E4" w:rsidP="00DD30E4">
            <w:pPr>
              <w:spacing w:after="0"/>
              <w:rPr>
                <w:rFonts w:ascii="Arial" w:hAnsi="Arial"/>
                <w:b/>
                <w:sz w:val="22"/>
                <w:szCs w:val="22"/>
              </w:rPr>
            </w:pPr>
            <w:r w:rsidRPr="007F1A4F">
              <w:rPr>
                <w:rFonts w:ascii="Arial" w:hAnsi="Arial"/>
                <w:b/>
                <w:sz w:val="22"/>
                <w:szCs w:val="22"/>
              </w:rPr>
              <w:t xml:space="preserve">CIAO Ark Project </w:t>
            </w:r>
          </w:p>
          <w:p w:rsidR="00DD30E4" w:rsidRPr="007F1A4F" w:rsidRDefault="00DD30E4" w:rsidP="00DD30E4">
            <w:pPr>
              <w:spacing w:after="0"/>
              <w:rPr>
                <w:rFonts w:ascii="Arial" w:hAnsi="Arial"/>
                <w:sz w:val="22"/>
                <w:szCs w:val="22"/>
              </w:rPr>
            </w:pPr>
            <w:r w:rsidRPr="007F1A4F">
              <w:rPr>
                <w:rFonts w:ascii="Arial" w:hAnsi="Arial"/>
                <w:sz w:val="22"/>
                <w:szCs w:val="22"/>
              </w:rPr>
              <w:lastRenderedPageBreak/>
              <w:t>(Oxford Museum of Natural History)</w:t>
            </w:r>
          </w:p>
          <w:p w:rsidR="00DD30E4" w:rsidRPr="007F1A4F" w:rsidRDefault="00DD30E4" w:rsidP="00DD30E4">
            <w:pPr>
              <w:spacing w:after="0"/>
              <w:rPr>
                <w:rFonts w:ascii="Arial" w:hAnsi="Arial"/>
                <w:sz w:val="22"/>
                <w:szCs w:val="22"/>
              </w:rPr>
            </w:pPr>
            <w:r w:rsidRPr="007F1A4F">
              <w:rPr>
                <w:rFonts w:ascii="Arial" w:hAnsi="Arial"/>
                <w:sz w:val="22"/>
                <w:szCs w:val="22"/>
              </w:rPr>
              <w:t xml:space="preserve">Emma Howell worked with ten schools to respond to the question – ‘If you were sailing away on an Ark to a low carbon future, what would you take with you and what would you leave behind?’ The project culminated in an Ark installation outside the Oxford Museum of Natural History. </w:t>
            </w:r>
          </w:p>
          <w:p w:rsidR="00DD30E4" w:rsidRPr="007F1A4F" w:rsidRDefault="00106654" w:rsidP="00DD30E4">
            <w:pPr>
              <w:spacing w:after="0"/>
              <w:rPr>
                <w:rFonts w:ascii="Arial" w:hAnsi="Arial"/>
                <w:sz w:val="22"/>
                <w:szCs w:val="22"/>
              </w:rPr>
            </w:pPr>
            <w:hyperlink r:id="rId19" w:history="1">
              <w:r w:rsidR="00DD30E4" w:rsidRPr="007F1A4F">
                <w:rPr>
                  <w:rStyle w:val="Hyperlink"/>
                  <w:rFonts w:ascii="Arial" w:hAnsi="Arial"/>
                  <w:sz w:val="22"/>
                  <w:szCs w:val="22"/>
                </w:rPr>
                <w:t>www.ciaofestival.org.uk</w:t>
              </w:r>
            </w:hyperlink>
          </w:p>
          <w:p w:rsidR="00DD30E4" w:rsidRPr="007F1A4F" w:rsidRDefault="00DD30E4" w:rsidP="00DD30E4">
            <w:pPr>
              <w:spacing w:after="0"/>
              <w:rPr>
                <w:rFonts w:ascii="Arial" w:hAnsi="Arial"/>
                <w:b/>
                <w:sz w:val="22"/>
                <w:szCs w:val="22"/>
              </w:rPr>
            </w:pPr>
          </w:p>
          <w:p w:rsidR="008A64BB" w:rsidRPr="008A64BB" w:rsidRDefault="00DD30E4" w:rsidP="00DD30E4">
            <w:pPr>
              <w:spacing w:after="0"/>
              <w:rPr>
                <w:rFonts w:ascii="Arial" w:hAnsi="Arial"/>
                <w:b/>
                <w:sz w:val="22"/>
                <w:szCs w:val="22"/>
              </w:rPr>
            </w:pPr>
            <w:r w:rsidRPr="007F1A4F">
              <w:rPr>
                <w:rFonts w:ascii="Arial" w:hAnsi="Arial"/>
                <w:b/>
                <w:sz w:val="22"/>
                <w:szCs w:val="22"/>
              </w:rPr>
              <w:t>Wasted: The Trouble with Rubbish</w:t>
            </w:r>
          </w:p>
          <w:p w:rsidR="00DD30E4" w:rsidRPr="007F1A4F" w:rsidRDefault="00DD30E4" w:rsidP="00DD30E4">
            <w:pPr>
              <w:spacing w:after="0"/>
              <w:rPr>
                <w:rFonts w:ascii="Arial" w:hAnsi="Arial"/>
                <w:sz w:val="22"/>
                <w:szCs w:val="22"/>
              </w:rPr>
            </w:pPr>
            <w:r w:rsidRPr="007F1A4F">
              <w:rPr>
                <w:rFonts w:ascii="Arial" w:hAnsi="Arial"/>
                <w:sz w:val="22"/>
                <w:szCs w:val="22"/>
              </w:rPr>
              <w:t>(Museum of Science and Industry, Manchester and The Centre for Life, Newcastle)</w:t>
            </w:r>
          </w:p>
          <w:p w:rsidR="00DD30E4" w:rsidRPr="007F1A4F" w:rsidRDefault="00DD30E4" w:rsidP="00DD30E4">
            <w:pPr>
              <w:spacing w:after="0"/>
              <w:rPr>
                <w:rFonts w:ascii="Arial" w:hAnsi="Arial"/>
                <w:sz w:val="22"/>
                <w:szCs w:val="22"/>
              </w:rPr>
            </w:pPr>
            <w:r w:rsidRPr="007F1A4F">
              <w:rPr>
                <w:rFonts w:ascii="Arial" w:hAnsi="Arial"/>
                <w:sz w:val="22"/>
                <w:szCs w:val="22"/>
              </w:rPr>
              <w:t>This hands-on exhibition in 2006 focused on the issues of waste in our society today, from the historical context to the present and encouraged open exploration of the topics through community actions. The exhibition was designed with minimal waste and using recycled materials where possible.</w:t>
            </w:r>
          </w:p>
          <w:p w:rsidR="00DD30E4" w:rsidRPr="007F1A4F" w:rsidRDefault="00DD30E4" w:rsidP="00DD30E4">
            <w:pPr>
              <w:spacing w:after="0"/>
              <w:rPr>
                <w:rFonts w:ascii="Arial" w:hAnsi="Arial"/>
                <w:sz w:val="22"/>
                <w:szCs w:val="22"/>
              </w:rPr>
            </w:pPr>
          </w:p>
          <w:p w:rsidR="00DD30E4" w:rsidRPr="007F1A4F" w:rsidRDefault="00DD30E4" w:rsidP="00DD30E4">
            <w:pPr>
              <w:spacing w:after="0"/>
              <w:rPr>
                <w:rFonts w:ascii="Arial" w:hAnsi="Arial"/>
                <w:b/>
                <w:sz w:val="22"/>
                <w:szCs w:val="22"/>
              </w:rPr>
            </w:pPr>
            <w:proofErr w:type="spellStart"/>
            <w:r w:rsidRPr="007F1A4F">
              <w:rPr>
                <w:rFonts w:ascii="Arial" w:hAnsi="Arial"/>
                <w:b/>
                <w:sz w:val="22"/>
                <w:szCs w:val="22"/>
              </w:rPr>
              <w:t>Trashcatcher’s</w:t>
            </w:r>
            <w:proofErr w:type="spellEnd"/>
            <w:r w:rsidRPr="007F1A4F">
              <w:rPr>
                <w:rFonts w:ascii="Arial" w:hAnsi="Arial"/>
                <w:b/>
                <w:sz w:val="22"/>
                <w:szCs w:val="22"/>
              </w:rPr>
              <w:t xml:space="preserve"> Carnival</w:t>
            </w:r>
          </w:p>
          <w:p w:rsidR="00DD30E4" w:rsidRPr="007F1A4F" w:rsidRDefault="00DD30E4" w:rsidP="00DD30E4">
            <w:pPr>
              <w:spacing w:after="0"/>
              <w:rPr>
                <w:rFonts w:ascii="Arial" w:hAnsi="Arial"/>
                <w:sz w:val="22"/>
                <w:szCs w:val="22"/>
              </w:rPr>
            </w:pPr>
            <w:r w:rsidRPr="007F1A4F">
              <w:rPr>
                <w:rFonts w:ascii="Arial" w:hAnsi="Arial"/>
                <w:sz w:val="22"/>
                <w:szCs w:val="22"/>
              </w:rPr>
              <w:t>(Tooting Transition’s Town)</w:t>
            </w:r>
          </w:p>
          <w:p w:rsidR="00DD30E4" w:rsidRPr="007F1A4F" w:rsidRDefault="00DD30E4" w:rsidP="00DD30E4">
            <w:pPr>
              <w:spacing w:after="0"/>
              <w:rPr>
                <w:rFonts w:ascii="Arial" w:hAnsi="Arial"/>
                <w:sz w:val="22"/>
                <w:szCs w:val="22"/>
              </w:rPr>
            </w:pPr>
            <w:r w:rsidRPr="007F1A4F">
              <w:rPr>
                <w:rFonts w:ascii="Arial" w:hAnsi="Arial"/>
                <w:sz w:val="22"/>
                <w:szCs w:val="22"/>
              </w:rPr>
              <w:t xml:space="preserve">A community carnival where all the costumes are created out of recycled materials. It is a part of the Transition Town’s movement. </w:t>
            </w:r>
          </w:p>
          <w:p w:rsidR="00DD30E4" w:rsidRPr="007F1A4F" w:rsidRDefault="00106654" w:rsidP="00DD30E4">
            <w:pPr>
              <w:spacing w:after="0"/>
              <w:rPr>
                <w:rFonts w:ascii="Arial" w:hAnsi="Arial"/>
                <w:sz w:val="22"/>
                <w:szCs w:val="22"/>
              </w:rPr>
            </w:pPr>
            <w:hyperlink r:id="rId20" w:history="1">
              <w:r w:rsidR="00DD30E4" w:rsidRPr="007F1A4F">
                <w:rPr>
                  <w:rStyle w:val="Hyperlink"/>
                  <w:rFonts w:ascii="Arial" w:hAnsi="Arial"/>
                  <w:sz w:val="22"/>
                  <w:szCs w:val="22"/>
                </w:rPr>
                <w:t>http://trashcatchers.blogspot.com/</w:t>
              </w:r>
            </w:hyperlink>
          </w:p>
          <w:p w:rsidR="00DD30E4" w:rsidRPr="007F1A4F" w:rsidRDefault="00DD30E4" w:rsidP="00DD30E4">
            <w:pPr>
              <w:widowControl w:val="0"/>
              <w:autoSpaceDE w:val="0"/>
              <w:autoSpaceDN w:val="0"/>
              <w:adjustRightInd w:val="0"/>
              <w:spacing w:after="0"/>
              <w:rPr>
                <w:rFonts w:ascii="Arial" w:hAnsi="Arial"/>
                <w:b/>
                <w:sz w:val="22"/>
                <w:szCs w:val="22"/>
              </w:rPr>
            </w:pPr>
          </w:p>
          <w:p w:rsidR="00DD30E4" w:rsidRPr="007F1A4F" w:rsidRDefault="00DD30E4" w:rsidP="00DD30E4">
            <w:pPr>
              <w:widowControl w:val="0"/>
              <w:autoSpaceDE w:val="0"/>
              <w:autoSpaceDN w:val="0"/>
              <w:adjustRightInd w:val="0"/>
              <w:spacing w:after="0"/>
              <w:rPr>
                <w:rFonts w:ascii="Arial" w:hAnsi="Arial"/>
                <w:b/>
                <w:sz w:val="22"/>
                <w:szCs w:val="22"/>
              </w:rPr>
            </w:pPr>
            <w:r w:rsidRPr="007F1A4F">
              <w:rPr>
                <w:rFonts w:ascii="Arial" w:hAnsi="Arial"/>
                <w:b/>
                <w:sz w:val="22"/>
                <w:szCs w:val="22"/>
              </w:rPr>
              <w:t>Remade</w:t>
            </w:r>
          </w:p>
          <w:p w:rsidR="00DD30E4" w:rsidRPr="007F1A4F" w:rsidRDefault="00DD30E4" w:rsidP="00DD30E4">
            <w:pPr>
              <w:widowControl w:val="0"/>
              <w:autoSpaceDE w:val="0"/>
              <w:autoSpaceDN w:val="0"/>
              <w:adjustRightInd w:val="0"/>
              <w:spacing w:after="0"/>
              <w:rPr>
                <w:rFonts w:ascii="Arial" w:hAnsi="Arial"/>
                <w:sz w:val="22"/>
                <w:szCs w:val="22"/>
              </w:rPr>
            </w:pPr>
            <w:r w:rsidRPr="007F1A4F">
              <w:rPr>
                <w:rFonts w:ascii="Arial" w:hAnsi="Arial"/>
                <w:sz w:val="22"/>
                <w:szCs w:val="22"/>
              </w:rPr>
              <w:t>(Brixton Transition Towns)</w:t>
            </w:r>
          </w:p>
          <w:p w:rsidR="00DD30E4" w:rsidRPr="007F1A4F" w:rsidDel="00B27CB8" w:rsidRDefault="00DD30E4" w:rsidP="00DD30E4">
            <w:pPr>
              <w:widowControl w:val="0"/>
              <w:autoSpaceDE w:val="0"/>
              <w:autoSpaceDN w:val="0"/>
              <w:adjustRightInd w:val="0"/>
              <w:spacing w:after="0"/>
              <w:rPr>
                <w:rFonts w:ascii="Arial" w:hAnsi="Arial"/>
                <w:sz w:val="22"/>
                <w:szCs w:val="22"/>
              </w:rPr>
            </w:pPr>
            <w:r w:rsidRPr="007F1A4F">
              <w:rPr>
                <w:rFonts w:ascii="Arial" w:hAnsi="Arial"/>
                <w:sz w:val="22"/>
                <w:szCs w:val="22"/>
              </w:rPr>
              <w:t xml:space="preserve">A project focused on remaking and mending. </w:t>
            </w:r>
            <w:r w:rsidR="000453C4" w:rsidRPr="007F1A4F">
              <w:rPr>
                <w:rFonts w:ascii="Arial" w:hAnsi="Arial"/>
                <w:sz w:val="22"/>
                <w:szCs w:val="22"/>
              </w:rPr>
              <w:t>It</w:t>
            </w:r>
            <w:r w:rsidRPr="007F1A4F">
              <w:rPr>
                <w:rFonts w:ascii="Arial" w:hAnsi="Arial"/>
                <w:sz w:val="22"/>
                <w:szCs w:val="22"/>
              </w:rPr>
              <w:t xml:space="preserve"> aims to engage with residents, businesses and schools to promote local waste reduction, reuse and recycling, and to develop skills of remaking and repair that are key to the creation of local green enterprises and sustainable employment.</w:t>
            </w:r>
          </w:p>
          <w:p w:rsidR="00DD30E4" w:rsidRPr="007F1A4F" w:rsidRDefault="00106654" w:rsidP="00DD30E4">
            <w:pPr>
              <w:spacing w:after="0"/>
              <w:rPr>
                <w:rFonts w:ascii="Arial" w:hAnsi="Arial"/>
                <w:sz w:val="22"/>
                <w:szCs w:val="22"/>
              </w:rPr>
            </w:pPr>
            <w:hyperlink r:id="rId21" w:history="1">
              <w:r w:rsidR="00DD30E4" w:rsidRPr="007F1A4F">
                <w:rPr>
                  <w:rStyle w:val="Hyperlink"/>
                  <w:rFonts w:ascii="Arial" w:hAnsi="Arial"/>
                  <w:sz w:val="22"/>
                  <w:szCs w:val="22"/>
                </w:rPr>
                <w:t>http://www.remadeinbrixton.org/</w:t>
              </w:r>
            </w:hyperlink>
          </w:p>
          <w:p w:rsidR="00DD30E4" w:rsidRPr="007F1A4F" w:rsidRDefault="00DD30E4" w:rsidP="00DD30E4">
            <w:pPr>
              <w:spacing w:after="0"/>
              <w:rPr>
                <w:rFonts w:ascii="Arial" w:hAnsi="Arial"/>
                <w:sz w:val="22"/>
                <w:szCs w:val="22"/>
              </w:rPr>
            </w:pPr>
          </w:p>
        </w:tc>
      </w:tr>
      <w:tr w:rsidR="00DD30E4" w:rsidRPr="00741919" w:rsidTr="0066079B">
        <w:tc>
          <w:tcPr>
            <w:tcW w:w="9576" w:type="dxa"/>
            <w:tcBorders>
              <w:bottom w:val="single" w:sz="4" w:space="0" w:color="000000"/>
            </w:tcBorders>
            <w:shd w:val="clear" w:color="auto" w:fill="auto"/>
          </w:tcPr>
          <w:p w:rsidR="00DD30E4" w:rsidRPr="00B278D6" w:rsidRDefault="00B278D6" w:rsidP="00DD30E4">
            <w:pPr>
              <w:rPr>
                <w:rFonts w:ascii="Arial" w:hAnsi="Arial"/>
                <w:b/>
                <w:szCs w:val="22"/>
              </w:rPr>
            </w:pPr>
            <w:r w:rsidRPr="00B278D6">
              <w:rPr>
                <w:rFonts w:ascii="Arial" w:hAnsi="Arial"/>
                <w:b/>
                <w:szCs w:val="22"/>
              </w:rPr>
              <w:lastRenderedPageBreak/>
              <w:t>Resource</w:t>
            </w:r>
            <w:r w:rsidR="00DD30E4" w:rsidRPr="00B278D6">
              <w:rPr>
                <w:rFonts w:ascii="Arial" w:hAnsi="Arial"/>
                <w:b/>
                <w:szCs w:val="22"/>
              </w:rPr>
              <w:t xml:space="preserve"> </w:t>
            </w:r>
            <w:r w:rsidRPr="00B278D6">
              <w:rPr>
                <w:rFonts w:ascii="Arial" w:hAnsi="Arial"/>
                <w:b/>
                <w:szCs w:val="22"/>
              </w:rPr>
              <w:t>organisations</w:t>
            </w:r>
          </w:p>
          <w:p w:rsidR="00DD30E4" w:rsidRPr="007F1A4F" w:rsidRDefault="00DD30E4" w:rsidP="00DD30E4">
            <w:pPr>
              <w:widowControl w:val="0"/>
              <w:autoSpaceDE w:val="0"/>
              <w:autoSpaceDN w:val="0"/>
              <w:adjustRightInd w:val="0"/>
              <w:spacing w:after="0"/>
              <w:rPr>
                <w:rFonts w:ascii="Arial" w:hAnsi="Arial"/>
                <w:b/>
                <w:sz w:val="22"/>
                <w:szCs w:val="22"/>
              </w:rPr>
            </w:pPr>
            <w:proofErr w:type="spellStart"/>
            <w:r w:rsidRPr="007F1A4F">
              <w:rPr>
                <w:rFonts w:ascii="Arial" w:hAnsi="Arial"/>
                <w:b/>
                <w:sz w:val="22"/>
                <w:szCs w:val="22"/>
              </w:rPr>
              <w:t>Bricolage</w:t>
            </w:r>
            <w:proofErr w:type="spellEnd"/>
          </w:p>
          <w:p w:rsidR="00DD30E4" w:rsidRPr="007F1A4F" w:rsidRDefault="00DD30E4" w:rsidP="00DD30E4">
            <w:pPr>
              <w:widowControl w:val="0"/>
              <w:autoSpaceDE w:val="0"/>
              <w:autoSpaceDN w:val="0"/>
              <w:adjustRightInd w:val="0"/>
              <w:spacing w:after="0"/>
              <w:rPr>
                <w:rFonts w:ascii="Arial" w:hAnsi="Arial"/>
                <w:sz w:val="22"/>
                <w:szCs w:val="22"/>
              </w:rPr>
            </w:pPr>
            <w:r w:rsidRPr="007F1A4F">
              <w:rPr>
                <w:rFonts w:ascii="Arial" w:hAnsi="Arial"/>
                <w:sz w:val="22"/>
                <w:szCs w:val="22"/>
              </w:rPr>
              <w:t xml:space="preserve">A collective of sustainable textile artists who work in donated spaces including empty shops or other buildings. As well as selling their own textile designs, they run workshops on quilting, patching, darning and repairing old fabrics, with a focus on ‘re-skilling’. </w:t>
            </w:r>
          </w:p>
          <w:p w:rsidR="00DD30E4" w:rsidRPr="007F1A4F" w:rsidRDefault="00106654" w:rsidP="00DD30E4">
            <w:pPr>
              <w:widowControl w:val="0"/>
              <w:autoSpaceDE w:val="0"/>
              <w:autoSpaceDN w:val="0"/>
              <w:adjustRightInd w:val="0"/>
              <w:spacing w:after="0"/>
              <w:rPr>
                <w:rFonts w:ascii="Arial" w:hAnsi="Arial"/>
                <w:sz w:val="22"/>
                <w:szCs w:val="22"/>
              </w:rPr>
            </w:pPr>
            <w:hyperlink r:id="rId22" w:history="1">
              <w:r w:rsidR="00DD30E4" w:rsidRPr="007F1A4F">
                <w:rPr>
                  <w:rStyle w:val="Hyperlink"/>
                  <w:rFonts w:ascii="Arial" w:hAnsi="Arial"/>
                  <w:sz w:val="22"/>
                  <w:szCs w:val="22"/>
                </w:rPr>
                <w:t>http://bricolageproject.com/</w:t>
              </w:r>
            </w:hyperlink>
          </w:p>
          <w:p w:rsidR="00DD30E4" w:rsidRPr="007F1A4F" w:rsidRDefault="00DD30E4" w:rsidP="00DD30E4">
            <w:pPr>
              <w:widowControl w:val="0"/>
              <w:autoSpaceDE w:val="0"/>
              <w:autoSpaceDN w:val="0"/>
              <w:adjustRightInd w:val="0"/>
              <w:spacing w:after="0"/>
              <w:rPr>
                <w:rFonts w:ascii="Arial" w:hAnsi="Arial"/>
                <w:sz w:val="22"/>
                <w:szCs w:val="22"/>
              </w:rPr>
            </w:pPr>
          </w:p>
          <w:p w:rsidR="00DD30E4" w:rsidRPr="007F1A4F" w:rsidRDefault="00DD30E4" w:rsidP="00DD30E4">
            <w:pPr>
              <w:widowControl w:val="0"/>
              <w:autoSpaceDE w:val="0"/>
              <w:autoSpaceDN w:val="0"/>
              <w:adjustRightInd w:val="0"/>
              <w:spacing w:after="0"/>
              <w:rPr>
                <w:rFonts w:ascii="Arial" w:hAnsi="Arial"/>
                <w:sz w:val="22"/>
                <w:szCs w:val="22"/>
              </w:rPr>
            </w:pPr>
            <w:r w:rsidRPr="007F1A4F">
              <w:rPr>
                <w:rFonts w:ascii="Arial" w:hAnsi="Arial"/>
                <w:b/>
                <w:sz w:val="22"/>
                <w:szCs w:val="22"/>
              </w:rPr>
              <w:t>Ethical Superstore</w:t>
            </w:r>
          </w:p>
          <w:p w:rsidR="00DD30E4" w:rsidRPr="007F1A4F" w:rsidRDefault="00DD30E4" w:rsidP="00DD30E4">
            <w:pPr>
              <w:widowControl w:val="0"/>
              <w:autoSpaceDE w:val="0"/>
              <w:autoSpaceDN w:val="0"/>
              <w:adjustRightInd w:val="0"/>
              <w:spacing w:after="0"/>
              <w:rPr>
                <w:rFonts w:ascii="Arial" w:hAnsi="Arial"/>
                <w:sz w:val="22"/>
                <w:szCs w:val="22"/>
              </w:rPr>
            </w:pPr>
            <w:r w:rsidRPr="007F1A4F">
              <w:rPr>
                <w:rFonts w:ascii="Arial" w:hAnsi="Arial"/>
                <w:sz w:val="22"/>
                <w:szCs w:val="22"/>
              </w:rPr>
              <w:t xml:space="preserve">An online retail outlet that sources ethical prizes, incentives or gifts. </w:t>
            </w:r>
          </w:p>
          <w:p w:rsidR="00DD30E4" w:rsidRPr="007F1A4F" w:rsidRDefault="00106654" w:rsidP="00DD30E4">
            <w:pPr>
              <w:widowControl w:val="0"/>
              <w:autoSpaceDE w:val="0"/>
              <w:autoSpaceDN w:val="0"/>
              <w:adjustRightInd w:val="0"/>
              <w:spacing w:after="0"/>
              <w:rPr>
                <w:rFonts w:ascii="Arial" w:hAnsi="Arial"/>
                <w:sz w:val="22"/>
                <w:szCs w:val="22"/>
              </w:rPr>
            </w:pPr>
            <w:hyperlink r:id="rId23" w:history="1">
              <w:r w:rsidR="00DD30E4" w:rsidRPr="007F1A4F">
                <w:rPr>
                  <w:rStyle w:val="Hyperlink"/>
                  <w:rFonts w:ascii="Arial" w:hAnsi="Arial"/>
                  <w:sz w:val="22"/>
                  <w:szCs w:val="22"/>
                </w:rPr>
                <w:t>http://www.ethicalsuperstore.com/corporate/</w:t>
              </w:r>
            </w:hyperlink>
          </w:p>
          <w:p w:rsidR="00DD30E4" w:rsidRPr="007F1A4F" w:rsidRDefault="00DD30E4" w:rsidP="00DD30E4">
            <w:pPr>
              <w:widowControl w:val="0"/>
              <w:autoSpaceDE w:val="0"/>
              <w:autoSpaceDN w:val="0"/>
              <w:adjustRightInd w:val="0"/>
              <w:spacing w:after="0"/>
              <w:rPr>
                <w:rFonts w:ascii="Arial" w:hAnsi="Arial"/>
                <w:sz w:val="22"/>
                <w:szCs w:val="22"/>
              </w:rPr>
            </w:pPr>
          </w:p>
          <w:p w:rsidR="00DD30E4" w:rsidRPr="007F1A4F" w:rsidRDefault="00DD30E4" w:rsidP="00DD30E4">
            <w:pPr>
              <w:widowControl w:val="0"/>
              <w:autoSpaceDE w:val="0"/>
              <w:autoSpaceDN w:val="0"/>
              <w:adjustRightInd w:val="0"/>
              <w:spacing w:after="0"/>
              <w:rPr>
                <w:rFonts w:ascii="Arial" w:hAnsi="Arial"/>
                <w:b/>
                <w:sz w:val="22"/>
                <w:szCs w:val="22"/>
              </w:rPr>
            </w:pPr>
            <w:r w:rsidRPr="007F1A4F">
              <w:rPr>
                <w:rFonts w:ascii="Arial" w:hAnsi="Arial"/>
                <w:b/>
                <w:sz w:val="22"/>
                <w:szCs w:val="22"/>
              </w:rPr>
              <w:t>Green works</w:t>
            </w:r>
          </w:p>
          <w:p w:rsidR="00DD30E4" w:rsidRPr="007F1A4F" w:rsidRDefault="00DD30E4" w:rsidP="00DD30E4">
            <w:pPr>
              <w:widowControl w:val="0"/>
              <w:autoSpaceDE w:val="0"/>
              <w:autoSpaceDN w:val="0"/>
              <w:adjustRightInd w:val="0"/>
              <w:spacing w:after="0"/>
              <w:rPr>
                <w:rFonts w:ascii="Arial" w:hAnsi="Arial"/>
                <w:sz w:val="22"/>
                <w:szCs w:val="22"/>
              </w:rPr>
            </w:pPr>
            <w:r w:rsidRPr="007F1A4F">
              <w:rPr>
                <w:rFonts w:ascii="Arial" w:hAnsi="Arial"/>
                <w:sz w:val="22"/>
                <w:szCs w:val="22"/>
              </w:rPr>
              <w:t>An award-winning social enterprise and registered charity that diverts unwanted office and school furniture from landfill and creates remade and remanufactured furniture.</w:t>
            </w:r>
          </w:p>
          <w:p w:rsidR="00DD30E4" w:rsidRPr="007F1A4F" w:rsidRDefault="00106654" w:rsidP="00DD30E4">
            <w:pPr>
              <w:widowControl w:val="0"/>
              <w:autoSpaceDE w:val="0"/>
              <w:autoSpaceDN w:val="0"/>
              <w:adjustRightInd w:val="0"/>
              <w:spacing w:after="0"/>
              <w:rPr>
                <w:rFonts w:ascii="Arial" w:hAnsi="Arial"/>
                <w:sz w:val="22"/>
                <w:szCs w:val="22"/>
              </w:rPr>
            </w:pPr>
            <w:hyperlink r:id="rId24" w:history="1">
              <w:r w:rsidR="00DD30E4" w:rsidRPr="007F1A4F">
                <w:rPr>
                  <w:rStyle w:val="Hyperlink"/>
                  <w:rFonts w:ascii="Arial" w:hAnsi="Arial"/>
                  <w:sz w:val="22"/>
                  <w:szCs w:val="22"/>
                </w:rPr>
                <w:t>http://www.green-works.co.uk/</w:t>
              </w:r>
            </w:hyperlink>
          </w:p>
          <w:p w:rsidR="00DD30E4" w:rsidRPr="007F1A4F" w:rsidRDefault="00DD30E4" w:rsidP="00DD30E4">
            <w:pPr>
              <w:widowControl w:val="0"/>
              <w:autoSpaceDE w:val="0"/>
              <w:autoSpaceDN w:val="0"/>
              <w:adjustRightInd w:val="0"/>
              <w:spacing w:after="0"/>
              <w:rPr>
                <w:rFonts w:ascii="Arial" w:hAnsi="Arial"/>
                <w:sz w:val="22"/>
                <w:szCs w:val="22"/>
              </w:rPr>
            </w:pPr>
            <w:r w:rsidRPr="007F1A4F">
              <w:rPr>
                <w:rFonts w:ascii="Arial" w:hAnsi="Arial"/>
                <w:sz w:val="22"/>
                <w:szCs w:val="22"/>
              </w:rPr>
              <w:t xml:space="preserve"> </w:t>
            </w:r>
          </w:p>
          <w:p w:rsidR="00DD30E4" w:rsidRPr="007F1A4F" w:rsidRDefault="00DD30E4" w:rsidP="00DD30E4">
            <w:pPr>
              <w:widowControl w:val="0"/>
              <w:autoSpaceDE w:val="0"/>
              <w:autoSpaceDN w:val="0"/>
              <w:adjustRightInd w:val="0"/>
              <w:spacing w:after="0"/>
              <w:rPr>
                <w:rFonts w:ascii="Arial" w:hAnsi="Arial"/>
                <w:b/>
                <w:sz w:val="22"/>
                <w:szCs w:val="22"/>
              </w:rPr>
            </w:pPr>
            <w:r w:rsidRPr="007F1A4F">
              <w:rPr>
                <w:rFonts w:ascii="Arial" w:hAnsi="Arial"/>
                <w:b/>
                <w:sz w:val="22"/>
                <w:szCs w:val="22"/>
              </w:rPr>
              <w:t>New Home Front initiative</w:t>
            </w:r>
          </w:p>
          <w:p w:rsidR="00DD30E4" w:rsidRPr="007F1A4F" w:rsidRDefault="00DD30E4" w:rsidP="00DD30E4">
            <w:pPr>
              <w:spacing w:after="0"/>
              <w:rPr>
                <w:rFonts w:ascii="Arial" w:hAnsi="Arial" w:cs="Verdana"/>
                <w:color w:val="000000"/>
                <w:sz w:val="22"/>
                <w:szCs w:val="22"/>
              </w:rPr>
            </w:pPr>
            <w:r w:rsidRPr="007F1A4F">
              <w:rPr>
                <w:rFonts w:ascii="Arial" w:hAnsi="Arial" w:cs="Verdana"/>
                <w:color w:val="000000"/>
                <w:sz w:val="22"/>
                <w:szCs w:val="22"/>
              </w:rPr>
              <w:t xml:space="preserve">A Green Party initiative launched at the imperial War Museum takes a positive, proactive approach by showing how we can learn from Britain’s war time past in an age of dangerous climate change and energy insecurity. It includes revitalizing 1940s public education campaigns, and showing what amazing economic and social changes can be achieved through collective efforts, and the unexpected benefits that come with austerity. </w:t>
            </w:r>
          </w:p>
          <w:p w:rsidR="00DD30E4" w:rsidRPr="007F1A4F" w:rsidRDefault="00106654" w:rsidP="00DD30E4">
            <w:pPr>
              <w:widowControl w:val="0"/>
              <w:autoSpaceDE w:val="0"/>
              <w:autoSpaceDN w:val="0"/>
              <w:adjustRightInd w:val="0"/>
              <w:spacing w:after="0"/>
              <w:rPr>
                <w:rFonts w:ascii="Arial" w:hAnsi="Arial"/>
                <w:sz w:val="22"/>
                <w:szCs w:val="22"/>
              </w:rPr>
            </w:pPr>
            <w:hyperlink r:id="rId25" w:history="1">
              <w:r w:rsidR="00DD30E4" w:rsidRPr="007F1A4F">
                <w:rPr>
                  <w:rStyle w:val="Hyperlink"/>
                  <w:rFonts w:ascii="Arial" w:hAnsi="Arial"/>
                  <w:sz w:val="22"/>
                  <w:szCs w:val="22"/>
                </w:rPr>
                <w:t>http://www.newhomefront.org/</w:t>
              </w:r>
            </w:hyperlink>
          </w:p>
          <w:p w:rsidR="00DD30E4" w:rsidRPr="007F1A4F" w:rsidRDefault="00DD30E4" w:rsidP="00DD30E4">
            <w:pPr>
              <w:widowControl w:val="0"/>
              <w:autoSpaceDE w:val="0"/>
              <w:autoSpaceDN w:val="0"/>
              <w:adjustRightInd w:val="0"/>
              <w:spacing w:after="0"/>
              <w:rPr>
                <w:rFonts w:ascii="Arial" w:hAnsi="Arial"/>
                <w:sz w:val="22"/>
                <w:szCs w:val="22"/>
              </w:rPr>
            </w:pPr>
          </w:p>
          <w:p w:rsidR="00DD30E4" w:rsidRPr="007F1A4F" w:rsidRDefault="00DD30E4" w:rsidP="00DD30E4">
            <w:pPr>
              <w:spacing w:after="0"/>
              <w:rPr>
                <w:rFonts w:ascii="Arial" w:hAnsi="Arial"/>
                <w:b/>
                <w:sz w:val="22"/>
                <w:szCs w:val="22"/>
              </w:rPr>
            </w:pPr>
            <w:r w:rsidRPr="007F1A4F">
              <w:rPr>
                <w:rFonts w:ascii="Arial" w:hAnsi="Arial"/>
                <w:b/>
                <w:sz w:val="22"/>
                <w:szCs w:val="22"/>
              </w:rPr>
              <w:t>Recycle Now</w:t>
            </w:r>
          </w:p>
          <w:p w:rsidR="00DD30E4" w:rsidRPr="007F1A4F" w:rsidRDefault="00DD30E4" w:rsidP="00DD30E4">
            <w:pPr>
              <w:spacing w:after="0"/>
              <w:rPr>
                <w:rFonts w:ascii="Arial" w:hAnsi="Arial"/>
                <w:sz w:val="22"/>
                <w:szCs w:val="22"/>
              </w:rPr>
            </w:pPr>
            <w:r w:rsidRPr="007F1A4F">
              <w:rPr>
                <w:rFonts w:ascii="Arial" w:hAnsi="Arial"/>
                <w:sz w:val="22"/>
                <w:szCs w:val="22"/>
              </w:rPr>
              <w:t xml:space="preserve">This organization has a wealth of information about the practicalities and realities of recycling across different postcode areas of the UK as well as advice, schools work and campaigns. </w:t>
            </w:r>
          </w:p>
          <w:p w:rsidR="00DD30E4" w:rsidRPr="007F1A4F" w:rsidRDefault="00106654" w:rsidP="00DD30E4">
            <w:pPr>
              <w:spacing w:after="0"/>
              <w:rPr>
                <w:rFonts w:ascii="Arial" w:hAnsi="Arial"/>
                <w:b/>
                <w:bCs/>
                <w:sz w:val="22"/>
                <w:szCs w:val="22"/>
              </w:rPr>
            </w:pPr>
            <w:hyperlink r:id="rId26" w:history="1">
              <w:r w:rsidR="00DD30E4" w:rsidRPr="007F1A4F">
                <w:rPr>
                  <w:rStyle w:val="Hyperlink"/>
                  <w:rFonts w:ascii="Arial" w:hAnsi="Arial" w:cs="Verdana"/>
                  <w:sz w:val="22"/>
                  <w:szCs w:val="22"/>
                </w:rPr>
                <w:t>http://www.recyclenow.com/</w:t>
              </w:r>
            </w:hyperlink>
            <w:r w:rsidR="00DD30E4" w:rsidRPr="007F1A4F">
              <w:rPr>
                <w:rFonts w:ascii="Arial" w:hAnsi="Arial"/>
                <w:b/>
                <w:bCs/>
                <w:sz w:val="22"/>
                <w:szCs w:val="22"/>
              </w:rPr>
              <w:t xml:space="preserve"> </w:t>
            </w:r>
          </w:p>
          <w:p w:rsidR="00DD30E4" w:rsidRPr="007F1A4F" w:rsidRDefault="00DD30E4" w:rsidP="00DD30E4">
            <w:pPr>
              <w:spacing w:after="0"/>
              <w:rPr>
                <w:rFonts w:ascii="Arial" w:hAnsi="Arial"/>
                <w:b/>
                <w:bCs/>
                <w:sz w:val="22"/>
                <w:szCs w:val="22"/>
              </w:rPr>
            </w:pPr>
            <w:r w:rsidRPr="007F1A4F">
              <w:rPr>
                <w:rFonts w:ascii="Arial" w:hAnsi="Arial"/>
                <w:b/>
                <w:bCs/>
                <w:sz w:val="22"/>
                <w:szCs w:val="22"/>
              </w:rPr>
              <w:lastRenderedPageBreak/>
              <w:t xml:space="preserve">The Story of Stuff </w:t>
            </w:r>
          </w:p>
          <w:p w:rsidR="00DD30E4" w:rsidRPr="007F1A4F" w:rsidRDefault="00DD30E4" w:rsidP="00DD30E4">
            <w:pPr>
              <w:spacing w:after="0"/>
              <w:rPr>
                <w:rFonts w:ascii="Arial" w:hAnsi="Arial"/>
                <w:bCs/>
                <w:sz w:val="22"/>
                <w:szCs w:val="22"/>
              </w:rPr>
            </w:pPr>
            <w:r w:rsidRPr="007F1A4F">
              <w:rPr>
                <w:rFonts w:ascii="Arial" w:hAnsi="Arial"/>
                <w:bCs/>
                <w:sz w:val="22"/>
                <w:szCs w:val="22"/>
              </w:rPr>
              <w:t xml:space="preserve">Short animated videos presented by Annie Leonard which powerfully educate about industrial production, pollution and waste. </w:t>
            </w:r>
          </w:p>
          <w:p w:rsidR="00DD30E4" w:rsidRPr="007F1A4F" w:rsidRDefault="00106654" w:rsidP="00DD30E4">
            <w:pPr>
              <w:spacing w:after="0"/>
              <w:rPr>
                <w:rFonts w:ascii="Arial" w:hAnsi="Arial"/>
                <w:sz w:val="22"/>
                <w:szCs w:val="22"/>
              </w:rPr>
            </w:pPr>
            <w:hyperlink r:id="rId27" w:history="1">
              <w:r w:rsidR="00DD30E4" w:rsidRPr="007F1A4F">
                <w:rPr>
                  <w:rStyle w:val="Hyperlink"/>
                  <w:rFonts w:ascii="Arial" w:hAnsi="Arial"/>
                  <w:sz w:val="22"/>
                  <w:szCs w:val="22"/>
                </w:rPr>
                <w:t>http://www.storyofstuff.com/</w:t>
              </w:r>
            </w:hyperlink>
            <w:r w:rsidR="00DD30E4" w:rsidRPr="007F1A4F">
              <w:rPr>
                <w:rFonts w:ascii="Arial" w:hAnsi="Arial"/>
                <w:sz w:val="22"/>
                <w:szCs w:val="22"/>
              </w:rPr>
              <w:t xml:space="preserve"> </w:t>
            </w:r>
          </w:p>
          <w:p w:rsidR="00DD30E4" w:rsidRPr="007F1A4F" w:rsidRDefault="00DD30E4" w:rsidP="00DD3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Black"/>
                <w:b/>
                <w:bCs/>
                <w:color w:val="000000"/>
                <w:sz w:val="22"/>
                <w:szCs w:val="22"/>
              </w:rPr>
            </w:pPr>
          </w:p>
          <w:p w:rsidR="00DD30E4" w:rsidRPr="007F1A4F" w:rsidRDefault="00DD30E4" w:rsidP="00DD3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Black"/>
                <w:b/>
                <w:bCs/>
                <w:color w:val="000000"/>
                <w:sz w:val="22"/>
                <w:szCs w:val="22"/>
              </w:rPr>
            </w:pPr>
            <w:r w:rsidRPr="007F1A4F">
              <w:rPr>
                <w:rFonts w:ascii="Arial" w:hAnsi="Arial" w:cs="Arial Black"/>
                <w:b/>
                <w:bCs/>
                <w:color w:val="000000"/>
                <w:sz w:val="22"/>
                <w:szCs w:val="22"/>
              </w:rPr>
              <w:t xml:space="preserve">Waste Watch </w:t>
            </w:r>
          </w:p>
          <w:p w:rsidR="007F1A4F" w:rsidRDefault="007F1A4F" w:rsidP="00DD30E4">
            <w:pPr>
              <w:spacing w:after="0"/>
              <w:rPr>
                <w:rFonts w:ascii="Arial" w:hAnsi="Arial" w:cs="Verdana"/>
                <w:color w:val="000000"/>
                <w:sz w:val="22"/>
                <w:szCs w:val="22"/>
              </w:rPr>
            </w:pPr>
          </w:p>
          <w:p w:rsidR="00DD30E4" w:rsidRPr="007F1A4F" w:rsidRDefault="00DD30E4" w:rsidP="00DD30E4">
            <w:pPr>
              <w:spacing w:after="0"/>
              <w:rPr>
                <w:rFonts w:ascii="Arial" w:hAnsi="Arial" w:cs="Verdana"/>
                <w:color w:val="000000"/>
                <w:sz w:val="22"/>
                <w:szCs w:val="22"/>
              </w:rPr>
            </w:pPr>
            <w:r w:rsidRPr="007F1A4F">
              <w:rPr>
                <w:rFonts w:ascii="Arial" w:hAnsi="Arial" w:cs="Verdana"/>
                <w:color w:val="000000"/>
                <w:sz w:val="22"/>
                <w:szCs w:val="22"/>
              </w:rPr>
              <w:t>Waste Watch is a practical charity inspiring and helping individuals, communities and organisations to waste less. Their education and training programmes aim to lead to environmental behaviour change at school, in communities and in the workplace.</w:t>
            </w:r>
          </w:p>
          <w:p w:rsidR="00DD30E4" w:rsidRDefault="00106654" w:rsidP="00732249">
            <w:pPr>
              <w:spacing w:after="0"/>
              <w:rPr>
                <w:rFonts w:ascii="Arial" w:hAnsi="Arial" w:cs="Verdana"/>
                <w:color w:val="000000"/>
                <w:sz w:val="22"/>
                <w:szCs w:val="22"/>
              </w:rPr>
            </w:pPr>
            <w:hyperlink r:id="rId28" w:history="1">
              <w:r w:rsidR="00DD30E4" w:rsidRPr="007F1A4F">
                <w:rPr>
                  <w:rStyle w:val="Hyperlink"/>
                  <w:rFonts w:ascii="Arial" w:hAnsi="Arial" w:cs="Verdana"/>
                  <w:sz w:val="22"/>
                  <w:szCs w:val="22"/>
                </w:rPr>
                <w:t>http://www.wastewatch.org.uk/</w:t>
              </w:r>
            </w:hyperlink>
          </w:p>
          <w:p w:rsidR="00732249" w:rsidRPr="00732249" w:rsidRDefault="00732249" w:rsidP="00732249">
            <w:pPr>
              <w:spacing w:after="0"/>
              <w:rPr>
                <w:rFonts w:ascii="Arial" w:hAnsi="Arial" w:cs="Verdana"/>
                <w:color w:val="000000"/>
                <w:sz w:val="22"/>
                <w:szCs w:val="22"/>
              </w:rPr>
            </w:pPr>
          </w:p>
        </w:tc>
      </w:tr>
      <w:tr w:rsidR="00DD30E4" w:rsidRPr="00741919" w:rsidTr="0066079B">
        <w:tc>
          <w:tcPr>
            <w:tcW w:w="9576" w:type="dxa"/>
            <w:shd w:val="pct10" w:color="auto" w:fill="auto"/>
          </w:tcPr>
          <w:p w:rsidR="00DD30E4" w:rsidRPr="00B278D6" w:rsidRDefault="00B278D6" w:rsidP="00DD30E4">
            <w:pPr>
              <w:rPr>
                <w:rFonts w:ascii="Arial" w:hAnsi="Arial"/>
                <w:b/>
                <w:szCs w:val="22"/>
              </w:rPr>
            </w:pPr>
            <w:r w:rsidRPr="00B278D6">
              <w:rPr>
                <w:rFonts w:ascii="Arial" w:hAnsi="Arial"/>
                <w:b/>
                <w:szCs w:val="22"/>
              </w:rPr>
              <w:lastRenderedPageBreak/>
              <w:t>Key</w:t>
            </w:r>
            <w:r w:rsidR="00DD30E4" w:rsidRPr="00B278D6">
              <w:rPr>
                <w:rFonts w:ascii="Arial" w:hAnsi="Arial"/>
                <w:b/>
                <w:szCs w:val="22"/>
              </w:rPr>
              <w:t xml:space="preserve"> </w:t>
            </w:r>
            <w:r w:rsidRPr="00B278D6">
              <w:rPr>
                <w:rFonts w:ascii="Arial" w:hAnsi="Arial"/>
                <w:b/>
                <w:szCs w:val="22"/>
              </w:rPr>
              <w:t>research</w:t>
            </w:r>
          </w:p>
          <w:p w:rsidR="00DD30E4" w:rsidRPr="007F1A4F" w:rsidRDefault="00DD30E4" w:rsidP="00DD30E4">
            <w:pPr>
              <w:spacing w:after="0"/>
              <w:rPr>
                <w:rFonts w:ascii="Arial" w:hAnsi="Arial"/>
                <w:b/>
                <w:sz w:val="22"/>
                <w:szCs w:val="22"/>
              </w:rPr>
            </w:pPr>
            <w:r w:rsidRPr="007F1A4F">
              <w:rPr>
                <w:rFonts w:ascii="Arial" w:hAnsi="Arial"/>
                <w:b/>
                <w:sz w:val="22"/>
                <w:szCs w:val="22"/>
              </w:rPr>
              <w:t xml:space="preserve">Common Cause </w:t>
            </w:r>
          </w:p>
          <w:p w:rsidR="00DD30E4" w:rsidRPr="007F1A4F" w:rsidRDefault="00DD30E4" w:rsidP="00DD30E4">
            <w:pPr>
              <w:spacing w:after="0"/>
              <w:rPr>
                <w:rFonts w:ascii="Arial" w:hAnsi="Arial"/>
                <w:sz w:val="22"/>
                <w:szCs w:val="22"/>
              </w:rPr>
            </w:pPr>
            <w:r w:rsidRPr="007F1A4F">
              <w:rPr>
                <w:rFonts w:ascii="Arial" w:hAnsi="Arial"/>
                <w:sz w:val="22"/>
                <w:szCs w:val="22"/>
              </w:rPr>
              <w:t xml:space="preserve">A report by WWF, FOE, Oxfam, CPRE &amp; others, by Tom Crompton, September 2010 all about how civil society organisations campaigning for the environment need to acknowledge ‘deep frames’ and values. </w:t>
            </w:r>
          </w:p>
          <w:p w:rsidR="00DD30E4" w:rsidRPr="007F1A4F" w:rsidRDefault="00106654" w:rsidP="00DD30E4">
            <w:pPr>
              <w:rPr>
                <w:rFonts w:ascii="Arial" w:hAnsi="Arial"/>
                <w:sz w:val="22"/>
                <w:szCs w:val="22"/>
              </w:rPr>
            </w:pPr>
            <w:hyperlink r:id="rId29" w:history="1">
              <w:r w:rsidR="00DD30E4" w:rsidRPr="007F1A4F">
                <w:rPr>
                  <w:rFonts w:ascii="Arial" w:hAnsi="Arial"/>
                  <w:color w:val="000099"/>
                  <w:sz w:val="22"/>
                  <w:szCs w:val="22"/>
                  <w:u w:val="single"/>
                </w:rPr>
                <w:t>http</w:t>
              </w:r>
            </w:hyperlink>
            <w:hyperlink r:id="rId30" w:history="1">
              <w:r w:rsidR="00DD30E4" w:rsidRPr="007F1A4F">
                <w:rPr>
                  <w:rFonts w:ascii="Arial" w:hAnsi="Arial"/>
                  <w:color w:val="000099"/>
                  <w:sz w:val="22"/>
                  <w:szCs w:val="22"/>
                  <w:u w:val="single"/>
                </w:rPr>
                <w:t>://</w:t>
              </w:r>
            </w:hyperlink>
            <w:hyperlink r:id="rId31" w:history="1">
              <w:r w:rsidR="00DD30E4" w:rsidRPr="007F1A4F">
                <w:rPr>
                  <w:rFonts w:ascii="Arial" w:hAnsi="Arial"/>
                  <w:color w:val="000099"/>
                  <w:sz w:val="22"/>
                  <w:szCs w:val="22"/>
                  <w:u w:val="single"/>
                </w:rPr>
                <w:t>assets</w:t>
              </w:r>
            </w:hyperlink>
            <w:hyperlink r:id="rId32" w:history="1">
              <w:r w:rsidR="00DD30E4" w:rsidRPr="007F1A4F">
                <w:rPr>
                  <w:rFonts w:ascii="Arial" w:hAnsi="Arial"/>
                  <w:color w:val="000099"/>
                  <w:sz w:val="22"/>
                  <w:szCs w:val="22"/>
                  <w:u w:val="single"/>
                </w:rPr>
                <w:t>.</w:t>
              </w:r>
            </w:hyperlink>
            <w:hyperlink r:id="rId33" w:history="1">
              <w:r w:rsidR="00DD30E4" w:rsidRPr="007F1A4F">
                <w:rPr>
                  <w:rFonts w:ascii="Arial" w:hAnsi="Arial"/>
                  <w:color w:val="000099"/>
                  <w:sz w:val="22"/>
                  <w:szCs w:val="22"/>
                  <w:u w:val="single"/>
                </w:rPr>
                <w:t>wwf</w:t>
              </w:r>
            </w:hyperlink>
            <w:hyperlink r:id="rId34" w:history="1">
              <w:r w:rsidR="00DD30E4" w:rsidRPr="007F1A4F">
                <w:rPr>
                  <w:rFonts w:ascii="Arial" w:hAnsi="Arial"/>
                  <w:color w:val="000099"/>
                  <w:sz w:val="22"/>
                  <w:szCs w:val="22"/>
                  <w:u w:val="single"/>
                </w:rPr>
                <w:t>.</w:t>
              </w:r>
            </w:hyperlink>
            <w:hyperlink r:id="rId35" w:history="1">
              <w:r w:rsidR="00DD30E4" w:rsidRPr="007F1A4F">
                <w:rPr>
                  <w:rFonts w:ascii="Arial" w:hAnsi="Arial"/>
                  <w:color w:val="000099"/>
                  <w:sz w:val="22"/>
                  <w:szCs w:val="22"/>
                  <w:u w:val="single"/>
                </w:rPr>
                <w:t>org</w:t>
              </w:r>
            </w:hyperlink>
            <w:hyperlink r:id="rId36" w:history="1">
              <w:r w:rsidR="00DD30E4" w:rsidRPr="007F1A4F">
                <w:rPr>
                  <w:rFonts w:ascii="Arial" w:hAnsi="Arial"/>
                  <w:color w:val="000099"/>
                  <w:sz w:val="22"/>
                  <w:szCs w:val="22"/>
                  <w:u w:val="single"/>
                </w:rPr>
                <w:t>.</w:t>
              </w:r>
            </w:hyperlink>
            <w:hyperlink r:id="rId37" w:history="1">
              <w:r w:rsidR="00DD30E4" w:rsidRPr="007F1A4F">
                <w:rPr>
                  <w:rFonts w:ascii="Arial" w:hAnsi="Arial"/>
                  <w:color w:val="000099"/>
                  <w:sz w:val="22"/>
                  <w:szCs w:val="22"/>
                  <w:u w:val="single"/>
                </w:rPr>
                <w:t>uk</w:t>
              </w:r>
            </w:hyperlink>
            <w:hyperlink r:id="rId38" w:history="1">
              <w:r w:rsidR="00DD30E4" w:rsidRPr="007F1A4F">
                <w:rPr>
                  <w:rFonts w:ascii="Arial" w:hAnsi="Arial"/>
                  <w:color w:val="000099"/>
                  <w:sz w:val="22"/>
                  <w:szCs w:val="22"/>
                  <w:u w:val="single"/>
                </w:rPr>
                <w:t>/</w:t>
              </w:r>
            </w:hyperlink>
            <w:hyperlink r:id="rId39" w:history="1">
              <w:r w:rsidR="00DD30E4" w:rsidRPr="007F1A4F">
                <w:rPr>
                  <w:rFonts w:ascii="Arial" w:hAnsi="Arial"/>
                  <w:color w:val="000099"/>
                  <w:sz w:val="22"/>
                  <w:szCs w:val="22"/>
                  <w:u w:val="single"/>
                </w:rPr>
                <w:t>downloads</w:t>
              </w:r>
            </w:hyperlink>
            <w:hyperlink r:id="rId40" w:history="1">
              <w:r w:rsidR="00DD30E4" w:rsidRPr="007F1A4F">
                <w:rPr>
                  <w:rFonts w:ascii="Arial" w:hAnsi="Arial"/>
                  <w:color w:val="000099"/>
                  <w:sz w:val="22"/>
                  <w:szCs w:val="22"/>
                  <w:u w:val="single"/>
                </w:rPr>
                <w:t>/</w:t>
              </w:r>
            </w:hyperlink>
            <w:hyperlink r:id="rId41" w:history="1">
              <w:r w:rsidR="00DD30E4" w:rsidRPr="007F1A4F">
                <w:rPr>
                  <w:rFonts w:ascii="Arial" w:hAnsi="Arial"/>
                  <w:color w:val="000099"/>
                  <w:sz w:val="22"/>
                  <w:szCs w:val="22"/>
                  <w:u w:val="single"/>
                </w:rPr>
                <w:t>common</w:t>
              </w:r>
            </w:hyperlink>
            <w:hyperlink r:id="rId42" w:history="1">
              <w:r w:rsidR="00DD30E4" w:rsidRPr="007F1A4F">
                <w:rPr>
                  <w:rFonts w:ascii="Arial" w:hAnsi="Arial"/>
                  <w:color w:val="000099"/>
                  <w:sz w:val="22"/>
                  <w:szCs w:val="22"/>
                  <w:u w:val="single"/>
                </w:rPr>
                <w:t>_</w:t>
              </w:r>
            </w:hyperlink>
            <w:hyperlink r:id="rId43" w:history="1">
              <w:r w:rsidR="00DD30E4" w:rsidRPr="007F1A4F">
                <w:rPr>
                  <w:rFonts w:ascii="Arial" w:hAnsi="Arial"/>
                  <w:color w:val="000099"/>
                  <w:sz w:val="22"/>
                  <w:szCs w:val="22"/>
                  <w:u w:val="single"/>
                </w:rPr>
                <w:t>cause</w:t>
              </w:r>
            </w:hyperlink>
            <w:hyperlink r:id="rId44" w:history="1">
              <w:r w:rsidR="00DD30E4" w:rsidRPr="007F1A4F">
                <w:rPr>
                  <w:rFonts w:ascii="Arial" w:hAnsi="Arial"/>
                  <w:color w:val="000099"/>
                  <w:sz w:val="22"/>
                  <w:szCs w:val="22"/>
                  <w:u w:val="single"/>
                </w:rPr>
                <w:t>_</w:t>
              </w:r>
            </w:hyperlink>
            <w:hyperlink r:id="rId45" w:history="1">
              <w:r w:rsidR="00DD30E4" w:rsidRPr="007F1A4F">
                <w:rPr>
                  <w:rFonts w:ascii="Arial" w:hAnsi="Arial"/>
                  <w:color w:val="000099"/>
                  <w:sz w:val="22"/>
                  <w:szCs w:val="22"/>
                  <w:u w:val="single"/>
                </w:rPr>
                <w:t>report</w:t>
              </w:r>
            </w:hyperlink>
            <w:hyperlink r:id="rId46" w:history="1">
              <w:r w:rsidR="00DD30E4" w:rsidRPr="007F1A4F">
                <w:rPr>
                  <w:rFonts w:ascii="Arial" w:hAnsi="Arial"/>
                  <w:color w:val="000099"/>
                  <w:sz w:val="22"/>
                  <w:szCs w:val="22"/>
                  <w:u w:val="single"/>
                </w:rPr>
                <w:t>.</w:t>
              </w:r>
            </w:hyperlink>
            <w:hyperlink r:id="rId47" w:history="1">
              <w:r w:rsidR="00DD30E4" w:rsidRPr="007F1A4F">
                <w:rPr>
                  <w:rFonts w:ascii="Arial" w:hAnsi="Arial"/>
                  <w:color w:val="000099"/>
                  <w:sz w:val="22"/>
                  <w:szCs w:val="22"/>
                  <w:u w:val="single"/>
                </w:rPr>
                <w:t>pdf</w:t>
              </w:r>
            </w:hyperlink>
          </w:p>
          <w:p w:rsidR="00DD30E4" w:rsidRPr="007F1A4F" w:rsidRDefault="00DD30E4" w:rsidP="00DD30E4">
            <w:pPr>
              <w:spacing w:after="0"/>
              <w:rPr>
                <w:rFonts w:ascii="Arial" w:hAnsi="Arial"/>
                <w:b/>
                <w:sz w:val="22"/>
                <w:szCs w:val="22"/>
              </w:rPr>
            </w:pPr>
            <w:r w:rsidRPr="007F1A4F">
              <w:rPr>
                <w:rFonts w:ascii="Arial" w:hAnsi="Arial"/>
                <w:b/>
                <w:sz w:val="22"/>
                <w:szCs w:val="22"/>
              </w:rPr>
              <w:t xml:space="preserve">In the bubble, designing in a complex world, John </w:t>
            </w:r>
            <w:proofErr w:type="spellStart"/>
            <w:r w:rsidRPr="007F1A4F">
              <w:rPr>
                <w:rFonts w:ascii="Arial" w:hAnsi="Arial"/>
                <w:b/>
                <w:sz w:val="22"/>
                <w:szCs w:val="22"/>
              </w:rPr>
              <w:t>Thakara</w:t>
            </w:r>
            <w:proofErr w:type="spellEnd"/>
          </w:p>
          <w:p w:rsidR="00DD30E4" w:rsidRPr="007F1A4F" w:rsidRDefault="00DD30E4" w:rsidP="00DD30E4">
            <w:pPr>
              <w:spacing w:after="0"/>
              <w:rPr>
                <w:rFonts w:ascii="Arial" w:hAnsi="Arial"/>
                <w:sz w:val="22"/>
                <w:szCs w:val="22"/>
              </w:rPr>
            </w:pPr>
            <w:r w:rsidRPr="007F1A4F">
              <w:rPr>
                <w:rFonts w:ascii="Arial" w:hAnsi="Arial"/>
                <w:sz w:val="22"/>
                <w:szCs w:val="22"/>
              </w:rPr>
              <w:t xml:space="preserve">Analysis of the potential value of new technology design, suggesting we need an approach based on people rather than ‘stuff’. </w:t>
            </w:r>
          </w:p>
          <w:p w:rsidR="00DD30E4" w:rsidRDefault="00106654" w:rsidP="00DD30E4">
            <w:pPr>
              <w:spacing w:after="0"/>
              <w:rPr>
                <w:sz w:val="22"/>
                <w:szCs w:val="22"/>
              </w:rPr>
            </w:pPr>
            <w:hyperlink r:id="rId48" w:history="1">
              <w:r w:rsidR="00DD30E4" w:rsidRPr="007F1A4F">
                <w:rPr>
                  <w:rStyle w:val="Hyperlink"/>
                  <w:rFonts w:ascii="Arial" w:hAnsi="Arial"/>
                  <w:sz w:val="22"/>
                  <w:szCs w:val="22"/>
                </w:rPr>
                <w:t>http://www.thackara.com/inthebubble/summary.html</w:t>
              </w:r>
            </w:hyperlink>
          </w:p>
          <w:p w:rsidR="008A64BB" w:rsidRPr="007F1A4F" w:rsidRDefault="008A64BB" w:rsidP="00DD30E4">
            <w:pPr>
              <w:spacing w:after="0"/>
              <w:rPr>
                <w:rFonts w:ascii="Arial" w:hAnsi="Arial"/>
                <w:sz w:val="22"/>
                <w:szCs w:val="22"/>
              </w:rPr>
            </w:pPr>
          </w:p>
        </w:tc>
      </w:tr>
    </w:tbl>
    <w:p w:rsidR="00B45EC2" w:rsidRPr="00741919" w:rsidRDefault="00B45EC2" w:rsidP="00DD30E4">
      <w:pPr>
        <w:rPr>
          <w:rFonts w:ascii="Arial" w:hAnsi="Arial"/>
        </w:rPr>
      </w:pPr>
    </w:p>
    <w:p w:rsidR="00A00A40" w:rsidRPr="00A00A40" w:rsidRDefault="00B45EC2" w:rsidP="001B7050">
      <w:pPr>
        <w:pStyle w:val="Heading2"/>
      </w:pPr>
      <w:bookmarkStart w:id="26" w:name="_Toc162690359"/>
      <w:bookmarkStart w:id="27" w:name="_Toc162692367"/>
      <w:bookmarkStart w:id="28" w:name="_Toc162698589"/>
      <w:bookmarkStart w:id="29" w:name="_Toc162698866"/>
      <w:bookmarkStart w:id="30" w:name="_Toc162698990"/>
      <w:bookmarkStart w:id="31" w:name="_Toc162699296"/>
      <w:bookmarkStart w:id="32" w:name="_Toc162699308"/>
      <w:r w:rsidRPr="00741919">
        <w:t>2.</w:t>
      </w:r>
      <w:bookmarkEnd w:id="26"/>
      <w:r w:rsidR="008A64BB">
        <w:t>2</w:t>
      </w:r>
      <w:r w:rsidR="00FA2785" w:rsidRPr="00741919">
        <w:t xml:space="preserve"> Wellbeing</w:t>
      </w:r>
      <w:bookmarkEnd w:id="27"/>
      <w:bookmarkEnd w:id="28"/>
      <w:bookmarkEnd w:id="29"/>
      <w:bookmarkEnd w:id="30"/>
      <w:bookmarkEnd w:id="31"/>
      <w:bookmarkEnd w:id="3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606"/>
      </w:tblGrid>
      <w:tr w:rsidR="00DD30E4" w:rsidRPr="00741919" w:rsidTr="0066079B">
        <w:tc>
          <w:tcPr>
            <w:tcW w:w="9606" w:type="dxa"/>
            <w:tcBorders>
              <w:bottom w:val="single" w:sz="4" w:space="0" w:color="000000"/>
            </w:tcBorders>
            <w:shd w:val="pct10" w:color="auto" w:fill="auto"/>
          </w:tcPr>
          <w:p w:rsidR="00B278D6" w:rsidRPr="00B278D6" w:rsidRDefault="00B278D6" w:rsidP="00B278D6">
            <w:pPr>
              <w:rPr>
                <w:rFonts w:ascii="Arial" w:hAnsi="Arial"/>
                <w:b/>
                <w:szCs w:val="22"/>
              </w:rPr>
            </w:pPr>
            <w:r w:rsidRPr="00B278D6">
              <w:rPr>
                <w:rFonts w:ascii="Arial" w:hAnsi="Arial"/>
                <w:b/>
                <w:szCs w:val="22"/>
              </w:rPr>
              <w:t>Examples of best practice</w:t>
            </w:r>
          </w:p>
          <w:p w:rsidR="00DD30E4" w:rsidRPr="008A64BB" w:rsidRDefault="00DD30E4" w:rsidP="00DD30E4">
            <w:pPr>
              <w:spacing w:after="0"/>
              <w:rPr>
                <w:rFonts w:ascii="Arial" w:hAnsi="Arial"/>
                <w:b/>
                <w:sz w:val="22"/>
                <w:szCs w:val="22"/>
              </w:rPr>
            </w:pPr>
            <w:r w:rsidRPr="008A64BB">
              <w:rPr>
                <w:rFonts w:ascii="Arial" w:hAnsi="Arial"/>
                <w:b/>
                <w:sz w:val="22"/>
                <w:szCs w:val="22"/>
              </w:rPr>
              <w:t xml:space="preserve">Junior Café </w:t>
            </w:r>
            <w:proofErr w:type="spellStart"/>
            <w:r w:rsidRPr="008A64BB">
              <w:rPr>
                <w:rFonts w:ascii="Arial" w:hAnsi="Arial"/>
                <w:b/>
                <w:sz w:val="22"/>
                <w:szCs w:val="22"/>
              </w:rPr>
              <w:t>Scientifique</w:t>
            </w:r>
            <w:proofErr w:type="spellEnd"/>
          </w:p>
          <w:p w:rsidR="00DD30E4" w:rsidRPr="008A64BB" w:rsidRDefault="00DD30E4" w:rsidP="00DD30E4">
            <w:pPr>
              <w:spacing w:after="0"/>
              <w:rPr>
                <w:rFonts w:ascii="Arial" w:hAnsi="Arial"/>
                <w:sz w:val="22"/>
                <w:szCs w:val="22"/>
              </w:rPr>
            </w:pPr>
            <w:r w:rsidRPr="008A64BB">
              <w:rPr>
                <w:rFonts w:ascii="Arial" w:hAnsi="Arial"/>
                <w:sz w:val="22"/>
                <w:szCs w:val="22"/>
              </w:rPr>
              <w:t>(</w:t>
            </w:r>
            <w:proofErr w:type="spellStart"/>
            <w:r w:rsidRPr="008A64BB">
              <w:rPr>
                <w:rFonts w:ascii="Arial" w:hAnsi="Arial"/>
                <w:sz w:val="22"/>
                <w:szCs w:val="22"/>
              </w:rPr>
              <w:t>Wellcome</w:t>
            </w:r>
            <w:proofErr w:type="spellEnd"/>
            <w:r w:rsidRPr="008A64BB">
              <w:rPr>
                <w:rFonts w:ascii="Arial" w:hAnsi="Arial"/>
                <w:sz w:val="22"/>
                <w:szCs w:val="22"/>
              </w:rPr>
              <w:t xml:space="preserve"> Creative Encounters Project)</w:t>
            </w:r>
          </w:p>
          <w:p w:rsidR="00DD30E4" w:rsidRPr="008A64BB" w:rsidRDefault="00DD30E4" w:rsidP="00DD30E4">
            <w:pPr>
              <w:spacing w:after="0"/>
              <w:rPr>
                <w:rFonts w:ascii="Arial" w:hAnsi="Arial"/>
                <w:sz w:val="22"/>
                <w:szCs w:val="22"/>
              </w:rPr>
            </w:pPr>
            <w:r w:rsidRPr="008A64BB">
              <w:rPr>
                <w:rFonts w:ascii="Arial" w:hAnsi="Arial"/>
                <w:sz w:val="22"/>
                <w:szCs w:val="22"/>
              </w:rPr>
              <w:t xml:space="preserve">Originally conceived for adults by Duncan Dallas as "a place where, for the price of a cup of coffee or a glass of wine, people meet to discuss the latest ideas of science and technology which are changing our lives" this project is encouraging young people to start cafes in secondary schools across the country, where they can invite scientists to speak on major issues for short periods and discuss ideas in an informal way. </w:t>
            </w:r>
          </w:p>
          <w:p w:rsidR="00DD30E4" w:rsidRPr="008A64BB" w:rsidRDefault="00DD30E4" w:rsidP="00DD30E4">
            <w:pPr>
              <w:rPr>
                <w:rFonts w:ascii="Arial" w:hAnsi="Arial"/>
                <w:sz w:val="22"/>
                <w:szCs w:val="22"/>
              </w:rPr>
            </w:pPr>
            <w:r w:rsidRPr="008A64BB">
              <w:rPr>
                <w:rFonts w:ascii="Arial" w:hAnsi="Arial"/>
                <w:sz w:val="22"/>
                <w:szCs w:val="22"/>
              </w:rPr>
              <w:t xml:space="preserve"> </w:t>
            </w:r>
            <w:hyperlink r:id="rId49" w:history="1">
              <w:r w:rsidRPr="008A64BB">
                <w:rPr>
                  <w:rStyle w:val="Hyperlink"/>
                  <w:rFonts w:ascii="Arial" w:hAnsi="Arial"/>
                  <w:sz w:val="22"/>
                  <w:szCs w:val="22"/>
                </w:rPr>
                <w:t>http://www.wellcome.ac.uk/Education-resources/Teaching-and-education/Creative-encounters/Cafe-Scientifique/index.htm</w:t>
              </w:r>
            </w:hyperlink>
          </w:p>
          <w:p w:rsidR="00DD30E4" w:rsidRPr="008A64BB" w:rsidRDefault="00DD30E4" w:rsidP="00DD30E4">
            <w:pPr>
              <w:spacing w:after="0"/>
              <w:rPr>
                <w:rFonts w:ascii="Arial" w:hAnsi="Arial"/>
                <w:b/>
                <w:sz w:val="22"/>
                <w:szCs w:val="22"/>
              </w:rPr>
            </w:pPr>
            <w:r w:rsidRPr="008A64BB">
              <w:rPr>
                <w:rFonts w:ascii="Arial" w:hAnsi="Arial"/>
                <w:b/>
                <w:sz w:val="22"/>
                <w:szCs w:val="22"/>
              </w:rPr>
              <w:t>Who Cares?</w:t>
            </w:r>
          </w:p>
          <w:p w:rsidR="00DD30E4" w:rsidRPr="008A64BB" w:rsidRDefault="00DD30E4" w:rsidP="00DD30E4">
            <w:pPr>
              <w:spacing w:after="0"/>
              <w:rPr>
                <w:rFonts w:ascii="Arial" w:hAnsi="Arial"/>
                <w:sz w:val="22"/>
                <w:szCs w:val="22"/>
              </w:rPr>
            </w:pPr>
            <w:r w:rsidRPr="008A64BB">
              <w:rPr>
                <w:rFonts w:ascii="Arial" w:hAnsi="Arial"/>
                <w:sz w:val="22"/>
                <w:szCs w:val="22"/>
              </w:rPr>
              <w:t xml:space="preserve">(Whitworth Art Gallery in Manchester) </w:t>
            </w:r>
          </w:p>
          <w:p w:rsidR="00DD30E4" w:rsidRPr="008A64BB" w:rsidRDefault="00DD30E4" w:rsidP="00DD30E4">
            <w:pPr>
              <w:spacing w:after="0"/>
              <w:rPr>
                <w:rFonts w:ascii="Arial" w:hAnsi="Arial"/>
                <w:sz w:val="22"/>
                <w:szCs w:val="22"/>
              </w:rPr>
            </w:pPr>
            <w:r w:rsidRPr="008A64BB">
              <w:rPr>
                <w:rFonts w:ascii="Arial" w:hAnsi="Arial"/>
                <w:sz w:val="22"/>
                <w:szCs w:val="22"/>
              </w:rPr>
              <w:t xml:space="preserve">The project that creates a therapeutic space for thinking and reflection within one of the permanent galleries. Portraits from the Whitworth's collection are shown alongside work from Lucy </w:t>
            </w:r>
            <w:proofErr w:type="spellStart"/>
            <w:r w:rsidRPr="008A64BB">
              <w:rPr>
                <w:rFonts w:ascii="Arial" w:hAnsi="Arial"/>
                <w:sz w:val="22"/>
                <w:szCs w:val="22"/>
              </w:rPr>
              <w:t>Burscough</w:t>
            </w:r>
            <w:proofErr w:type="spellEnd"/>
            <w:r w:rsidRPr="008A64BB">
              <w:rPr>
                <w:rFonts w:ascii="Arial" w:hAnsi="Arial"/>
                <w:sz w:val="22"/>
                <w:szCs w:val="22"/>
              </w:rPr>
              <w:t xml:space="preserve">, an Artist in Residence at </w:t>
            </w:r>
            <w:proofErr w:type="spellStart"/>
            <w:r w:rsidRPr="008A64BB">
              <w:rPr>
                <w:rFonts w:ascii="Arial" w:hAnsi="Arial"/>
                <w:sz w:val="22"/>
                <w:szCs w:val="22"/>
              </w:rPr>
              <w:t>Gallaxy</w:t>
            </w:r>
            <w:proofErr w:type="spellEnd"/>
            <w:r w:rsidRPr="008A64BB">
              <w:rPr>
                <w:rFonts w:ascii="Arial" w:hAnsi="Arial"/>
                <w:sz w:val="22"/>
                <w:szCs w:val="22"/>
              </w:rPr>
              <w:t xml:space="preserve"> house, Royal Manchester Children's Hospital, where children and adolescents with mental health problems are treated. Described as a ‘creative conversation’ the space invites discovery of what happens when the National Health Service, museums and galleries, patients and practitioners collaborate. For the duration of the exhibition the space will only be open to people, groups and service providers dealing with mental health issues for a large part of each week.</w:t>
            </w:r>
            <w:r w:rsidRPr="008A64BB" w:rsidDel="009A76BD">
              <w:rPr>
                <w:rFonts w:ascii="Arial" w:hAnsi="Arial"/>
                <w:sz w:val="22"/>
                <w:szCs w:val="22"/>
              </w:rPr>
              <w:t xml:space="preserve"> </w:t>
            </w:r>
          </w:p>
          <w:p w:rsidR="00DD30E4" w:rsidRPr="008A64BB" w:rsidRDefault="00DD30E4" w:rsidP="00DD30E4">
            <w:pPr>
              <w:spacing w:after="0"/>
              <w:rPr>
                <w:rFonts w:ascii="Arial" w:hAnsi="Arial"/>
                <w:b/>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 xml:space="preserve">Creation of a sensory maze </w:t>
            </w:r>
          </w:p>
          <w:p w:rsidR="00DD30E4" w:rsidRPr="008A64BB" w:rsidRDefault="00DD30E4" w:rsidP="00DD30E4">
            <w:pPr>
              <w:spacing w:after="0"/>
              <w:rPr>
                <w:rFonts w:ascii="Arial" w:hAnsi="Arial"/>
                <w:sz w:val="22"/>
                <w:szCs w:val="22"/>
              </w:rPr>
            </w:pPr>
            <w:r w:rsidRPr="008A64BB">
              <w:rPr>
                <w:rFonts w:ascii="Arial" w:hAnsi="Arial"/>
                <w:sz w:val="22"/>
                <w:szCs w:val="22"/>
              </w:rPr>
              <w:t>(</w:t>
            </w:r>
            <w:proofErr w:type="spellStart"/>
            <w:r w:rsidRPr="008A64BB">
              <w:rPr>
                <w:rFonts w:ascii="Arial" w:hAnsi="Arial"/>
                <w:sz w:val="22"/>
                <w:szCs w:val="22"/>
              </w:rPr>
              <w:t>Brading</w:t>
            </w:r>
            <w:proofErr w:type="spellEnd"/>
            <w:r w:rsidRPr="008A64BB">
              <w:rPr>
                <w:rFonts w:ascii="Arial" w:hAnsi="Arial"/>
                <w:sz w:val="22"/>
                <w:szCs w:val="22"/>
              </w:rPr>
              <w:t xml:space="preserve"> Roman Villa, the Isle of Wight)</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 xml:space="preserve">Using Roman pottery recovered from digs, and old strains of herbs, the project is to create a sensory maze as a feature to be enjoyed by schools, families and disabled people. A school, </w:t>
            </w:r>
            <w:r w:rsidRPr="008A64BB">
              <w:rPr>
                <w:rFonts w:ascii="Arial" w:eastAsia="Calibri" w:hAnsi="Arial" w:cs="Calibri"/>
                <w:color w:val="000000"/>
                <w:sz w:val="22"/>
                <w:szCs w:val="22"/>
              </w:rPr>
              <w:lastRenderedPageBreak/>
              <w:t xml:space="preserve">Youth Offenders and local builders, are collaborating to grow plants and create the feature. They will celebrate its completion together with </w:t>
            </w:r>
            <w:proofErr w:type="gramStart"/>
            <w:r w:rsidRPr="008A64BB">
              <w:rPr>
                <w:rFonts w:ascii="Arial" w:eastAsia="Calibri" w:hAnsi="Arial" w:cs="Calibri"/>
                <w:color w:val="000000"/>
                <w:sz w:val="22"/>
                <w:szCs w:val="22"/>
              </w:rPr>
              <w:t>a</w:t>
            </w:r>
            <w:proofErr w:type="gramEnd"/>
            <w:r w:rsidRPr="008A64BB">
              <w:rPr>
                <w:rFonts w:ascii="Arial" w:eastAsia="Calibri" w:hAnsi="Arial" w:cs="Calibri"/>
                <w:color w:val="000000"/>
                <w:sz w:val="22"/>
                <w:szCs w:val="22"/>
              </w:rPr>
              <w:t xml:space="preserve"> herbal feast.</w:t>
            </w:r>
          </w:p>
          <w:p w:rsidR="00DD30E4" w:rsidRPr="008A64BB" w:rsidRDefault="00DD30E4" w:rsidP="00DD30E4">
            <w:pPr>
              <w:spacing w:after="0"/>
              <w:rPr>
                <w:rFonts w:ascii="Arial" w:hAnsi="Arial"/>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Unity Panda</w:t>
            </w:r>
          </w:p>
          <w:p w:rsidR="00DD30E4" w:rsidRPr="008A64BB" w:rsidRDefault="00DD30E4" w:rsidP="00DD30E4">
            <w:pPr>
              <w:spacing w:after="0"/>
              <w:rPr>
                <w:rFonts w:ascii="Arial" w:hAnsi="Arial"/>
                <w:sz w:val="22"/>
                <w:szCs w:val="22"/>
              </w:rPr>
            </w:pPr>
            <w:r w:rsidRPr="008A64BB">
              <w:rPr>
                <w:rFonts w:ascii="Arial" w:hAnsi="Arial"/>
                <w:sz w:val="22"/>
                <w:szCs w:val="22"/>
              </w:rPr>
              <w:t xml:space="preserve">A creative knitting project that takes the Panda as an icon that started in Coventry in 2010. Unity Panda extols the values of participatory and creative community action and the network of more than 300 </w:t>
            </w:r>
            <w:proofErr w:type="spellStart"/>
            <w:r w:rsidRPr="008A64BB">
              <w:rPr>
                <w:rFonts w:ascii="Arial" w:hAnsi="Arial"/>
                <w:sz w:val="22"/>
                <w:szCs w:val="22"/>
              </w:rPr>
              <w:t>Facebook</w:t>
            </w:r>
            <w:proofErr w:type="spellEnd"/>
            <w:r w:rsidRPr="008A64BB">
              <w:rPr>
                <w:rFonts w:ascii="Arial" w:hAnsi="Arial"/>
                <w:sz w:val="22"/>
                <w:szCs w:val="22"/>
              </w:rPr>
              <w:t xml:space="preserve"> friends show case creative community events across the country. </w:t>
            </w:r>
          </w:p>
          <w:p w:rsidR="00DD30E4" w:rsidRDefault="00106654" w:rsidP="00DD30E4">
            <w:pPr>
              <w:spacing w:after="0"/>
            </w:pPr>
            <w:hyperlink r:id="rId50" w:history="1">
              <w:r w:rsidR="00DD30E4" w:rsidRPr="008A64BB">
                <w:rPr>
                  <w:rStyle w:val="Hyperlink"/>
                  <w:rFonts w:ascii="Arial" w:hAnsi="Arial"/>
                  <w:sz w:val="22"/>
                  <w:szCs w:val="22"/>
                </w:rPr>
                <w:t>http://www.facebook.com/unitypanda</w:t>
              </w:r>
            </w:hyperlink>
          </w:p>
          <w:p w:rsidR="00732249" w:rsidRDefault="00732249" w:rsidP="00DD30E4">
            <w:pPr>
              <w:spacing w:after="0"/>
            </w:pPr>
          </w:p>
          <w:p w:rsidR="00732249" w:rsidRPr="00732249" w:rsidRDefault="00732249" w:rsidP="00732249">
            <w:pPr>
              <w:pStyle w:val="PlainText"/>
              <w:rPr>
                <w:rFonts w:ascii="Arial" w:hAnsi="Arial" w:cs="Arial"/>
              </w:rPr>
            </w:pPr>
            <w:r w:rsidRPr="00732249">
              <w:rPr>
                <w:rFonts w:ascii="Arial" w:hAnsi="Arial" w:cs="Arial"/>
                <w:b/>
                <w:bCs/>
              </w:rPr>
              <w:t>Mental Health and Heritage: working in partnership</w:t>
            </w:r>
          </w:p>
          <w:p w:rsidR="00732249" w:rsidRDefault="00732249" w:rsidP="00732249">
            <w:pPr>
              <w:spacing w:after="0"/>
              <w:rPr>
                <w:rFonts w:ascii="Arial" w:hAnsi="Arial" w:cs="Arial"/>
                <w:sz w:val="22"/>
                <w:szCs w:val="22"/>
              </w:rPr>
            </w:pPr>
            <w:r w:rsidRPr="00732249">
              <w:rPr>
                <w:rFonts w:ascii="Arial" w:hAnsi="Arial" w:cs="Arial"/>
                <w:sz w:val="22"/>
                <w:szCs w:val="22"/>
              </w:rPr>
              <w:t>The Surrey, East and West Sussex (SEWS) Mental Health Project: 2008-2011 was a 3-year project funded by Renaissance South East. It was developed because people with mental health issues are considered to be under-represented in museum visitor figures and were identified as a priority group in the South East Renaissance Plan 2006-08 for museums in the region.</w:t>
            </w:r>
          </w:p>
          <w:p w:rsidR="00732249" w:rsidRDefault="00732249" w:rsidP="00732249">
            <w:pPr>
              <w:spacing w:after="0"/>
              <w:rPr>
                <w:rFonts w:ascii="Arial" w:hAnsi="Arial" w:cs="Arial"/>
                <w:sz w:val="22"/>
                <w:szCs w:val="22"/>
              </w:rPr>
            </w:pPr>
            <w:r w:rsidRPr="00732249">
              <w:rPr>
                <w:rFonts w:ascii="Arial" w:hAnsi="Arial" w:cs="Arial"/>
                <w:sz w:val="22"/>
                <w:szCs w:val="22"/>
              </w:rPr>
              <w:t>The project had three phases: phase one – research and development; phase two – consultation, evaluation and training; phase three – good practice projects.</w:t>
            </w:r>
          </w:p>
          <w:p w:rsidR="00DD30E4" w:rsidRDefault="00732249" w:rsidP="00732249">
            <w:pPr>
              <w:spacing w:after="0"/>
              <w:rPr>
                <w:rFonts w:ascii="Arial" w:hAnsi="Arial" w:cs="Arial"/>
              </w:rPr>
            </w:pPr>
            <w:hyperlink r:id="rId51" w:tgtFrame="_blank" w:history="1">
              <w:r w:rsidRPr="00732249">
                <w:rPr>
                  <w:rStyle w:val="Hyperlink"/>
                  <w:rFonts w:ascii="Arial" w:eastAsia="ヒラギノ角ゴ Pro W3" w:hAnsi="Arial" w:cs="Arial"/>
                  <w:sz w:val="22"/>
                  <w:szCs w:val="22"/>
                </w:rPr>
                <w:t>http://www.rasbery.co.uk/wp-content/uploads/2011/06/Mental-Health-Heritage-working-in-partnership.pdf</w:t>
              </w:r>
            </w:hyperlink>
          </w:p>
          <w:p w:rsidR="00732249" w:rsidRPr="00732249" w:rsidRDefault="00732249" w:rsidP="00732249">
            <w:pPr>
              <w:pStyle w:val="PlainText"/>
              <w:rPr>
                <w:rFonts w:ascii="Arial" w:hAnsi="Arial" w:cs="Arial"/>
              </w:rPr>
            </w:pPr>
          </w:p>
        </w:tc>
      </w:tr>
      <w:tr w:rsidR="00DD30E4" w:rsidRPr="00741919" w:rsidTr="0066079B">
        <w:tc>
          <w:tcPr>
            <w:tcW w:w="9606" w:type="dxa"/>
            <w:tcBorders>
              <w:bottom w:val="single" w:sz="4" w:space="0" w:color="000000"/>
            </w:tcBorders>
            <w:shd w:val="clear" w:color="auto" w:fill="auto"/>
          </w:tcPr>
          <w:p w:rsidR="00DD30E4" w:rsidRPr="00B278D6" w:rsidRDefault="00B278D6" w:rsidP="00DD30E4">
            <w:pPr>
              <w:rPr>
                <w:rFonts w:ascii="Arial" w:hAnsi="Arial"/>
                <w:b/>
                <w:szCs w:val="22"/>
              </w:rPr>
            </w:pPr>
            <w:r w:rsidRPr="00B278D6">
              <w:rPr>
                <w:rFonts w:ascii="Arial" w:hAnsi="Arial"/>
                <w:b/>
                <w:szCs w:val="22"/>
              </w:rPr>
              <w:lastRenderedPageBreak/>
              <w:t>Resource organisations or tools</w:t>
            </w:r>
          </w:p>
          <w:p w:rsidR="00DD30E4" w:rsidRPr="008A64BB" w:rsidRDefault="00DD30E4" w:rsidP="00DD30E4">
            <w:pPr>
              <w:spacing w:after="0"/>
              <w:rPr>
                <w:rFonts w:ascii="Arial" w:hAnsi="Arial" w:cs="Helvetica"/>
                <w:sz w:val="22"/>
                <w:szCs w:val="22"/>
              </w:rPr>
            </w:pPr>
            <w:r w:rsidRPr="008A64BB">
              <w:rPr>
                <w:rFonts w:ascii="Arial" w:hAnsi="Arial"/>
                <w:b/>
                <w:sz w:val="22"/>
                <w:szCs w:val="22"/>
              </w:rPr>
              <w:t>Common Ground</w:t>
            </w:r>
            <w:r w:rsidRPr="008A64BB">
              <w:rPr>
                <w:rFonts w:ascii="Arial" w:hAnsi="Arial" w:cs="Helvetica"/>
                <w:sz w:val="22"/>
                <w:szCs w:val="22"/>
              </w:rPr>
              <w:t xml:space="preserve"> </w:t>
            </w:r>
          </w:p>
          <w:p w:rsidR="00DD30E4" w:rsidRPr="008A64BB" w:rsidRDefault="00DD30E4" w:rsidP="00DD30E4">
            <w:pPr>
              <w:spacing w:after="0"/>
              <w:rPr>
                <w:rFonts w:ascii="Arial" w:hAnsi="Arial" w:cs="Helvetica"/>
                <w:sz w:val="22"/>
                <w:szCs w:val="22"/>
              </w:rPr>
            </w:pPr>
            <w:r w:rsidRPr="008A64BB">
              <w:rPr>
                <w:rFonts w:ascii="Arial" w:hAnsi="Arial" w:cs="Helvetica"/>
                <w:sz w:val="22"/>
                <w:szCs w:val="22"/>
              </w:rPr>
              <w:t xml:space="preserve">An </w:t>
            </w:r>
            <w:r w:rsidRPr="008A64BB">
              <w:rPr>
                <w:rFonts w:ascii="Arial" w:hAnsi="Arial"/>
                <w:sz w:val="22"/>
                <w:szCs w:val="22"/>
              </w:rPr>
              <w:t xml:space="preserve">organisation that works in the environment and arts fields, and explicitly links nature with culture. They support initiatives and see celebration as a starting point for action. They provide purchasable resources for specific events as </w:t>
            </w:r>
            <w:hyperlink r:id="rId52" w:history="1">
              <w:r w:rsidRPr="008A64BB">
                <w:rPr>
                  <w:rFonts w:ascii="Arial" w:hAnsi="Arial"/>
                  <w:sz w:val="22"/>
                  <w:szCs w:val="22"/>
                </w:rPr>
                <w:t>Field Days</w:t>
              </w:r>
            </w:hyperlink>
            <w:r w:rsidRPr="008A64BB">
              <w:rPr>
                <w:rFonts w:ascii="Arial" w:hAnsi="Arial"/>
                <w:sz w:val="22"/>
                <w:szCs w:val="22"/>
              </w:rPr>
              <w:t xml:space="preserve">, </w:t>
            </w:r>
            <w:hyperlink r:id="rId53" w:history="1">
              <w:r w:rsidRPr="008A64BB">
                <w:rPr>
                  <w:rFonts w:ascii="Arial" w:hAnsi="Arial"/>
                  <w:sz w:val="22"/>
                  <w:szCs w:val="22"/>
                </w:rPr>
                <w:t>Parish Maps</w:t>
              </w:r>
            </w:hyperlink>
            <w:r w:rsidRPr="008A64BB">
              <w:rPr>
                <w:rFonts w:ascii="Arial" w:hAnsi="Arial"/>
                <w:sz w:val="22"/>
                <w:szCs w:val="22"/>
              </w:rPr>
              <w:t xml:space="preserve">, </w:t>
            </w:r>
            <w:hyperlink r:id="rId54" w:anchor="florab" w:history="1">
              <w:r w:rsidRPr="008A64BB">
                <w:rPr>
                  <w:rFonts w:ascii="Arial" w:hAnsi="Arial"/>
                  <w:sz w:val="22"/>
                  <w:szCs w:val="22"/>
                </w:rPr>
                <w:t>Flora Britannica</w:t>
              </w:r>
            </w:hyperlink>
            <w:r w:rsidRPr="008A64BB">
              <w:rPr>
                <w:rFonts w:ascii="Arial" w:hAnsi="Arial"/>
                <w:sz w:val="22"/>
                <w:szCs w:val="22"/>
              </w:rPr>
              <w:t xml:space="preserve">, </w:t>
            </w:r>
            <w:hyperlink r:id="rId55" w:history="1">
              <w:r w:rsidRPr="008A64BB">
                <w:rPr>
                  <w:rFonts w:ascii="Arial" w:hAnsi="Arial"/>
                  <w:sz w:val="22"/>
                  <w:szCs w:val="22"/>
                </w:rPr>
                <w:t>Apple Day</w:t>
              </w:r>
            </w:hyperlink>
            <w:r w:rsidRPr="008A64BB">
              <w:rPr>
                <w:rFonts w:ascii="Arial" w:hAnsi="Arial"/>
                <w:sz w:val="22"/>
                <w:szCs w:val="22"/>
              </w:rPr>
              <w:t xml:space="preserve">, </w:t>
            </w:r>
            <w:hyperlink r:id="rId56" w:history="1">
              <w:r w:rsidRPr="008A64BB">
                <w:rPr>
                  <w:rFonts w:ascii="Arial" w:hAnsi="Arial"/>
                  <w:sz w:val="22"/>
                  <w:szCs w:val="22"/>
                </w:rPr>
                <w:t>Community Orchards</w:t>
              </w:r>
            </w:hyperlink>
            <w:r w:rsidRPr="008A64BB">
              <w:rPr>
                <w:rFonts w:ascii="Arial" w:hAnsi="Arial"/>
                <w:sz w:val="22"/>
                <w:szCs w:val="22"/>
              </w:rPr>
              <w:t xml:space="preserve"> and </w:t>
            </w:r>
            <w:hyperlink r:id="rId57" w:history="1">
              <w:r w:rsidRPr="008A64BB">
                <w:rPr>
                  <w:rFonts w:ascii="Arial" w:hAnsi="Arial"/>
                  <w:sz w:val="22"/>
                  <w:szCs w:val="22"/>
                </w:rPr>
                <w:t>Tree Dressing Day</w:t>
              </w:r>
            </w:hyperlink>
          </w:p>
          <w:p w:rsidR="00DD30E4" w:rsidRPr="008A64BB" w:rsidRDefault="00106654" w:rsidP="00DD30E4">
            <w:pPr>
              <w:spacing w:after="0"/>
              <w:rPr>
                <w:rFonts w:ascii="Arial" w:hAnsi="Arial"/>
                <w:sz w:val="22"/>
                <w:szCs w:val="22"/>
              </w:rPr>
            </w:pPr>
            <w:hyperlink r:id="rId58" w:history="1">
              <w:r w:rsidR="00DD30E4" w:rsidRPr="008A64BB">
                <w:rPr>
                  <w:rStyle w:val="Hyperlink"/>
                  <w:rFonts w:ascii="Arial" w:hAnsi="Arial"/>
                  <w:sz w:val="22"/>
                  <w:szCs w:val="22"/>
                </w:rPr>
                <w:t>http://www.commonground.org.uk/</w:t>
              </w:r>
            </w:hyperlink>
          </w:p>
          <w:p w:rsidR="00DD30E4" w:rsidRPr="008A64BB" w:rsidRDefault="00DD30E4" w:rsidP="00DD30E4">
            <w:pPr>
              <w:spacing w:after="0"/>
              <w:rPr>
                <w:rFonts w:ascii="Arial" w:hAnsi="Arial"/>
                <w:b/>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 xml:space="preserve">Creative Ecology (James Aldridge) </w:t>
            </w:r>
          </w:p>
          <w:p w:rsidR="00DD30E4" w:rsidRPr="008A64BB" w:rsidRDefault="00DD30E4" w:rsidP="00DD30E4">
            <w:pPr>
              <w:spacing w:after="0"/>
              <w:rPr>
                <w:rFonts w:ascii="Arial" w:hAnsi="Arial"/>
                <w:sz w:val="22"/>
                <w:szCs w:val="22"/>
              </w:rPr>
            </w:pPr>
            <w:r w:rsidRPr="008A64BB">
              <w:rPr>
                <w:rFonts w:ascii="Arial" w:hAnsi="Arial"/>
                <w:sz w:val="22"/>
                <w:szCs w:val="22"/>
              </w:rPr>
              <w:t xml:space="preserve">Creative ecology is a consultancy for socially engaged art, consisting of creative learning/participatory-arts projects and associated training/consultancy, for schools, heritage, environmental and arts organisations. For instance it has devised a toolkit on creative family learning by Salisbury Museum that supports family wellbeing through creative exploration of the environment. </w:t>
            </w:r>
          </w:p>
          <w:p w:rsidR="00DD30E4" w:rsidRPr="008A64BB" w:rsidRDefault="00106654" w:rsidP="00DD30E4">
            <w:pPr>
              <w:spacing w:after="0"/>
              <w:rPr>
                <w:rFonts w:ascii="Arial" w:hAnsi="Arial"/>
                <w:sz w:val="22"/>
                <w:szCs w:val="22"/>
              </w:rPr>
            </w:pPr>
            <w:hyperlink r:id="rId59" w:history="1">
              <w:r w:rsidR="00DD30E4" w:rsidRPr="008A64BB">
                <w:rPr>
                  <w:rStyle w:val="Hyperlink"/>
                  <w:rFonts w:ascii="Arial" w:hAnsi="Arial"/>
                  <w:sz w:val="22"/>
                  <w:szCs w:val="22"/>
                </w:rPr>
                <w:t>http://www.creative-ecology.co.uk/contactnews.html</w:t>
              </w:r>
            </w:hyperlink>
          </w:p>
          <w:p w:rsidR="00DD30E4" w:rsidRPr="008A64BB" w:rsidRDefault="00DD30E4" w:rsidP="00DD30E4">
            <w:pPr>
              <w:spacing w:after="0"/>
              <w:rPr>
                <w:rFonts w:ascii="Arial" w:hAnsi="Arial"/>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 xml:space="preserve">Green Grin </w:t>
            </w:r>
          </w:p>
          <w:p w:rsidR="00DD30E4" w:rsidRPr="008A64BB" w:rsidRDefault="00DD30E4" w:rsidP="00DD30E4">
            <w:pPr>
              <w:spacing w:after="0"/>
              <w:rPr>
                <w:rFonts w:ascii="Arial" w:hAnsi="Arial"/>
                <w:sz w:val="22"/>
                <w:szCs w:val="22"/>
              </w:rPr>
            </w:pPr>
            <w:r w:rsidRPr="008A64BB">
              <w:rPr>
                <w:rFonts w:ascii="Arial" w:hAnsi="Arial"/>
                <w:sz w:val="22"/>
                <w:szCs w:val="22"/>
              </w:rPr>
              <w:t>A fun tool for young people to measure their wellbeing and green awareness</w:t>
            </w:r>
          </w:p>
          <w:p w:rsidR="00DD30E4" w:rsidRPr="008A64BB" w:rsidRDefault="00106654" w:rsidP="00DD30E4">
            <w:pPr>
              <w:spacing w:after="0"/>
              <w:rPr>
                <w:rFonts w:ascii="Arial" w:hAnsi="Arial"/>
                <w:color w:val="000099"/>
                <w:sz w:val="22"/>
                <w:szCs w:val="22"/>
                <w:u w:val="single"/>
              </w:rPr>
            </w:pPr>
            <w:hyperlink r:id="rId60" w:history="1">
              <w:r w:rsidR="00DD30E4" w:rsidRPr="008A64BB">
                <w:rPr>
                  <w:rFonts w:ascii="Arial" w:hAnsi="Arial"/>
                  <w:color w:val="000099"/>
                  <w:sz w:val="22"/>
                  <w:szCs w:val="22"/>
                  <w:u w:val="single"/>
                </w:rPr>
                <w:t>http</w:t>
              </w:r>
            </w:hyperlink>
            <w:hyperlink r:id="rId61" w:history="1">
              <w:r w:rsidR="00DD30E4" w:rsidRPr="008A64BB">
                <w:rPr>
                  <w:rFonts w:ascii="Arial" w:hAnsi="Arial"/>
                  <w:color w:val="000099"/>
                  <w:sz w:val="22"/>
                  <w:szCs w:val="22"/>
                  <w:u w:val="single"/>
                </w:rPr>
                <w:t>://</w:t>
              </w:r>
            </w:hyperlink>
            <w:hyperlink r:id="rId62" w:history="1">
              <w:r w:rsidR="00DD30E4" w:rsidRPr="008A64BB">
                <w:rPr>
                  <w:rFonts w:ascii="Arial" w:hAnsi="Arial"/>
                  <w:color w:val="000099"/>
                  <w:sz w:val="22"/>
                  <w:szCs w:val="22"/>
                  <w:u w:val="single"/>
                </w:rPr>
                <w:t>www</w:t>
              </w:r>
            </w:hyperlink>
            <w:hyperlink r:id="rId63" w:history="1">
              <w:r w:rsidR="00DD30E4" w:rsidRPr="008A64BB">
                <w:rPr>
                  <w:rFonts w:ascii="Arial" w:hAnsi="Arial"/>
                  <w:color w:val="000099"/>
                  <w:sz w:val="22"/>
                  <w:szCs w:val="22"/>
                  <w:u w:val="single"/>
                </w:rPr>
                <w:t>.</w:t>
              </w:r>
            </w:hyperlink>
            <w:hyperlink r:id="rId64" w:history="1">
              <w:r w:rsidR="00DD30E4" w:rsidRPr="008A64BB">
                <w:rPr>
                  <w:rFonts w:ascii="Arial" w:hAnsi="Arial"/>
                  <w:color w:val="000099"/>
                  <w:sz w:val="22"/>
                  <w:szCs w:val="22"/>
                  <w:u w:val="single"/>
                </w:rPr>
                <w:t>greengrin</w:t>
              </w:r>
            </w:hyperlink>
            <w:hyperlink r:id="rId65" w:history="1">
              <w:r w:rsidR="00DD30E4" w:rsidRPr="008A64BB">
                <w:rPr>
                  <w:rFonts w:ascii="Arial" w:hAnsi="Arial"/>
                  <w:color w:val="000099"/>
                  <w:sz w:val="22"/>
                  <w:szCs w:val="22"/>
                  <w:u w:val="single"/>
                </w:rPr>
                <w:t>.</w:t>
              </w:r>
            </w:hyperlink>
            <w:hyperlink r:id="rId66" w:history="1">
              <w:r w:rsidR="00DD30E4" w:rsidRPr="008A64BB">
                <w:rPr>
                  <w:rFonts w:ascii="Arial" w:hAnsi="Arial"/>
                  <w:color w:val="000099"/>
                  <w:sz w:val="22"/>
                  <w:szCs w:val="22"/>
                  <w:u w:val="single"/>
                </w:rPr>
                <w:t>co</w:t>
              </w:r>
            </w:hyperlink>
            <w:hyperlink r:id="rId67" w:history="1">
              <w:r w:rsidR="00DD30E4" w:rsidRPr="008A64BB">
                <w:rPr>
                  <w:rFonts w:ascii="Arial" w:hAnsi="Arial"/>
                  <w:color w:val="000099"/>
                  <w:sz w:val="22"/>
                  <w:szCs w:val="22"/>
                  <w:u w:val="single"/>
                </w:rPr>
                <w:t>.</w:t>
              </w:r>
            </w:hyperlink>
            <w:hyperlink r:id="rId68" w:history="1">
              <w:r w:rsidR="00DD30E4" w:rsidRPr="008A64BB">
                <w:rPr>
                  <w:rFonts w:ascii="Arial" w:hAnsi="Arial"/>
                  <w:color w:val="000099"/>
                  <w:sz w:val="22"/>
                  <w:szCs w:val="22"/>
                  <w:u w:val="single"/>
                </w:rPr>
                <w:t>uk</w:t>
              </w:r>
            </w:hyperlink>
            <w:hyperlink r:id="rId69" w:history="1">
              <w:r w:rsidR="00DD30E4" w:rsidRPr="008A64BB">
                <w:rPr>
                  <w:rFonts w:ascii="Arial" w:hAnsi="Arial"/>
                  <w:color w:val="000099"/>
                  <w:sz w:val="22"/>
                  <w:szCs w:val="22"/>
                  <w:u w:val="single"/>
                </w:rPr>
                <w:t>/</w:t>
              </w:r>
            </w:hyperlink>
            <w:r w:rsidR="00DD30E4" w:rsidRPr="008A64BB">
              <w:rPr>
                <w:rFonts w:ascii="Arial" w:hAnsi="Arial"/>
                <w:sz w:val="22"/>
                <w:szCs w:val="22"/>
              </w:rPr>
              <w:t xml:space="preserve"> </w:t>
            </w:r>
          </w:p>
          <w:p w:rsidR="00DD30E4" w:rsidRPr="008A64BB" w:rsidRDefault="00DD30E4" w:rsidP="00DD30E4">
            <w:pPr>
              <w:spacing w:after="0"/>
              <w:rPr>
                <w:rFonts w:ascii="Arial" w:hAnsi="Arial"/>
                <w:b/>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The Happy Museum Network</w:t>
            </w:r>
          </w:p>
          <w:p w:rsidR="00DD30E4" w:rsidRPr="008A64BB" w:rsidRDefault="00DD30E4" w:rsidP="00DD30E4">
            <w:pPr>
              <w:spacing w:after="0"/>
              <w:rPr>
                <w:rFonts w:ascii="Arial" w:hAnsi="Arial"/>
                <w:sz w:val="22"/>
                <w:szCs w:val="22"/>
              </w:rPr>
            </w:pPr>
            <w:r w:rsidRPr="008A64BB">
              <w:rPr>
                <w:rFonts w:ascii="Arial" w:hAnsi="Arial"/>
                <w:sz w:val="22"/>
                <w:szCs w:val="22"/>
              </w:rPr>
              <w:t xml:space="preserve">Funded by Paul Hamlyn Foundation and led by Tony Butler, Director of the Museum of East </w:t>
            </w:r>
            <w:proofErr w:type="spellStart"/>
            <w:r w:rsidRPr="008A64BB">
              <w:rPr>
                <w:rFonts w:ascii="Arial" w:hAnsi="Arial"/>
                <w:sz w:val="22"/>
                <w:szCs w:val="22"/>
              </w:rPr>
              <w:t>Anglian</w:t>
            </w:r>
            <w:proofErr w:type="spellEnd"/>
            <w:r w:rsidRPr="008A64BB">
              <w:rPr>
                <w:rFonts w:ascii="Arial" w:hAnsi="Arial"/>
                <w:sz w:val="22"/>
                <w:szCs w:val="22"/>
              </w:rPr>
              <w:t xml:space="preserve"> Life, this project aims to connect museums interested in creatively using collections to attain wellbeing and sustainability in their communities. </w:t>
            </w:r>
          </w:p>
          <w:p w:rsidR="00DD30E4" w:rsidRPr="008A64BB" w:rsidRDefault="00106654" w:rsidP="00DD30E4">
            <w:pPr>
              <w:spacing w:after="0"/>
              <w:rPr>
                <w:rFonts w:ascii="Arial" w:hAnsi="Arial"/>
                <w:sz w:val="22"/>
                <w:szCs w:val="22"/>
              </w:rPr>
            </w:pPr>
            <w:hyperlink r:id="rId70" w:history="1">
              <w:r w:rsidR="00DD30E4" w:rsidRPr="008A64BB">
                <w:rPr>
                  <w:rStyle w:val="Hyperlink"/>
                  <w:rFonts w:ascii="Arial" w:hAnsi="Arial"/>
                  <w:sz w:val="22"/>
                  <w:szCs w:val="22"/>
                </w:rPr>
                <w:t>http://www.happymuseumproject.org/?p=1</w:t>
              </w:r>
            </w:hyperlink>
          </w:p>
          <w:p w:rsidR="00DD30E4" w:rsidRPr="008A64BB" w:rsidDel="00DD45B9" w:rsidRDefault="00DD30E4" w:rsidP="00DD30E4">
            <w:pPr>
              <w:spacing w:after="0"/>
              <w:rPr>
                <w:rFonts w:ascii="Arial" w:hAnsi="Arial"/>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New Economics Foundation (</w:t>
            </w:r>
            <w:proofErr w:type="spellStart"/>
            <w:r w:rsidRPr="008A64BB">
              <w:rPr>
                <w:rFonts w:ascii="Arial" w:hAnsi="Arial"/>
                <w:b/>
                <w:sz w:val="22"/>
                <w:szCs w:val="22"/>
              </w:rPr>
              <w:t>nef</w:t>
            </w:r>
            <w:proofErr w:type="spellEnd"/>
            <w:r w:rsidRPr="008A64BB">
              <w:rPr>
                <w:rFonts w:ascii="Arial" w:hAnsi="Arial"/>
                <w:b/>
                <w:sz w:val="22"/>
                <w:szCs w:val="22"/>
              </w:rPr>
              <w:t xml:space="preserve">) </w:t>
            </w:r>
          </w:p>
          <w:p w:rsidR="00DD30E4" w:rsidRPr="008A64BB" w:rsidRDefault="00DD30E4" w:rsidP="00DD30E4">
            <w:pPr>
              <w:spacing w:after="0"/>
              <w:rPr>
                <w:rFonts w:ascii="Arial" w:hAnsi="Arial" w:cs="Arial"/>
                <w:sz w:val="22"/>
                <w:szCs w:val="22"/>
              </w:rPr>
            </w:pPr>
            <w:proofErr w:type="spellStart"/>
            <w:proofErr w:type="gramStart"/>
            <w:r w:rsidRPr="008A64BB">
              <w:rPr>
                <w:rFonts w:ascii="Arial" w:hAnsi="Arial" w:cs="Arial"/>
                <w:bCs/>
                <w:sz w:val="22"/>
                <w:szCs w:val="22"/>
              </w:rPr>
              <w:t>nef</w:t>
            </w:r>
            <w:proofErr w:type="spellEnd"/>
            <w:proofErr w:type="gramEnd"/>
            <w:r w:rsidRPr="008A64BB">
              <w:rPr>
                <w:rFonts w:ascii="Arial" w:hAnsi="Arial" w:cs="Arial"/>
                <w:sz w:val="22"/>
                <w:szCs w:val="22"/>
              </w:rPr>
              <w:t xml:space="preserve"> is an independent think-and-do tank that inspires and demonstrates real economic well-being. </w:t>
            </w:r>
            <w:r w:rsidRPr="008A64BB">
              <w:rPr>
                <w:rFonts w:ascii="Arial" w:hAnsi="Arial" w:cs="Arial"/>
                <w:bCs/>
                <w:sz w:val="22"/>
                <w:szCs w:val="22"/>
              </w:rPr>
              <w:t xml:space="preserve">The Great Transition project </w:t>
            </w:r>
            <w:r w:rsidRPr="008A64BB">
              <w:rPr>
                <w:rFonts w:ascii="Arial" w:hAnsi="Arial" w:cs="Arial"/>
                <w:sz w:val="22"/>
                <w:szCs w:val="22"/>
              </w:rPr>
              <w:t>responds to recent economic and environmental crises, but builds on over 25 years of new economic thinking and practice. </w:t>
            </w:r>
          </w:p>
          <w:p w:rsidR="00BF5F56" w:rsidRPr="008A64BB" w:rsidRDefault="00106654" w:rsidP="00DD30E4">
            <w:pPr>
              <w:rPr>
                <w:rFonts w:ascii="Arial" w:hAnsi="Arial"/>
                <w:sz w:val="22"/>
                <w:szCs w:val="22"/>
              </w:rPr>
            </w:pPr>
            <w:hyperlink r:id="rId71" w:history="1">
              <w:r w:rsidR="00DD30E4" w:rsidRPr="008A64BB">
                <w:rPr>
                  <w:rStyle w:val="Hyperlink"/>
                  <w:rFonts w:ascii="Arial" w:hAnsi="Arial"/>
                  <w:sz w:val="22"/>
                  <w:szCs w:val="22"/>
                </w:rPr>
                <w:t>http://www.neweconomics.org/</w:t>
              </w:r>
            </w:hyperlink>
          </w:p>
          <w:p w:rsidR="00BF5F56" w:rsidRPr="008A64BB" w:rsidRDefault="00BF5F56" w:rsidP="00BF5F56">
            <w:pPr>
              <w:spacing w:after="0"/>
              <w:rPr>
                <w:rFonts w:ascii="Arial" w:hAnsi="Arial"/>
                <w:b/>
                <w:sz w:val="22"/>
                <w:szCs w:val="22"/>
              </w:rPr>
            </w:pPr>
            <w:r w:rsidRPr="008A64BB">
              <w:rPr>
                <w:rFonts w:ascii="Arial" w:hAnsi="Arial"/>
                <w:b/>
                <w:sz w:val="22"/>
                <w:szCs w:val="22"/>
              </w:rPr>
              <w:t>Woodland Adventure pack</w:t>
            </w:r>
          </w:p>
          <w:p w:rsidR="00BF5F56" w:rsidRPr="008A64BB" w:rsidRDefault="00BF5F56" w:rsidP="00BF5F56">
            <w:pPr>
              <w:spacing w:after="0"/>
              <w:rPr>
                <w:rFonts w:ascii="Arial" w:hAnsi="Arial" w:cs="Arial"/>
                <w:sz w:val="22"/>
                <w:szCs w:val="22"/>
              </w:rPr>
            </w:pPr>
            <w:r w:rsidRPr="008A64BB">
              <w:rPr>
                <w:rFonts w:ascii="Arial" w:hAnsi="Arial" w:cs="Arial"/>
                <w:sz w:val="22"/>
                <w:szCs w:val="22"/>
              </w:rPr>
              <w:t xml:space="preserve">Games, challenges and activities for families in woodlands. </w:t>
            </w:r>
          </w:p>
          <w:p w:rsidR="00DD30E4" w:rsidRPr="008A64BB" w:rsidRDefault="00106654" w:rsidP="00DD30E4">
            <w:pPr>
              <w:rPr>
                <w:rFonts w:ascii="Arial" w:hAnsi="Arial"/>
                <w:sz w:val="22"/>
                <w:szCs w:val="22"/>
              </w:rPr>
            </w:pPr>
            <w:hyperlink r:id="rId72" w:history="1">
              <w:r w:rsidR="00BF5F56" w:rsidRPr="008A64BB">
                <w:rPr>
                  <w:rStyle w:val="Hyperlink"/>
                  <w:rFonts w:ascii="Arial" w:hAnsi="Arial"/>
                  <w:sz w:val="22"/>
                  <w:szCs w:val="22"/>
                </w:rPr>
                <w:t>http://www.katemeasures.co.uk/content/woodland-adventure-pack</w:t>
              </w:r>
            </w:hyperlink>
          </w:p>
        </w:tc>
      </w:tr>
      <w:tr w:rsidR="00DD30E4" w:rsidRPr="00741919" w:rsidTr="0066079B">
        <w:tc>
          <w:tcPr>
            <w:tcW w:w="9606" w:type="dxa"/>
            <w:shd w:val="pct10" w:color="auto" w:fill="auto"/>
          </w:tcPr>
          <w:p w:rsidR="00DD30E4" w:rsidRPr="00B278D6" w:rsidRDefault="00B278D6" w:rsidP="00DD30E4">
            <w:pPr>
              <w:rPr>
                <w:rFonts w:ascii="Arial" w:hAnsi="Arial"/>
                <w:b/>
                <w:szCs w:val="22"/>
              </w:rPr>
            </w:pPr>
            <w:r w:rsidRPr="00B278D6">
              <w:rPr>
                <w:rFonts w:ascii="Arial" w:hAnsi="Arial"/>
                <w:b/>
                <w:szCs w:val="22"/>
              </w:rPr>
              <w:lastRenderedPageBreak/>
              <w:t>Key</w:t>
            </w:r>
            <w:r w:rsidR="00DD30E4" w:rsidRPr="00B278D6">
              <w:rPr>
                <w:rFonts w:ascii="Arial" w:hAnsi="Arial"/>
                <w:b/>
                <w:szCs w:val="22"/>
              </w:rPr>
              <w:t xml:space="preserve"> </w:t>
            </w:r>
            <w:r w:rsidRPr="00B278D6">
              <w:rPr>
                <w:rFonts w:ascii="Arial" w:hAnsi="Arial"/>
                <w:b/>
                <w:szCs w:val="22"/>
              </w:rPr>
              <w:t>research</w:t>
            </w:r>
          </w:p>
          <w:p w:rsidR="00DD30E4" w:rsidRPr="008A64BB" w:rsidDel="009A76BD" w:rsidRDefault="00DD30E4" w:rsidP="00DD30E4">
            <w:pPr>
              <w:spacing w:after="0"/>
              <w:rPr>
                <w:rFonts w:ascii="Arial" w:eastAsia="Calibri" w:hAnsi="Arial" w:cs="Calibri"/>
                <w:b/>
                <w:color w:val="000000"/>
                <w:sz w:val="22"/>
                <w:szCs w:val="22"/>
              </w:rPr>
            </w:pPr>
            <w:r w:rsidRPr="008A64BB">
              <w:rPr>
                <w:rFonts w:ascii="Arial" w:eastAsia="Calibri" w:hAnsi="Arial" w:cs="Calibri"/>
                <w:b/>
                <w:color w:val="000000"/>
                <w:sz w:val="22"/>
                <w:szCs w:val="22"/>
              </w:rPr>
              <w:t>RSPB report on Nature, Childhood and Health</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This provides strong evidence for the importance of children being outdoors and caring for biodiversity.</w:t>
            </w:r>
          </w:p>
          <w:p w:rsidR="00DD30E4" w:rsidRPr="008A64BB" w:rsidRDefault="00106654" w:rsidP="00DD30E4">
            <w:pPr>
              <w:rPr>
                <w:rFonts w:ascii="Arial" w:hAnsi="Arial"/>
                <w:sz w:val="22"/>
                <w:szCs w:val="22"/>
              </w:rPr>
            </w:pPr>
            <w:hyperlink r:id="rId73" w:history="1">
              <w:r w:rsidR="00DD30E4" w:rsidRPr="008A64BB">
                <w:rPr>
                  <w:rStyle w:val="Hyperlink"/>
                  <w:rFonts w:ascii="Arial" w:eastAsia="Calibri" w:hAnsi="Arial" w:cs="Calibri"/>
                  <w:sz w:val="22"/>
                  <w:szCs w:val="22"/>
                </w:rPr>
                <w:t>http://www.rspb.org.uk/ourwork/policy/education/research.aspx</w:t>
              </w:r>
            </w:hyperlink>
          </w:p>
        </w:tc>
      </w:tr>
    </w:tbl>
    <w:p w:rsidR="00A00A40" w:rsidRPr="00A00A40" w:rsidRDefault="008A64BB" w:rsidP="001B7050">
      <w:pPr>
        <w:pStyle w:val="Heading2"/>
      </w:pPr>
      <w:bookmarkStart w:id="33" w:name="_Toc162690360"/>
      <w:bookmarkStart w:id="34" w:name="_Toc162692368"/>
      <w:bookmarkStart w:id="35" w:name="_Toc162698590"/>
      <w:bookmarkStart w:id="36" w:name="_Toc162698867"/>
      <w:bookmarkStart w:id="37" w:name="_Toc162698991"/>
      <w:bookmarkStart w:id="38" w:name="_Toc162699297"/>
      <w:bookmarkStart w:id="39" w:name="_Toc162699309"/>
      <w:bookmarkStart w:id="40" w:name="_Toc162403128"/>
      <w:bookmarkStart w:id="41" w:name="_Toc162507002"/>
      <w:bookmarkStart w:id="42" w:name="_Toc162586449"/>
      <w:bookmarkStart w:id="43" w:name="_Toc162608891"/>
      <w:r>
        <w:t>2.3</w:t>
      </w:r>
      <w:r w:rsidR="00354765">
        <w:t xml:space="preserve"> Biodiversity s</w:t>
      </w:r>
      <w:r w:rsidR="00B45EC2" w:rsidRPr="00741919">
        <w:t>tewardship</w:t>
      </w:r>
      <w:bookmarkEnd w:id="33"/>
      <w:bookmarkEnd w:id="34"/>
      <w:bookmarkEnd w:id="35"/>
      <w:bookmarkEnd w:id="36"/>
      <w:bookmarkEnd w:id="37"/>
      <w:bookmarkEnd w:id="38"/>
      <w:bookmarkEnd w:id="39"/>
      <w:r w:rsidR="00B45EC2" w:rsidRPr="00741919">
        <w:t xml:space="preserve"> </w:t>
      </w:r>
      <w:bookmarkEnd w:id="40"/>
      <w:bookmarkEnd w:id="41"/>
      <w:bookmarkEnd w:id="42"/>
      <w:bookmarkEnd w:id="43"/>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956"/>
      </w:tblGrid>
      <w:tr w:rsidR="00DD30E4" w:rsidRPr="00741919" w:rsidTr="0066079B">
        <w:tc>
          <w:tcPr>
            <w:tcW w:w="5000" w:type="pct"/>
            <w:tcBorders>
              <w:bottom w:val="single" w:sz="4" w:space="0" w:color="000000"/>
            </w:tcBorders>
            <w:shd w:val="pct10" w:color="auto" w:fill="auto"/>
          </w:tcPr>
          <w:p w:rsidR="004D6884" w:rsidRPr="00B278D6" w:rsidRDefault="004D6884" w:rsidP="004D6884">
            <w:pPr>
              <w:rPr>
                <w:rFonts w:ascii="Arial" w:hAnsi="Arial"/>
                <w:b/>
                <w:szCs w:val="22"/>
              </w:rPr>
            </w:pPr>
            <w:r w:rsidRPr="00B278D6">
              <w:rPr>
                <w:rFonts w:ascii="Arial" w:hAnsi="Arial"/>
                <w:b/>
                <w:szCs w:val="22"/>
              </w:rPr>
              <w:t>Examples of best practice</w:t>
            </w: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Creative ways to survey biodiversity</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 xml:space="preserve">(SEARCH in </w:t>
            </w:r>
            <w:proofErr w:type="spellStart"/>
            <w:r w:rsidRPr="008A64BB">
              <w:rPr>
                <w:rFonts w:ascii="Arial" w:eastAsia="Calibri" w:hAnsi="Arial"/>
                <w:sz w:val="22"/>
                <w:szCs w:val="22"/>
              </w:rPr>
              <w:t>Gosport</w:t>
            </w:r>
            <w:proofErr w:type="spellEnd"/>
            <w:r w:rsidRPr="008A64BB">
              <w:rPr>
                <w:rFonts w:ascii="Arial" w:eastAsia="Calibri" w:hAnsi="Arial"/>
                <w:sz w:val="22"/>
                <w:szCs w:val="22"/>
              </w:rPr>
              <w:t xml:space="preserve">, Hampshire) </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The project developed a new workshop about biodiversity. Two pilot schools will work with creative ecologist James Aldridge to develop a post-visit resource of creative ways to survey biodiversity.</w:t>
            </w:r>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Flora and Fauna surveys</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 xml:space="preserve">(University of Oxford Harcourt Arboretum, Botanic Garden and Museum of Natural History in Oxford) </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This project worked with a primary school to explore biodiversity by conducting flora and fauna surveys. The school will visit all the partner sites and develop measures to encourage biodiversity at school.</w:t>
            </w:r>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Management of a Hay Meadow</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w:t>
            </w:r>
            <w:proofErr w:type="spellStart"/>
            <w:r w:rsidRPr="008A64BB">
              <w:rPr>
                <w:rFonts w:ascii="Arial" w:eastAsia="Calibri" w:hAnsi="Arial"/>
                <w:sz w:val="22"/>
                <w:szCs w:val="22"/>
              </w:rPr>
              <w:t>Haslemere</w:t>
            </w:r>
            <w:proofErr w:type="spellEnd"/>
            <w:r w:rsidRPr="008A64BB">
              <w:rPr>
                <w:rFonts w:ascii="Arial" w:eastAsia="Calibri" w:hAnsi="Arial"/>
                <w:sz w:val="22"/>
                <w:szCs w:val="22"/>
              </w:rPr>
              <w:t xml:space="preserve"> Museum, Surrey)</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This project worked with a school to improve management of the Museum’s hay meadow. The cuttings are currently left to rot, increasing the nutrients and reducing other biodiversity-friendly plants. The children will survey the meadow, cut the hay and make an exhibition.</w:t>
            </w:r>
          </w:p>
          <w:p w:rsidR="00DD30E4" w:rsidRPr="008A64BB" w:rsidRDefault="00DD30E4" w:rsidP="00EE2BF4">
            <w:pPr>
              <w:rPr>
                <w:rFonts w:ascii="Arial" w:eastAsia="Calibri" w:hAnsi="Arial"/>
                <w:sz w:val="22"/>
                <w:szCs w:val="22"/>
                <w:highlight w:val="yellow"/>
              </w:rPr>
            </w:pPr>
          </w:p>
        </w:tc>
      </w:tr>
      <w:tr w:rsidR="00DD30E4" w:rsidRPr="00741919" w:rsidTr="0066079B">
        <w:tc>
          <w:tcPr>
            <w:tcW w:w="5000" w:type="pct"/>
            <w:tcBorders>
              <w:bottom w:val="single" w:sz="4" w:space="0" w:color="000000"/>
            </w:tcBorders>
            <w:shd w:val="clear" w:color="auto" w:fill="auto"/>
          </w:tcPr>
          <w:p w:rsidR="00DD30E4" w:rsidRPr="004D6884" w:rsidRDefault="004D6884" w:rsidP="00DD30E4">
            <w:pPr>
              <w:rPr>
                <w:rFonts w:ascii="Arial" w:eastAsia="Arial" w:hAnsi="Arial"/>
                <w:b/>
                <w:szCs w:val="22"/>
              </w:rPr>
            </w:pPr>
            <w:r w:rsidRPr="004D6884">
              <w:rPr>
                <w:rFonts w:ascii="Arial" w:eastAsia="Arial" w:hAnsi="Arial"/>
                <w:b/>
                <w:szCs w:val="22"/>
              </w:rPr>
              <w:t>Resource organisations</w:t>
            </w:r>
          </w:p>
          <w:p w:rsidR="00DD30E4" w:rsidRPr="008A64BB" w:rsidRDefault="00DD30E4" w:rsidP="00DD30E4">
            <w:pPr>
              <w:spacing w:after="0"/>
              <w:rPr>
                <w:rFonts w:ascii="Arial" w:eastAsia="Calibri" w:hAnsi="Arial" w:cs="Calibri"/>
                <w:b/>
                <w:color w:val="000000"/>
                <w:sz w:val="22"/>
                <w:szCs w:val="22"/>
              </w:rPr>
            </w:pPr>
            <w:r w:rsidRPr="008A64BB">
              <w:rPr>
                <w:rFonts w:ascii="Arial" w:eastAsia="Calibri" w:hAnsi="Arial" w:cs="Calibri"/>
                <w:b/>
                <w:color w:val="000000"/>
                <w:sz w:val="22"/>
                <w:szCs w:val="22"/>
              </w:rPr>
              <w:t>Big Wildlife Garden</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 xml:space="preserve">This project from Natural England encourages people to turn their gardens into wildlife havens with practical tips and resources and awards them accreditation for doing so. </w:t>
            </w:r>
          </w:p>
          <w:p w:rsidR="00DD30E4" w:rsidRPr="008A64BB" w:rsidRDefault="00106654" w:rsidP="00DD30E4">
            <w:pPr>
              <w:spacing w:after="0"/>
              <w:rPr>
                <w:rFonts w:ascii="Arial" w:eastAsia="Calibri" w:hAnsi="Arial" w:cs="Calibri"/>
                <w:color w:val="000000"/>
                <w:sz w:val="22"/>
                <w:szCs w:val="22"/>
              </w:rPr>
            </w:pPr>
            <w:hyperlink r:id="rId74" w:history="1">
              <w:r w:rsidR="00DD30E4" w:rsidRPr="008A64BB">
                <w:rPr>
                  <w:rStyle w:val="Hyperlink"/>
                  <w:rFonts w:ascii="Arial" w:eastAsia="Calibri" w:hAnsi="Arial" w:cs="Calibri"/>
                  <w:sz w:val="22"/>
                  <w:szCs w:val="22"/>
                </w:rPr>
                <w:t>http://www.bwg.naturalengland.org.uk/</w:t>
              </w:r>
            </w:hyperlink>
            <w:r w:rsidR="00DD30E4" w:rsidRPr="008A64BB">
              <w:rPr>
                <w:rFonts w:ascii="Arial" w:eastAsia="Calibri" w:hAnsi="Arial" w:cs="Calibri"/>
                <w:color w:val="000000"/>
                <w:sz w:val="22"/>
                <w:szCs w:val="22"/>
              </w:rPr>
              <w:t xml:space="preserve"> </w:t>
            </w:r>
          </w:p>
          <w:p w:rsidR="00DD30E4" w:rsidRPr="008A64BB" w:rsidRDefault="00DD30E4" w:rsidP="00DD30E4">
            <w:pPr>
              <w:spacing w:after="0"/>
              <w:rPr>
                <w:rFonts w:ascii="Arial" w:eastAsia="Calibri" w:hAnsi="Arial" w:cs="Calibri"/>
                <w:b/>
                <w:color w:val="000000"/>
                <w:sz w:val="22"/>
                <w:szCs w:val="22"/>
              </w:rPr>
            </w:pPr>
          </w:p>
          <w:p w:rsidR="00DD30E4" w:rsidRPr="008A64BB" w:rsidRDefault="00DD30E4" w:rsidP="00DD30E4">
            <w:pPr>
              <w:spacing w:after="0"/>
              <w:rPr>
                <w:rFonts w:ascii="Arial" w:eastAsia="Calibri" w:hAnsi="Arial" w:cs="Calibri"/>
                <w:b/>
                <w:color w:val="000000"/>
                <w:sz w:val="22"/>
                <w:szCs w:val="22"/>
              </w:rPr>
            </w:pPr>
            <w:r w:rsidRPr="008A64BB">
              <w:rPr>
                <w:rFonts w:ascii="Arial" w:eastAsia="Calibri" w:hAnsi="Arial" w:cs="Calibri"/>
                <w:b/>
                <w:color w:val="000000"/>
                <w:sz w:val="22"/>
                <w:szCs w:val="22"/>
              </w:rPr>
              <w:t>Botanic Gardens Education Network</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 xml:space="preserve">This is a network for professionals involved in site-based environmental learning, supporting inspirational learning about plants and their importance. Members can access a wealth of learning resources and articles on the website. </w:t>
            </w:r>
          </w:p>
          <w:p w:rsidR="00DD30E4" w:rsidRPr="008A64BB" w:rsidRDefault="00106654" w:rsidP="00DD30E4">
            <w:pPr>
              <w:spacing w:after="0"/>
              <w:rPr>
                <w:rFonts w:ascii="Arial" w:eastAsia="Calibri" w:hAnsi="Arial" w:cs="Calibri"/>
                <w:color w:val="000000"/>
                <w:sz w:val="22"/>
                <w:szCs w:val="22"/>
              </w:rPr>
            </w:pPr>
            <w:hyperlink r:id="rId75" w:history="1">
              <w:r w:rsidR="00DD30E4" w:rsidRPr="008A64BB">
                <w:rPr>
                  <w:rStyle w:val="Hyperlink"/>
                  <w:rFonts w:ascii="Arial" w:eastAsia="Calibri" w:hAnsi="Arial" w:cs="Calibri"/>
                  <w:sz w:val="22"/>
                  <w:szCs w:val="22"/>
                </w:rPr>
                <w:t>http://www.bgen.org.uk/</w:t>
              </w:r>
            </w:hyperlink>
            <w:r w:rsidR="00DD30E4" w:rsidRPr="008A64BB">
              <w:rPr>
                <w:rFonts w:ascii="Arial" w:eastAsia="Calibri" w:hAnsi="Arial" w:cs="Calibri"/>
                <w:color w:val="000000"/>
                <w:sz w:val="22"/>
                <w:szCs w:val="22"/>
              </w:rPr>
              <w:t xml:space="preserve"> </w:t>
            </w:r>
          </w:p>
          <w:p w:rsidR="00DD30E4" w:rsidRPr="008A64BB" w:rsidRDefault="00DD30E4" w:rsidP="00DD30E4">
            <w:pPr>
              <w:spacing w:after="0"/>
              <w:rPr>
                <w:rFonts w:ascii="Arial" w:eastAsia="Calibri" w:hAnsi="Arial" w:cs="Calibri"/>
                <w:b/>
                <w:color w:val="000000"/>
                <w:sz w:val="22"/>
                <w:szCs w:val="22"/>
              </w:rPr>
            </w:pPr>
          </w:p>
          <w:p w:rsidR="00DD30E4" w:rsidRPr="008A64BB" w:rsidRDefault="00DD30E4" w:rsidP="00DD30E4">
            <w:pPr>
              <w:spacing w:after="0"/>
              <w:rPr>
                <w:rFonts w:ascii="Arial" w:eastAsia="Calibri" w:hAnsi="Arial" w:cs="Calibri"/>
                <w:b/>
                <w:color w:val="000000"/>
                <w:sz w:val="22"/>
                <w:szCs w:val="22"/>
              </w:rPr>
            </w:pPr>
            <w:r w:rsidRPr="008A64BB">
              <w:rPr>
                <w:rFonts w:ascii="Arial" w:eastAsia="Calibri" w:hAnsi="Arial" w:cs="Calibri"/>
                <w:b/>
                <w:color w:val="000000"/>
                <w:sz w:val="22"/>
                <w:szCs w:val="22"/>
              </w:rPr>
              <w:t>Breathing Places (BBC &amp; National Trust)</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 xml:space="preserve">This campaign partnership between the BBC and National Trust aims to promote community stewardship of areas of wilderness. It includes various resources for teachers and children, including participation in surveys of lady birds and other species. </w:t>
            </w:r>
          </w:p>
          <w:p w:rsidR="00DD30E4" w:rsidRPr="008A64BB" w:rsidRDefault="00106654" w:rsidP="00DD30E4">
            <w:pPr>
              <w:spacing w:after="0"/>
              <w:rPr>
                <w:rFonts w:ascii="Arial" w:hAnsi="Arial" w:cs="Verdana"/>
                <w:color w:val="000000"/>
                <w:sz w:val="22"/>
                <w:szCs w:val="22"/>
              </w:rPr>
            </w:pPr>
            <w:hyperlink r:id="rId76" w:history="1">
              <w:r w:rsidR="00DD30E4" w:rsidRPr="008A64BB">
                <w:rPr>
                  <w:rStyle w:val="Hyperlink"/>
                  <w:rFonts w:ascii="Arial" w:hAnsi="Arial" w:cs="Verdana"/>
                  <w:sz w:val="22"/>
                  <w:szCs w:val="22"/>
                </w:rPr>
                <w:t>http://www.bbc.co.uk/breathingplaces/schools/</w:t>
              </w:r>
            </w:hyperlink>
          </w:p>
          <w:p w:rsidR="00DD30E4" w:rsidRPr="008A64BB" w:rsidRDefault="00106654" w:rsidP="00DD30E4">
            <w:pPr>
              <w:spacing w:after="0"/>
              <w:rPr>
                <w:rFonts w:ascii="Arial" w:hAnsi="Arial" w:cs="Verdana"/>
                <w:color w:val="000000"/>
                <w:sz w:val="22"/>
                <w:szCs w:val="22"/>
              </w:rPr>
            </w:pPr>
            <w:hyperlink r:id="rId77" w:history="1">
              <w:r w:rsidR="00DD30E4" w:rsidRPr="008A64BB">
                <w:rPr>
                  <w:rStyle w:val="Hyperlink"/>
                  <w:rFonts w:ascii="Arial" w:hAnsi="Arial" w:cs="Verdana"/>
                  <w:sz w:val="22"/>
                  <w:szCs w:val="22"/>
                </w:rPr>
                <w:t>http://www.bbc.co.uk/breathingplaces/ladybird-parasites/</w:t>
              </w:r>
            </w:hyperlink>
          </w:p>
          <w:p w:rsidR="00DD30E4" w:rsidRPr="008A64BB" w:rsidRDefault="00DD30E4" w:rsidP="00DD30E4">
            <w:pPr>
              <w:spacing w:after="0"/>
              <w:rPr>
                <w:rFonts w:ascii="Arial" w:eastAsia="Calibri" w:hAnsi="Arial" w:cs="Calibri"/>
                <w:b/>
                <w:color w:val="000000"/>
                <w:sz w:val="22"/>
                <w:szCs w:val="22"/>
              </w:rPr>
            </w:pPr>
          </w:p>
          <w:p w:rsidR="00DD30E4" w:rsidRPr="008A64BB" w:rsidRDefault="00DD30E4" w:rsidP="00DD30E4">
            <w:pPr>
              <w:spacing w:after="0"/>
              <w:rPr>
                <w:rFonts w:ascii="Arial" w:eastAsia="Calibri" w:hAnsi="Arial" w:cs="Calibri"/>
                <w:b/>
                <w:color w:val="000000"/>
                <w:sz w:val="22"/>
                <w:szCs w:val="22"/>
              </w:rPr>
            </w:pPr>
            <w:r w:rsidRPr="008A64BB">
              <w:rPr>
                <w:rFonts w:ascii="Arial" w:eastAsia="Calibri" w:hAnsi="Arial" w:cs="Calibri"/>
                <w:b/>
                <w:color w:val="000000"/>
                <w:sz w:val="22"/>
                <w:szCs w:val="22"/>
              </w:rPr>
              <w:t xml:space="preserve">Bristol Natural History Consortium: </w:t>
            </w:r>
            <w:proofErr w:type="spellStart"/>
            <w:r w:rsidRPr="008A64BB">
              <w:rPr>
                <w:rFonts w:ascii="Arial" w:eastAsia="Calibri" w:hAnsi="Arial" w:cs="Calibri"/>
                <w:b/>
                <w:color w:val="000000"/>
                <w:sz w:val="22"/>
                <w:szCs w:val="22"/>
              </w:rPr>
              <w:t>Bioblitz</w:t>
            </w:r>
            <w:proofErr w:type="spellEnd"/>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Resources for running a ‘</w:t>
            </w:r>
            <w:proofErr w:type="spellStart"/>
            <w:r w:rsidRPr="008A64BB">
              <w:rPr>
                <w:rFonts w:ascii="Arial" w:eastAsia="Calibri" w:hAnsi="Arial" w:cs="Calibri"/>
                <w:color w:val="000000"/>
                <w:sz w:val="22"/>
                <w:szCs w:val="22"/>
              </w:rPr>
              <w:t>bioblitz</w:t>
            </w:r>
            <w:proofErr w:type="spellEnd"/>
            <w:r w:rsidRPr="008A64BB">
              <w:rPr>
                <w:rFonts w:ascii="Arial" w:eastAsia="Calibri" w:hAnsi="Arial" w:cs="Calibri"/>
                <w:color w:val="000000"/>
                <w:sz w:val="22"/>
                <w:szCs w:val="22"/>
              </w:rPr>
              <w:t>’ that would enable discovery of biodiversity in normal settings such as school playgrounds.</w:t>
            </w:r>
          </w:p>
          <w:p w:rsidR="00DD30E4" w:rsidRPr="008A64BB" w:rsidRDefault="00106654" w:rsidP="00DD30E4">
            <w:pPr>
              <w:spacing w:after="0"/>
              <w:rPr>
                <w:rFonts w:ascii="Arial" w:eastAsia="Calibri" w:hAnsi="Arial" w:cs="Calibri"/>
                <w:color w:val="000000"/>
                <w:sz w:val="22"/>
                <w:szCs w:val="22"/>
              </w:rPr>
            </w:pPr>
            <w:hyperlink r:id="rId78" w:history="1">
              <w:r w:rsidR="00DD30E4" w:rsidRPr="008A64BB">
                <w:rPr>
                  <w:rStyle w:val="Hyperlink"/>
                  <w:rFonts w:ascii="Arial" w:eastAsia="Calibri" w:hAnsi="Arial" w:cs="Calibri"/>
                  <w:sz w:val="22"/>
                  <w:szCs w:val="22"/>
                </w:rPr>
                <w:t>http://www.bnhc.org.uk/home/bioblitz/schools.html</w:t>
              </w:r>
            </w:hyperlink>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Earth Restoration service</w:t>
            </w:r>
          </w:p>
          <w:p w:rsidR="00DD30E4" w:rsidRPr="008A64BB" w:rsidRDefault="00DD30E4" w:rsidP="00DD30E4">
            <w:pPr>
              <w:spacing w:after="0"/>
              <w:rPr>
                <w:rFonts w:ascii="Arial" w:hAnsi="Arial"/>
                <w:sz w:val="22"/>
                <w:szCs w:val="22"/>
              </w:rPr>
            </w:pPr>
            <w:r w:rsidRPr="008A64BB">
              <w:rPr>
                <w:rFonts w:ascii="Arial" w:hAnsi="Arial"/>
                <w:sz w:val="22"/>
                <w:szCs w:val="22"/>
              </w:rPr>
              <w:t xml:space="preserve">The School Tree Nurseries Programme aims to help children in UK schools learn about the environment and to plant trees in order to restore their degraded habitats. </w:t>
            </w:r>
          </w:p>
          <w:p w:rsidR="00DD30E4" w:rsidRPr="008A64BB" w:rsidRDefault="00106654" w:rsidP="00DD30E4">
            <w:pPr>
              <w:spacing w:after="0"/>
              <w:rPr>
                <w:rFonts w:ascii="Arial" w:hAnsi="Arial"/>
                <w:sz w:val="22"/>
                <w:szCs w:val="22"/>
              </w:rPr>
            </w:pPr>
            <w:hyperlink r:id="rId79" w:history="1">
              <w:r w:rsidR="00DD30E4" w:rsidRPr="008A64BB">
                <w:rPr>
                  <w:rStyle w:val="Hyperlink"/>
                  <w:rFonts w:ascii="Arial" w:hAnsi="Arial"/>
                  <w:sz w:val="22"/>
                  <w:szCs w:val="22"/>
                </w:rPr>
                <w:t>http://earthrestorationservice.org/</w:t>
              </w:r>
            </w:hyperlink>
          </w:p>
          <w:p w:rsidR="00DD30E4" w:rsidRPr="008A64BB" w:rsidRDefault="00DD30E4" w:rsidP="00DD30E4">
            <w:pPr>
              <w:spacing w:after="0"/>
              <w:rPr>
                <w:rFonts w:ascii="Arial" w:hAnsi="Arial"/>
                <w:sz w:val="22"/>
                <w:szCs w:val="22"/>
              </w:rPr>
            </w:pPr>
          </w:p>
          <w:p w:rsidR="00741919" w:rsidRPr="008A64BB" w:rsidRDefault="00741919" w:rsidP="00741919">
            <w:pPr>
              <w:pStyle w:val="ListStyle"/>
              <w:spacing w:line="276" w:lineRule="auto"/>
              <w:contextualSpacing/>
              <w:rPr>
                <w:rFonts w:ascii="Arial" w:eastAsia="Calibri" w:hAnsi="Arial" w:cs="Calibri"/>
                <w:b/>
                <w:color w:val="000000"/>
                <w:sz w:val="22"/>
                <w:szCs w:val="22"/>
              </w:rPr>
            </w:pPr>
            <w:r w:rsidRPr="008A64BB">
              <w:rPr>
                <w:rFonts w:ascii="Arial" w:eastAsia="Calibri" w:hAnsi="Arial" w:cs="Calibri"/>
                <w:b/>
                <w:color w:val="000000"/>
                <w:sz w:val="22"/>
                <w:szCs w:val="22"/>
              </w:rPr>
              <w:t xml:space="preserve">Field Studies Council (FSC) </w:t>
            </w:r>
          </w:p>
          <w:p w:rsidR="00741919" w:rsidRPr="008A64BB" w:rsidRDefault="00741919" w:rsidP="00741919">
            <w:pPr>
              <w:pStyle w:val="ListStyle"/>
              <w:spacing w:line="276" w:lineRule="auto"/>
              <w:contextualSpacing/>
              <w:rPr>
                <w:rFonts w:ascii="Arial" w:eastAsia="Calibri" w:hAnsi="Arial" w:cs="Calibri"/>
                <w:color w:val="000000"/>
                <w:sz w:val="22"/>
                <w:szCs w:val="22"/>
              </w:rPr>
            </w:pPr>
            <w:r w:rsidRPr="008A64BB">
              <w:rPr>
                <w:rFonts w:ascii="Arial" w:eastAsia="Calibri" w:hAnsi="Arial" w:cs="Calibri"/>
                <w:color w:val="000000"/>
                <w:sz w:val="22"/>
                <w:szCs w:val="22"/>
              </w:rPr>
              <w:t>The Field Studies Council is an environmental education charity committed to helping people understand and be inspired by the natural world. Thousands of students every year experience the FSC through fieldwork and cross-curricular courses at our network of 17 centres across the UK</w:t>
            </w:r>
          </w:p>
          <w:p w:rsidR="00741919" w:rsidRPr="008A64BB" w:rsidRDefault="00106654" w:rsidP="00741919">
            <w:pPr>
              <w:spacing w:after="0"/>
              <w:rPr>
                <w:rFonts w:ascii="Arial" w:hAnsi="Arial"/>
                <w:sz w:val="22"/>
                <w:szCs w:val="22"/>
              </w:rPr>
            </w:pPr>
            <w:hyperlink r:id="rId80" w:history="1">
              <w:r w:rsidR="00741919" w:rsidRPr="008A64BB">
                <w:rPr>
                  <w:rStyle w:val="Hyperlink"/>
                  <w:rFonts w:ascii="Arial" w:hAnsi="Arial"/>
                  <w:sz w:val="22"/>
                  <w:szCs w:val="22"/>
                </w:rPr>
                <w:t>http://www.field-studies-council.org/</w:t>
              </w:r>
            </w:hyperlink>
          </w:p>
          <w:p w:rsidR="00741919" w:rsidRPr="008A64BB" w:rsidRDefault="00741919"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Garden Science on My Learning</w:t>
            </w:r>
          </w:p>
          <w:p w:rsidR="00DD30E4" w:rsidRPr="008A64BB" w:rsidRDefault="00DD30E4" w:rsidP="00DD30E4">
            <w:pPr>
              <w:spacing w:after="0"/>
              <w:rPr>
                <w:rFonts w:ascii="Arial" w:hAnsi="Arial"/>
                <w:sz w:val="22"/>
                <w:szCs w:val="22"/>
              </w:rPr>
            </w:pPr>
            <w:r w:rsidRPr="008A64BB">
              <w:rPr>
                <w:rFonts w:ascii="Arial" w:eastAsia="Calibri" w:hAnsi="Arial"/>
                <w:sz w:val="22"/>
                <w:szCs w:val="22"/>
              </w:rPr>
              <w:t xml:space="preserve">The museum learning website ‘My Learning’ features downloadable science experimental challenges for children in a classroom or club environment relating to different topics.  ‘Garden Science’ features 5 excellent topics on growing and biodiversity with learning objectives, challenge sheets and follow up resources. </w:t>
            </w:r>
          </w:p>
          <w:p w:rsidR="00DD30E4" w:rsidRPr="008A64BB" w:rsidRDefault="00106654" w:rsidP="00DD30E4">
            <w:pPr>
              <w:spacing w:after="0"/>
              <w:rPr>
                <w:rFonts w:ascii="Arial" w:eastAsia="Calibri" w:hAnsi="Arial" w:cs="Calibri"/>
                <w:color w:val="000000"/>
                <w:sz w:val="22"/>
                <w:szCs w:val="22"/>
              </w:rPr>
            </w:pPr>
            <w:hyperlink r:id="rId81" w:history="1">
              <w:r w:rsidR="00DD30E4" w:rsidRPr="008A64BB">
                <w:rPr>
                  <w:rStyle w:val="Hyperlink"/>
                  <w:rFonts w:ascii="Arial" w:eastAsia="Calibri" w:hAnsi="Arial" w:cs="Calibri"/>
                  <w:sz w:val="22"/>
                  <w:szCs w:val="22"/>
                </w:rPr>
                <w:t>http://www.mylearning.org/jpage.asp?jpageid=450&amp;journeyid=99</w:t>
              </w:r>
            </w:hyperlink>
          </w:p>
          <w:p w:rsidR="00DD30E4" w:rsidRPr="008A64BB" w:rsidRDefault="00DD30E4" w:rsidP="00DD30E4">
            <w:pPr>
              <w:spacing w:after="0"/>
              <w:rPr>
                <w:rFonts w:ascii="Arial" w:hAnsi="Arial"/>
                <w:b/>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National Association of Field Studies Officers</w:t>
            </w:r>
          </w:p>
          <w:p w:rsidR="00DD30E4" w:rsidRPr="008A64BB" w:rsidRDefault="00DD30E4" w:rsidP="00DD30E4">
            <w:pPr>
              <w:spacing w:after="0"/>
              <w:rPr>
                <w:rFonts w:ascii="Arial" w:hAnsi="Arial"/>
                <w:sz w:val="22"/>
                <w:szCs w:val="22"/>
              </w:rPr>
            </w:pPr>
            <w:r w:rsidRPr="008A64BB">
              <w:rPr>
                <w:rFonts w:ascii="Arial" w:hAnsi="Arial"/>
                <w:sz w:val="22"/>
                <w:szCs w:val="22"/>
              </w:rPr>
              <w:t xml:space="preserve">A guide to best practice in inclusive outdoor learning. </w:t>
            </w:r>
          </w:p>
          <w:p w:rsidR="00DD30E4" w:rsidRPr="008A64BB" w:rsidRDefault="00106654" w:rsidP="00DD30E4">
            <w:pPr>
              <w:spacing w:after="0"/>
              <w:rPr>
                <w:rFonts w:ascii="Arial" w:hAnsi="Arial"/>
                <w:sz w:val="22"/>
                <w:szCs w:val="22"/>
              </w:rPr>
            </w:pPr>
            <w:hyperlink r:id="rId82" w:history="1">
              <w:r w:rsidR="00DD30E4" w:rsidRPr="008A64BB">
                <w:rPr>
                  <w:rStyle w:val="Hyperlink"/>
                  <w:rFonts w:ascii="Arial" w:hAnsi="Arial"/>
                  <w:sz w:val="22"/>
                  <w:szCs w:val="22"/>
                </w:rPr>
                <w:t>http://www.nafso.org.uk/images/publicdocs/nafso_learningoutdoors_final.pdf</w:t>
              </w:r>
            </w:hyperlink>
          </w:p>
          <w:p w:rsidR="00DD30E4" w:rsidRPr="008A64BB" w:rsidRDefault="00DD30E4" w:rsidP="00DD30E4">
            <w:pPr>
              <w:spacing w:after="0"/>
              <w:rPr>
                <w:rFonts w:ascii="Arial" w:hAnsi="Arial"/>
                <w:b/>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National Biodiversity Network</w:t>
            </w:r>
          </w:p>
          <w:p w:rsidR="00DD30E4" w:rsidRPr="008A64BB" w:rsidRDefault="00DD30E4" w:rsidP="00DD30E4">
            <w:pPr>
              <w:spacing w:after="0"/>
              <w:rPr>
                <w:rFonts w:ascii="Arial" w:hAnsi="Arial"/>
                <w:sz w:val="22"/>
                <w:szCs w:val="22"/>
              </w:rPr>
            </w:pPr>
            <w:r w:rsidRPr="008A64BB">
              <w:rPr>
                <w:rFonts w:ascii="Arial" w:hAnsi="Arial"/>
                <w:sz w:val="22"/>
                <w:szCs w:val="22"/>
              </w:rPr>
              <w:t xml:space="preserve">This website aggregates all UK biodiversity data, encourages groups to contribute more data and make use of it to understand changing biodiversity.  </w:t>
            </w:r>
          </w:p>
          <w:p w:rsidR="00DD30E4" w:rsidRPr="008A64BB" w:rsidRDefault="00106654" w:rsidP="00DD30E4">
            <w:pPr>
              <w:spacing w:after="0"/>
              <w:rPr>
                <w:rFonts w:ascii="Arial" w:hAnsi="Arial"/>
                <w:sz w:val="22"/>
                <w:szCs w:val="22"/>
              </w:rPr>
            </w:pPr>
            <w:hyperlink r:id="rId83" w:history="1">
              <w:r w:rsidR="00DD30E4" w:rsidRPr="008A64BB">
                <w:rPr>
                  <w:rStyle w:val="Hyperlink"/>
                  <w:rFonts w:ascii="Arial" w:hAnsi="Arial"/>
                  <w:sz w:val="22"/>
                  <w:szCs w:val="22"/>
                </w:rPr>
                <w:t>http://www.nbn.org.uk/</w:t>
              </w:r>
            </w:hyperlink>
            <w:r w:rsidR="00DD30E4" w:rsidRPr="008A64BB">
              <w:rPr>
                <w:rFonts w:ascii="Arial" w:hAnsi="Arial"/>
                <w:sz w:val="22"/>
                <w:szCs w:val="22"/>
              </w:rPr>
              <w:t xml:space="preserve"> </w:t>
            </w:r>
          </w:p>
          <w:p w:rsidR="00DD30E4" w:rsidRPr="008A64BB" w:rsidRDefault="00DD30E4" w:rsidP="00DD30E4">
            <w:pPr>
              <w:spacing w:after="0"/>
              <w:rPr>
                <w:rFonts w:ascii="Arial" w:hAnsi="Arial"/>
                <w:b/>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Natural History Museum – OPAL</w:t>
            </w:r>
          </w:p>
          <w:p w:rsidR="00DD30E4" w:rsidRPr="008A64BB" w:rsidRDefault="00DD30E4" w:rsidP="00DD30E4">
            <w:pPr>
              <w:spacing w:after="0"/>
              <w:rPr>
                <w:rFonts w:ascii="Arial" w:hAnsi="Arial"/>
                <w:sz w:val="22"/>
                <w:szCs w:val="22"/>
              </w:rPr>
            </w:pPr>
            <w:r w:rsidRPr="008A64BB">
              <w:rPr>
                <w:rFonts w:ascii="Arial" w:hAnsi="Arial"/>
                <w:sz w:val="22"/>
                <w:szCs w:val="22"/>
              </w:rPr>
              <w:t xml:space="preserve">This service supports the formation of natural history groups. This could include groups with children, young people and educators.  </w:t>
            </w:r>
          </w:p>
          <w:p w:rsidR="00DD30E4" w:rsidRPr="008A64BB" w:rsidRDefault="00106654" w:rsidP="00DD30E4">
            <w:pPr>
              <w:spacing w:after="0"/>
              <w:rPr>
                <w:rFonts w:ascii="Arial" w:hAnsi="Arial"/>
                <w:bCs/>
                <w:sz w:val="22"/>
                <w:szCs w:val="22"/>
              </w:rPr>
            </w:pPr>
            <w:hyperlink r:id="rId84" w:history="1">
              <w:r w:rsidR="00DD30E4" w:rsidRPr="008A64BB">
                <w:rPr>
                  <w:rStyle w:val="Hyperlink"/>
                  <w:rFonts w:ascii="Arial" w:hAnsi="Arial"/>
                  <w:sz w:val="22"/>
                  <w:szCs w:val="22"/>
                </w:rPr>
                <w:t>http://www.opalexplorenature.org/</w:t>
              </w:r>
            </w:hyperlink>
          </w:p>
          <w:p w:rsidR="00DD30E4" w:rsidRPr="008A64BB" w:rsidRDefault="00DD30E4" w:rsidP="00DD30E4">
            <w:pPr>
              <w:spacing w:after="0"/>
              <w:rPr>
                <w:rFonts w:ascii="Arial" w:hAnsi="Arial" w:cs="Verdana"/>
                <w:b/>
                <w:color w:val="000000"/>
                <w:sz w:val="22"/>
                <w:szCs w:val="22"/>
              </w:rPr>
            </w:pPr>
          </w:p>
          <w:p w:rsidR="00DD30E4" w:rsidRPr="008A64BB" w:rsidRDefault="00DD30E4" w:rsidP="00DD30E4">
            <w:pPr>
              <w:spacing w:after="0"/>
              <w:rPr>
                <w:rFonts w:ascii="Arial" w:hAnsi="Arial" w:cs="Verdana"/>
                <w:b/>
                <w:color w:val="000000"/>
                <w:sz w:val="22"/>
                <w:szCs w:val="22"/>
              </w:rPr>
            </w:pPr>
            <w:r w:rsidRPr="008A64BB">
              <w:rPr>
                <w:rFonts w:ascii="Arial" w:hAnsi="Arial" w:cs="Verdana"/>
                <w:b/>
                <w:color w:val="000000"/>
                <w:sz w:val="22"/>
                <w:szCs w:val="22"/>
              </w:rPr>
              <w:t>Royal Horticultural Society</w:t>
            </w:r>
          </w:p>
          <w:p w:rsidR="00DD30E4" w:rsidRPr="008A64BB" w:rsidRDefault="00DD30E4" w:rsidP="00DD30E4">
            <w:pPr>
              <w:spacing w:after="0"/>
              <w:rPr>
                <w:rFonts w:ascii="Arial" w:hAnsi="Arial" w:cs="Verdana"/>
                <w:color w:val="000000"/>
                <w:sz w:val="22"/>
                <w:szCs w:val="22"/>
              </w:rPr>
            </w:pPr>
            <w:r w:rsidRPr="008A64BB">
              <w:rPr>
                <w:rFonts w:ascii="Arial" w:hAnsi="Arial" w:cs="Verdana"/>
                <w:color w:val="000000"/>
                <w:sz w:val="22"/>
                <w:szCs w:val="22"/>
              </w:rPr>
              <w:t>Resources for children, parents and teachers on gardening, including the Campaign for School Gardens.</w:t>
            </w:r>
          </w:p>
          <w:p w:rsidR="00DD30E4" w:rsidRPr="008A64BB" w:rsidRDefault="00106654" w:rsidP="00DD30E4">
            <w:pPr>
              <w:spacing w:after="0"/>
              <w:rPr>
                <w:rFonts w:ascii="Arial" w:hAnsi="Arial" w:cs="Verdana"/>
                <w:color w:val="000000"/>
                <w:sz w:val="22"/>
                <w:szCs w:val="22"/>
              </w:rPr>
            </w:pPr>
            <w:hyperlink r:id="rId85" w:history="1">
              <w:r w:rsidR="00DD30E4" w:rsidRPr="008A64BB">
                <w:rPr>
                  <w:rStyle w:val="Hyperlink"/>
                  <w:rFonts w:ascii="Arial" w:hAnsi="Arial" w:cs="Verdana"/>
                  <w:sz w:val="22"/>
                  <w:szCs w:val="22"/>
                </w:rPr>
                <w:t>http://www.rhs.org.uk/Children</w:t>
              </w:r>
            </w:hyperlink>
          </w:p>
          <w:p w:rsidR="00DD30E4" w:rsidRPr="008A64BB" w:rsidRDefault="00DD30E4" w:rsidP="00DD30E4">
            <w:pPr>
              <w:spacing w:after="0"/>
              <w:rPr>
                <w:rFonts w:ascii="Arial"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The Great Plant Hunt</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 xml:space="preserve">Resources for different primary age groups that explore biodiversity in the school grounds. </w:t>
            </w:r>
          </w:p>
          <w:p w:rsidR="00DD30E4" w:rsidRPr="008A64BB" w:rsidRDefault="00106654" w:rsidP="00DD30E4">
            <w:pPr>
              <w:spacing w:after="0"/>
              <w:rPr>
                <w:rFonts w:ascii="Arial" w:eastAsia="Calibri" w:hAnsi="Arial"/>
                <w:sz w:val="22"/>
                <w:szCs w:val="22"/>
              </w:rPr>
            </w:pPr>
            <w:hyperlink r:id="rId86" w:history="1">
              <w:r w:rsidR="00DD30E4" w:rsidRPr="008A64BB">
                <w:rPr>
                  <w:rStyle w:val="Hyperlink"/>
                  <w:rFonts w:ascii="Arial" w:eastAsia="Calibri" w:hAnsi="Arial"/>
                  <w:sz w:val="22"/>
                  <w:szCs w:val="22"/>
                </w:rPr>
                <w:t>http://www.greatplanthunt.org/home</w:t>
              </w:r>
            </w:hyperlink>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Wild About Plants</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A project of ‘</w:t>
            </w:r>
            <w:proofErr w:type="spellStart"/>
            <w:r w:rsidRPr="008A64BB">
              <w:rPr>
                <w:rFonts w:ascii="Arial" w:eastAsia="Calibri" w:hAnsi="Arial"/>
                <w:sz w:val="22"/>
                <w:szCs w:val="22"/>
              </w:rPr>
              <w:t>Plantlife</w:t>
            </w:r>
            <w:proofErr w:type="spellEnd"/>
            <w:r w:rsidRPr="008A64BB">
              <w:rPr>
                <w:rFonts w:ascii="Arial" w:eastAsia="Calibri" w:hAnsi="Arial"/>
                <w:sz w:val="22"/>
                <w:szCs w:val="22"/>
              </w:rPr>
              <w:t xml:space="preserve">’ that celebrates the world of British wild plants – the site gives suggestions for family days out, lists events and training opportunities, has flower guides and downloadable kid’s activities. </w:t>
            </w:r>
          </w:p>
          <w:p w:rsidR="00DD30E4" w:rsidRPr="008A64BB" w:rsidRDefault="00106654" w:rsidP="00DD30E4">
            <w:pPr>
              <w:spacing w:after="0"/>
              <w:rPr>
                <w:rFonts w:ascii="Arial" w:eastAsia="Calibri" w:hAnsi="Arial"/>
                <w:sz w:val="22"/>
                <w:szCs w:val="22"/>
              </w:rPr>
            </w:pPr>
            <w:hyperlink r:id="rId87" w:history="1">
              <w:r w:rsidR="00DD30E4" w:rsidRPr="008A64BB">
                <w:rPr>
                  <w:rStyle w:val="Hyperlink"/>
                  <w:rFonts w:ascii="Arial" w:eastAsia="Calibri" w:hAnsi="Arial"/>
                  <w:sz w:val="22"/>
                  <w:szCs w:val="22"/>
                </w:rPr>
                <w:t>http://www.wildaboutplants.org.uk/beescene/</w:t>
              </w:r>
            </w:hyperlink>
          </w:p>
          <w:p w:rsidR="00DD30E4" w:rsidRPr="008A64BB" w:rsidRDefault="00DD30E4" w:rsidP="00741919">
            <w:pPr>
              <w:spacing w:after="0"/>
              <w:rPr>
                <w:rFonts w:ascii="Arial" w:hAnsi="Arial"/>
                <w:sz w:val="22"/>
                <w:szCs w:val="22"/>
              </w:rPr>
            </w:pPr>
          </w:p>
        </w:tc>
      </w:tr>
      <w:tr w:rsidR="00DD30E4" w:rsidRPr="00741919" w:rsidTr="0066079B">
        <w:tc>
          <w:tcPr>
            <w:tcW w:w="5000" w:type="pct"/>
            <w:shd w:val="pct10" w:color="auto" w:fill="auto"/>
          </w:tcPr>
          <w:p w:rsidR="00DD30E4" w:rsidRPr="004D6884" w:rsidRDefault="004D6884" w:rsidP="00DD30E4">
            <w:pPr>
              <w:rPr>
                <w:rFonts w:ascii="Arial" w:eastAsia="Calibri" w:hAnsi="Arial"/>
                <w:b/>
                <w:szCs w:val="22"/>
              </w:rPr>
            </w:pPr>
            <w:r w:rsidRPr="004D6884">
              <w:rPr>
                <w:rFonts w:ascii="Arial" w:eastAsia="Calibri" w:hAnsi="Arial"/>
                <w:b/>
                <w:szCs w:val="22"/>
              </w:rPr>
              <w:lastRenderedPageBreak/>
              <w:t>Key research</w:t>
            </w:r>
          </w:p>
          <w:p w:rsidR="00DD30E4" w:rsidRPr="008A64BB" w:rsidDel="009A76BD" w:rsidRDefault="00DD30E4" w:rsidP="00DD30E4">
            <w:pPr>
              <w:spacing w:after="0"/>
              <w:rPr>
                <w:rFonts w:ascii="Arial" w:eastAsia="Calibri" w:hAnsi="Arial" w:cs="Calibri"/>
                <w:b/>
                <w:color w:val="000000"/>
                <w:sz w:val="22"/>
                <w:szCs w:val="22"/>
              </w:rPr>
            </w:pPr>
            <w:r w:rsidRPr="008A64BB">
              <w:rPr>
                <w:rFonts w:ascii="Arial" w:eastAsia="Calibri" w:hAnsi="Arial" w:cs="Calibri"/>
                <w:b/>
                <w:color w:val="000000"/>
                <w:sz w:val="22"/>
                <w:szCs w:val="22"/>
              </w:rPr>
              <w:t>RSPB report on Nature, Childhood and Health</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This provides strong evidence for the importance of children being outdoors and caring for biodiversity.</w:t>
            </w:r>
          </w:p>
          <w:p w:rsidR="00DD30E4" w:rsidRPr="008A64BB" w:rsidRDefault="00106654" w:rsidP="00DD30E4">
            <w:pPr>
              <w:pStyle w:val="ListStyle"/>
              <w:spacing w:line="276" w:lineRule="auto"/>
              <w:contextualSpacing/>
              <w:rPr>
                <w:rFonts w:ascii="Arial" w:eastAsia="Calibri" w:hAnsi="Arial" w:cs="Calibri"/>
                <w:color w:val="000000"/>
                <w:sz w:val="22"/>
                <w:szCs w:val="22"/>
              </w:rPr>
            </w:pPr>
            <w:hyperlink r:id="rId88" w:history="1">
              <w:r w:rsidR="00DD30E4" w:rsidRPr="008A64BB">
                <w:rPr>
                  <w:rStyle w:val="Hyperlink"/>
                  <w:rFonts w:ascii="Arial" w:eastAsia="Calibri" w:hAnsi="Arial" w:cs="Calibri"/>
                  <w:sz w:val="22"/>
                  <w:szCs w:val="22"/>
                </w:rPr>
                <w:t>http://www.rspb.org.uk/ourwork/policy/education/research.aspx</w:t>
              </w:r>
            </w:hyperlink>
          </w:p>
          <w:p w:rsidR="00DD30E4" w:rsidRPr="008A64BB" w:rsidRDefault="00DD30E4" w:rsidP="00DD30E4">
            <w:pPr>
              <w:rPr>
                <w:rFonts w:ascii="Arial" w:hAnsi="Arial"/>
                <w:sz w:val="22"/>
                <w:szCs w:val="22"/>
              </w:rPr>
            </w:pPr>
          </w:p>
        </w:tc>
      </w:tr>
    </w:tbl>
    <w:p w:rsidR="0000726B" w:rsidRPr="0000726B" w:rsidRDefault="00354765" w:rsidP="001B7050">
      <w:pPr>
        <w:pStyle w:val="Heading2"/>
      </w:pPr>
      <w:bookmarkStart w:id="44" w:name="_Toc162403129"/>
      <w:bookmarkStart w:id="45" w:name="_Toc162507003"/>
      <w:bookmarkStart w:id="46" w:name="_Toc162586450"/>
      <w:bookmarkStart w:id="47" w:name="_Toc162608892"/>
      <w:bookmarkStart w:id="48" w:name="_Toc162690361"/>
      <w:bookmarkStart w:id="49" w:name="_Toc162692369"/>
      <w:bookmarkStart w:id="50" w:name="_Toc162698591"/>
      <w:bookmarkStart w:id="51" w:name="_Toc162698868"/>
      <w:bookmarkStart w:id="52" w:name="_Toc162698992"/>
      <w:bookmarkStart w:id="53" w:name="_Toc162699298"/>
      <w:bookmarkStart w:id="54" w:name="_Toc162699310"/>
      <w:r>
        <w:lastRenderedPageBreak/>
        <w:t>2.4 Green your museum</w:t>
      </w:r>
      <w:r w:rsidR="00B45EC2" w:rsidRPr="00741919">
        <w:t xml:space="preserve"> with people</w:t>
      </w:r>
      <w:bookmarkEnd w:id="44"/>
      <w:bookmarkEnd w:id="45"/>
      <w:bookmarkEnd w:id="46"/>
      <w:bookmarkEnd w:id="47"/>
      <w:bookmarkEnd w:id="48"/>
      <w:bookmarkEnd w:id="49"/>
      <w:bookmarkEnd w:id="50"/>
      <w:bookmarkEnd w:id="51"/>
      <w:bookmarkEnd w:id="52"/>
      <w:bookmarkEnd w:id="53"/>
      <w:bookmarkEnd w:id="5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89"/>
      </w:tblGrid>
      <w:tr w:rsidR="00DD30E4" w:rsidRPr="00741919" w:rsidTr="0066079B">
        <w:tc>
          <w:tcPr>
            <w:tcW w:w="9889" w:type="dxa"/>
            <w:tcBorders>
              <w:bottom w:val="single" w:sz="4" w:space="0" w:color="000000"/>
            </w:tcBorders>
            <w:shd w:val="pct10" w:color="auto" w:fill="auto"/>
          </w:tcPr>
          <w:p w:rsidR="004D6884" w:rsidRPr="00B278D6" w:rsidRDefault="004D6884" w:rsidP="004D6884">
            <w:pPr>
              <w:rPr>
                <w:rFonts w:ascii="Arial" w:hAnsi="Arial"/>
                <w:b/>
                <w:szCs w:val="22"/>
              </w:rPr>
            </w:pPr>
            <w:r w:rsidRPr="00B278D6">
              <w:rPr>
                <w:rFonts w:ascii="Arial" w:hAnsi="Arial"/>
                <w:b/>
                <w:szCs w:val="22"/>
              </w:rPr>
              <w:t>Examples of best practice</w:t>
            </w:r>
          </w:p>
          <w:p w:rsidR="00DD30E4" w:rsidRPr="008A64BB" w:rsidRDefault="00DD30E4" w:rsidP="00DD30E4">
            <w:pPr>
              <w:spacing w:after="0"/>
              <w:rPr>
                <w:rFonts w:ascii="Arial" w:eastAsia="Calibri" w:hAnsi="Arial" w:cs="Calibri"/>
                <w:b/>
                <w:color w:val="000000"/>
                <w:sz w:val="22"/>
                <w:szCs w:val="22"/>
              </w:rPr>
            </w:pPr>
            <w:r w:rsidRPr="008A64BB">
              <w:rPr>
                <w:rFonts w:ascii="Arial" w:eastAsia="Calibri" w:hAnsi="Arial" w:cs="Calibri"/>
                <w:b/>
                <w:color w:val="000000"/>
                <w:sz w:val="22"/>
                <w:szCs w:val="22"/>
              </w:rPr>
              <w:t>Energy Efficiency in a Tudor House</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(Anne of Cleves House Museum in Lewes, East Sussex)</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 xml:space="preserve">A project working with 14-19 year olds, a Construction Diploma group and an energy consultant. Their challenge is to raise temperatures inside the Tudor house without increasing emissions or costs, or affecting the heritage. They will learn from Tudor buildings at the Weald and </w:t>
            </w:r>
            <w:proofErr w:type="spellStart"/>
            <w:r w:rsidRPr="008A64BB">
              <w:rPr>
                <w:rFonts w:ascii="Arial" w:eastAsia="Calibri" w:hAnsi="Arial" w:cs="Calibri"/>
                <w:color w:val="000000"/>
                <w:sz w:val="22"/>
                <w:szCs w:val="22"/>
              </w:rPr>
              <w:t>Downland</w:t>
            </w:r>
            <w:proofErr w:type="spellEnd"/>
            <w:r w:rsidRPr="008A64BB">
              <w:rPr>
                <w:rFonts w:ascii="Arial" w:eastAsia="Calibri" w:hAnsi="Arial" w:cs="Calibri"/>
                <w:color w:val="000000"/>
                <w:sz w:val="22"/>
                <w:szCs w:val="22"/>
              </w:rPr>
              <w:t xml:space="preserve"> Museum and from modern innovations used in Brighton Eco-Homes.</w:t>
            </w:r>
          </w:p>
          <w:p w:rsidR="00DD30E4" w:rsidRPr="008A64BB" w:rsidRDefault="00DD30E4" w:rsidP="00DD30E4">
            <w:pPr>
              <w:spacing w:after="0"/>
              <w:rPr>
                <w:rFonts w:ascii="Arial" w:eastAsia="Calibri" w:hAnsi="Arial" w:cs="Calibri"/>
                <w:color w:val="000000"/>
                <w:sz w:val="22"/>
                <w:szCs w:val="22"/>
              </w:rPr>
            </w:pPr>
          </w:p>
          <w:p w:rsidR="00DD30E4" w:rsidRPr="008A64BB" w:rsidRDefault="00DD30E4" w:rsidP="00DD30E4">
            <w:pPr>
              <w:spacing w:after="0"/>
              <w:rPr>
                <w:rFonts w:ascii="Arial" w:eastAsia="Calibri" w:hAnsi="Arial" w:cs="Calibri"/>
                <w:b/>
                <w:color w:val="000000"/>
                <w:sz w:val="22"/>
                <w:szCs w:val="22"/>
              </w:rPr>
            </w:pPr>
            <w:r w:rsidRPr="008A64BB">
              <w:rPr>
                <w:rFonts w:ascii="Arial" w:eastAsia="Calibri" w:hAnsi="Arial" w:cs="Calibri"/>
                <w:b/>
                <w:color w:val="000000"/>
                <w:sz w:val="22"/>
                <w:szCs w:val="22"/>
              </w:rPr>
              <w:t>Roof Garden</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 xml:space="preserve">(Reading International Solidarity Centre, Reading) </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 xml:space="preserve">A forest and vegetable garden </w:t>
            </w:r>
            <w:proofErr w:type="spellStart"/>
            <w:r w:rsidRPr="008A64BB">
              <w:rPr>
                <w:rFonts w:ascii="Arial" w:eastAsia="Calibri" w:hAnsi="Arial" w:cs="Calibri"/>
                <w:color w:val="000000"/>
                <w:sz w:val="22"/>
                <w:szCs w:val="22"/>
              </w:rPr>
              <w:t>developped</w:t>
            </w:r>
            <w:proofErr w:type="spellEnd"/>
            <w:r w:rsidRPr="008A64BB">
              <w:rPr>
                <w:rFonts w:ascii="Arial" w:eastAsia="Calibri" w:hAnsi="Arial" w:cs="Calibri"/>
                <w:color w:val="000000"/>
                <w:sz w:val="22"/>
                <w:szCs w:val="22"/>
              </w:rPr>
              <w:t xml:space="preserve"> on the roof of the Reading International Solidarity Centre since 2001. There are over 140 plant species, benches and decking made from locally sourced storm-felled timber and a greenhouse. Rainwater is gathered from the roof, irrigation pumps are powered by solar and wind energy and plants are fed with compost made from the food and paper waste from the offices.</w:t>
            </w:r>
          </w:p>
          <w:p w:rsidR="00DD30E4" w:rsidRPr="008A64BB" w:rsidRDefault="00106654" w:rsidP="00DD30E4">
            <w:pPr>
              <w:spacing w:after="0"/>
              <w:rPr>
                <w:rFonts w:ascii="Arial" w:hAnsi="Arial" w:cs="Helvetica Neue"/>
                <w:sz w:val="22"/>
                <w:szCs w:val="22"/>
              </w:rPr>
            </w:pPr>
            <w:hyperlink r:id="rId89" w:anchor="ixzz1HR25GtiH" w:history="1">
              <w:r w:rsidR="00DD30E4" w:rsidRPr="008A64BB">
                <w:rPr>
                  <w:rFonts w:ascii="Arial" w:hAnsi="Arial" w:cs="Helvetica Neue"/>
                  <w:color w:val="072C84"/>
                  <w:sz w:val="22"/>
                  <w:szCs w:val="22"/>
                </w:rPr>
                <w:t>http://www.gardenvisit.com/garden/risc_roof_garden#ixzz1HR25GtiH</w:t>
              </w:r>
            </w:hyperlink>
          </w:p>
          <w:p w:rsidR="00DD30E4" w:rsidRPr="008A64BB" w:rsidRDefault="00DD30E4" w:rsidP="00DD30E4">
            <w:pPr>
              <w:spacing w:after="0"/>
              <w:rPr>
                <w:rFonts w:ascii="Arial" w:hAnsi="Arial" w:cs="Helvetica Neue"/>
                <w:sz w:val="22"/>
                <w:szCs w:val="22"/>
              </w:rPr>
            </w:pPr>
          </w:p>
          <w:p w:rsidR="00DD30E4" w:rsidRPr="008A64BB" w:rsidRDefault="00DD30E4" w:rsidP="00DD30E4">
            <w:pPr>
              <w:spacing w:after="0"/>
              <w:rPr>
                <w:rFonts w:ascii="Arial" w:eastAsia="Calibri" w:hAnsi="Arial" w:cs="Calibri"/>
                <w:b/>
                <w:color w:val="000000"/>
                <w:sz w:val="22"/>
                <w:szCs w:val="22"/>
              </w:rPr>
            </w:pPr>
            <w:r w:rsidRPr="008A64BB">
              <w:rPr>
                <w:rFonts w:ascii="Arial" w:eastAsia="Calibri" w:hAnsi="Arial" w:cs="Calibri"/>
                <w:b/>
                <w:color w:val="000000"/>
                <w:sz w:val="22"/>
                <w:szCs w:val="22"/>
              </w:rPr>
              <w:t>Sustainable Marketing for a museum</w:t>
            </w:r>
          </w:p>
          <w:p w:rsidR="00DD30E4" w:rsidRPr="008A64BB" w:rsidRDefault="00DD30E4" w:rsidP="00DD30E4">
            <w:pPr>
              <w:spacing w:after="0"/>
              <w:rPr>
                <w:rFonts w:ascii="Arial" w:eastAsia="Calibri" w:hAnsi="Arial" w:cs="Calibri"/>
                <w:color w:val="000000"/>
                <w:sz w:val="22"/>
                <w:szCs w:val="22"/>
              </w:rPr>
            </w:pPr>
            <w:r w:rsidRPr="008A64BB">
              <w:rPr>
                <w:rFonts w:ascii="Arial" w:eastAsia="Calibri" w:hAnsi="Arial" w:cs="Calibri"/>
                <w:color w:val="000000"/>
                <w:sz w:val="22"/>
                <w:szCs w:val="22"/>
              </w:rPr>
              <w:t>(Tunbridge Wells Museum, Kent)</w:t>
            </w:r>
          </w:p>
          <w:p w:rsidR="00DD30E4" w:rsidRPr="008A64BB" w:rsidRDefault="00DD30E4" w:rsidP="0066079B">
            <w:pPr>
              <w:rPr>
                <w:rFonts w:ascii="Arial" w:eastAsia="Calibri" w:hAnsi="Arial" w:cs="Calibri"/>
                <w:color w:val="000000"/>
                <w:sz w:val="22"/>
                <w:szCs w:val="22"/>
              </w:rPr>
            </w:pPr>
            <w:r w:rsidRPr="008A64BB">
              <w:rPr>
                <w:rFonts w:ascii="Arial" w:eastAsia="Calibri" w:hAnsi="Arial" w:cs="Calibri"/>
                <w:color w:val="000000"/>
                <w:sz w:val="22"/>
                <w:szCs w:val="22"/>
              </w:rPr>
              <w:t>A project working with a secondary school to investigate the Museum’s marketing tactics and develop more sustainable options. It would involve a hands-on audit of every aspect, from print to social media, and involve students in a creative service design challenge.</w:t>
            </w:r>
          </w:p>
        </w:tc>
      </w:tr>
      <w:tr w:rsidR="00DD30E4" w:rsidRPr="00741919" w:rsidTr="0066079B">
        <w:tc>
          <w:tcPr>
            <w:tcW w:w="9889" w:type="dxa"/>
            <w:tcBorders>
              <w:bottom w:val="single" w:sz="4" w:space="0" w:color="000000"/>
            </w:tcBorders>
            <w:shd w:val="clear" w:color="auto" w:fill="auto"/>
          </w:tcPr>
          <w:p w:rsidR="00DD30E4" w:rsidRPr="004D6884" w:rsidRDefault="004D6884" w:rsidP="00DD30E4">
            <w:pPr>
              <w:rPr>
                <w:rFonts w:ascii="Arial" w:eastAsia="Arial" w:hAnsi="Arial"/>
                <w:b/>
                <w:szCs w:val="22"/>
              </w:rPr>
            </w:pPr>
            <w:r w:rsidRPr="004D6884">
              <w:rPr>
                <w:rFonts w:ascii="Arial" w:eastAsia="Arial" w:hAnsi="Arial"/>
                <w:b/>
                <w:szCs w:val="22"/>
              </w:rPr>
              <w:t>Resource organisations</w:t>
            </w:r>
          </w:p>
          <w:p w:rsidR="00DD30E4" w:rsidRPr="008A64BB" w:rsidRDefault="00DD30E4" w:rsidP="00DD30E4">
            <w:pPr>
              <w:spacing w:after="0"/>
              <w:rPr>
                <w:rFonts w:ascii="Arial" w:hAnsi="Arial"/>
                <w:b/>
                <w:sz w:val="22"/>
                <w:szCs w:val="22"/>
              </w:rPr>
            </w:pPr>
            <w:r w:rsidRPr="008A64BB">
              <w:rPr>
                <w:rFonts w:ascii="Arial" w:hAnsi="Arial"/>
                <w:b/>
                <w:sz w:val="22"/>
                <w:szCs w:val="22"/>
              </w:rPr>
              <w:t>Bricks and Bread</w:t>
            </w:r>
          </w:p>
          <w:p w:rsidR="00DD30E4" w:rsidRPr="008A64BB" w:rsidRDefault="00DD30E4" w:rsidP="00DD30E4">
            <w:pPr>
              <w:spacing w:after="0"/>
              <w:rPr>
                <w:rFonts w:ascii="Arial" w:hAnsi="Arial"/>
                <w:sz w:val="22"/>
                <w:szCs w:val="22"/>
              </w:rPr>
            </w:pPr>
            <w:r w:rsidRPr="008A64BB">
              <w:rPr>
                <w:rFonts w:ascii="Arial" w:hAnsi="Arial"/>
                <w:sz w:val="22"/>
                <w:szCs w:val="22"/>
              </w:rPr>
              <w:t xml:space="preserve">Sustainability Living Centre in </w:t>
            </w:r>
            <w:proofErr w:type="spellStart"/>
            <w:r w:rsidRPr="008A64BB">
              <w:rPr>
                <w:rFonts w:ascii="Arial" w:hAnsi="Arial"/>
                <w:sz w:val="22"/>
                <w:szCs w:val="22"/>
              </w:rPr>
              <w:t>Aldershot</w:t>
            </w:r>
            <w:proofErr w:type="spellEnd"/>
            <w:r w:rsidRPr="008A64BB">
              <w:rPr>
                <w:rFonts w:ascii="Arial" w:hAnsi="Arial"/>
                <w:sz w:val="22"/>
                <w:szCs w:val="22"/>
              </w:rPr>
              <w:t xml:space="preserve"> which offers events, advice and training.</w:t>
            </w:r>
          </w:p>
          <w:p w:rsidR="00DD30E4" w:rsidRPr="008A64BB" w:rsidRDefault="00106654" w:rsidP="00DD30E4">
            <w:pPr>
              <w:spacing w:after="0"/>
              <w:rPr>
                <w:rFonts w:ascii="Arial" w:hAnsi="Arial"/>
                <w:b/>
                <w:sz w:val="22"/>
                <w:szCs w:val="22"/>
              </w:rPr>
            </w:pPr>
            <w:hyperlink r:id="rId90" w:history="1">
              <w:r w:rsidR="00DD30E4" w:rsidRPr="008A64BB">
                <w:rPr>
                  <w:rStyle w:val="Hyperlink"/>
                  <w:rFonts w:ascii="Arial" w:hAnsi="Arial"/>
                  <w:sz w:val="22"/>
                  <w:szCs w:val="22"/>
                </w:rPr>
                <w:t>http://www.bricksandbread.com/</w:t>
              </w:r>
            </w:hyperlink>
          </w:p>
          <w:p w:rsidR="00DD30E4" w:rsidRPr="008A64BB" w:rsidRDefault="00DD30E4" w:rsidP="00DD30E4">
            <w:pPr>
              <w:spacing w:after="0"/>
              <w:rPr>
                <w:rFonts w:ascii="Arial" w:eastAsia="Arial" w:hAnsi="Arial"/>
                <w:sz w:val="22"/>
                <w:szCs w:val="22"/>
              </w:rPr>
            </w:pPr>
          </w:p>
          <w:p w:rsidR="00DD30E4" w:rsidRPr="008A64BB" w:rsidRDefault="00DD30E4" w:rsidP="00DD30E4">
            <w:pPr>
              <w:spacing w:after="0"/>
              <w:rPr>
                <w:rFonts w:ascii="Arial" w:hAnsi="Arial"/>
                <w:b/>
                <w:sz w:val="22"/>
                <w:szCs w:val="22"/>
              </w:rPr>
            </w:pPr>
            <w:r w:rsidRPr="008A64BB">
              <w:rPr>
                <w:rFonts w:ascii="Arial" w:hAnsi="Arial"/>
                <w:b/>
                <w:sz w:val="22"/>
                <w:szCs w:val="22"/>
              </w:rPr>
              <w:t>CABE</w:t>
            </w:r>
          </w:p>
          <w:p w:rsidR="00DD30E4" w:rsidRPr="008A64BB" w:rsidRDefault="00DD30E4" w:rsidP="00DD30E4">
            <w:pPr>
              <w:spacing w:after="0"/>
              <w:rPr>
                <w:rFonts w:ascii="Arial" w:hAnsi="Arial"/>
                <w:sz w:val="22"/>
                <w:szCs w:val="22"/>
              </w:rPr>
            </w:pPr>
            <w:r w:rsidRPr="008A64BB">
              <w:rPr>
                <w:rFonts w:ascii="Arial" w:hAnsi="Arial"/>
                <w:sz w:val="22"/>
                <w:szCs w:val="22"/>
              </w:rPr>
              <w:t xml:space="preserve">The Commission for Architecture and the Built Environment was the Government’s advisor on urban design and public space. Note that the Government has recently withdrawn its funding from CABE. The online resource provides valuable advice on climate change, sustainable architecture and design, including advice on school grounds and buildings, and it is hoped that this will have a legacy. </w:t>
            </w:r>
          </w:p>
          <w:p w:rsidR="00DD30E4" w:rsidRPr="008A64BB" w:rsidRDefault="00106654" w:rsidP="00DD30E4">
            <w:pPr>
              <w:spacing w:after="0"/>
              <w:rPr>
                <w:rFonts w:ascii="Arial" w:hAnsi="Arial"/>
                <w:sz w:val="22"/>
                <w:szCs w:val="22"/>
              </w:rPr>
            </w:pPr>
            <w:hyperlink r:id="rId91" w:history="1">
              <w:r w:rsidR="00DD30E4" w:rsidRPr="008A64BB">
                <w:rPr>
                  <w:rStyle w:val="Hyperlink"/>
                  <w:rFonts w:ascii="Arial" w:hAnsi="Arial"/>
                  <w:sz w:val="22"/>
                  <w:szCs w:val="22"/>
                </w:rPr>
                <w:t>http://www.cabe.org.uk/</w:t>
              </w:r>
            </w:hyperlink>
          </w:p>
          <w:p w:rsidR="00DD30E4" w:rsidRPr="008A64BB" w:rsidRDefault="00DD30E4" w:rsidP="00DD30E4">
            <w:pPr>
              <w:spacing w:after="0"/>
              <w:rPr>
                <w:rFonts w:ascii="Arial" w:hAnsi="Arial" w:cs="Trebuchet MS"/>
                <w:b/>
                <w:bCs/>
                <w:sz w:val="22"/>
                <w:szCs w:val="22"/>
              </w:rPr>
            </w:pPr>
          </w:p>
          <w:p w:rsidR="00DD30E4" w:rsidRPr="008A64BB" w:rsidRDefault="00DD30E4" w:rsidP="00DD30E4">
            <w:pPr>
              <w:spacing w:after="0"/>
              <w:rPr>
                <w:rFonts w:ascii="Arial" w:hAnsi="Arial" w:cs="Verdana"/>
                <w:b/>
                <w:color w:val="000000"/>
                <w:sz w:val="22"/>
                <w:szCs w:val="22"/>
              </w:rPr>
            </w:pPr>
            <w:r w:rsidRPr="008A64BB">
              <w:rPr>
                <w:rFonts w:ascii="Arial" w:hAnsi="Arial" w:cs="Verdana"/>
                <w:b/>
                <w:color w:val="000000"/>
                <w:sz w:val="22"/>
                <w:szCs w:val="22"/>
              </w:rPr>
              <w:t xml:space="preserve">Carbon Detectives </w:t>
            </w:r>
          </w:p>
          <w:p w:rsidR="00DD30E4" w:rsidRPr="008A64BB" w:rsidRDefault="00DD30E4" w:rsidP="00DD30E4">
            <w:pPr>
              <w:spacing w:after="0"/>
              <w:rPr>
                <w:rFonts w:ascii="Arial" w:hAnsi="Arial" w:cs="Verdana"/>
                <w:color w:val="000000"/>
                <w:sz w:val="22"/>
                <w:szCs w:val="22"/>
              </w:rPr>
            </w:pPr>
            <w:r w:rsidRPr="008A64BB">
              <w:rPr>
                <w:rFonts w:ascii="Arial" w:hAnsi="Arial" w:cs="Verdana"/>
                <w:color w:val="000000"/>
                <w:sz w:val="22"/>
                <w:szCs w:val="22"/>
              </w:rPr>
              <w:t xml:space="preserve">An online resource for children to measure their school’s carbon footprint that could also be used in a museum context. </w:t>
            </w:r>
          </w:p>
          <w:p w:rsidR="00DD30E4" w:rsidRPr="008A64BB" w:rsidRDefault="00106654" w:rsidP="00DD30E4">
            <w:pPr>
              <w:spacing w:after="0"/>
              <w:rPr>
                <w:rFonts w:ascii="Arial" w:hAnsi="Arial" w:cs="Verdana"/>
                <w:color w:val="000000"/>
                <w:sz w:val="22"/>
                <w:szCs w:val="22"/>
              </w:rPr>
            </w:pPr>
            <w:hyperlink r:id="rId92" w:history="1">
              <w:r w:rsidR="00DD30E4" w:rsidRPr="008A64BB">
                <w:rPr>
                  <w:rStyle w:val="Hyperlink"/>
                  <w:rFonts w:ascii="Arial" w:hAnsi="Arial" w:cs="Verdana"/>
                  <w:sz w:val="22"/>
                  <w:szCs w:val="22"/>
                </w:rPr>
                <w:t>http://www.carbondetectiveseurope.org/Country.aspx?CountryID=10</w:t>
              </w:r>
            </w:hyperlink>
          </w:p>
          <w:p w:rsidR="00DD30E4" w:rsidRPr="008A64BB" w:rsidRDefault="00DD30E4" w:rsidP="00DD30E4">
            <w:pPr>
              <w:spacing w:after="0"/>
              <w:rPr>
                <w:rFonts w:ascii="Arial" w:hAnsi="Arial" w:cs="Trebuchet MS"/>
                <w:b/>
                <w:bCs/>
                <w:sz w:val="22"/>
                <w:szCs w:val="22"/>
              </w:rPr>
            </w:pPr>
          </w:p>
          <w:p w:rsidR="00DD30E4" w:rsidRPr="008A64BB" w:rsidRDefault="00DD30E4" w:rsidP="00DD30E4">
            <w:pPr>
              <w:spacing w:after="0"/>
              <w:rPr>
                <w:rFonts w:ascii="Arial" w:hAnsi="Arial" w:cs="Trebuchet MS"/>
                <w:b/>
                <w:bCs/>
                <w:sz w:val="22"/>
                <w:szCs w:val="22"/>
              </w:rPr>
            </w:pPr>
            <w:proofErr w:type="spellStart"/>
            <w:r w:rsidRPr="008A64BB">
              <w:rPr>
                <w:rFonts w:ascii="Arial" w:hAnsi="Arial" w:cs="Trebuchet MS"/>
                <w:b/>
                <w:bCs/>
                <w:sz w:val="22"/>
                <w:szCs w:val="22"/>
              </w:rPr>
              <w:t>Ecomodo</w:t>
            </w:r>
            <w:proofErr w:type="spellEnd"/>
          </w:p>
          <w:p w:rsidR="00DD30E4" w:rsidRPr="008A64BB" w:rsidRDefault="00DD30E4" w:rsidP="00DD30E4">
            <w:pPr>
              <w:spacing w:after="0"/>
              <w:rPr>
                <w:rFonts w:ascii="Arial" w:hAnsi="Arial" w:cs="Trebuchet MS"/>
                <w:bCs/>
                <w:sz w:val="22"/>
                <w:szCs w:val="22"/>
              </w:rPr>
            </w:pPr>
            <w:r w:rsidRPr="008A64BB">
              <w:rPr>
                <w:rFonts w:ascii="Arial" w:hAnsi="Arial" w:cs="Trebuchet MS"/>
                <w:bCs/>
                <w:sz w:val="22"/>
                <w:szCs w:val="22"/>
              </w:rPr>
              <w:t xml:space="preserve">This is a network-based website that helps communities lend and borrow their stuff, so they don’t have to buy it. Could your organisation use this service and save money too? </w:t>
            </w:r>
          </w:p>
          <w:p w:rsidR="00DD30E4" w:rsidRPr="008A64BB" w:rsidRDefault="00106654" w:rsidP="00DD30E4">
            <w:pPr>
              <w:spacing w:after="0"/>
              <w:rPr>
                <w:rFonts w:ascii="Arial" w:hAnsi="Arial" w:cs="Trebuchet MS"/>
                <w:bCs/>
                <w:sz w:val="22"/>
                <w:szCs w:val="22"/>
              </w:rPr>
            </w:pPr>
            <w:hyperlink r:id="rId93" w:history="1">
              <w:r w:rsidR="00DD30E4" w:rsidRPr="008A64BB">
                <w:rPr>
                  <w:rStyle w:val="Hyperlink"/>
                  <w:rFonts w:ascii="Arial" w:hAnsi="Arial" w:cs="Trebuchet MS"/>
                  <w:bCs/>
                  <w:sz w:val="22"/>
                  <w:szCs w:val="22"/>
                </w:rPr>
                <w:t>http://ecomodo.com/</w:t>
              </w:r>
            </w:hyperlink>
          </w:p>
          <w:p w:rsidR="00DD30E4" w:rsidRPr="008A64BB" w:rsidRDefault="00DD30E4" w:rsidP="00DD30E4">
            <w:pPr>
              <w:spacing w:after="0"/>
              <w:rPr>
                <w:rFonts w:ascii="Arial" w:hAnsi="Arial" w:cs="Verdana"/>
                <w:b/>
                <w:color w:val="000000"/>
                <w:sz w:val="22"/>
                <w:szCs w:val="22"/>
              </w:rPr>
            </w:pPr>
          </w:p>
          <w:p w:rsidR="00DD30E4" w:rsidRPr="008A64BB" w:rsidRDefault="00DD30E4" w:rsidP="00DD30E4">
            <w:pPr>
              <w:spacing w:after="0"/>
              <w:rPr>
                <w:rFonts w:ascii="Arial" w:hAnsi="Arial" w:cs="Verdana"/>
                <w:b/>
                <w:color w:val="000000"/>
                <w:sz w:val="22"/>
                <w:szCs w:val="22"/>
              </w:rPr>
            </w:pPr>
            <w:r w:rsidRPr="008A64BB">
              <w:rPr>
                <w:rFonts w:ascii="Arial" w:hAnsi="Arial" w:cs="Verdana"/>
                <w:b/>
                <w:color w:val="000000"/>
                <w:sz w:val="22"/>
                <w:szCs w:val="22"/>
              </w:rPr>
              <w:t>Eco-Schools</w:t>
            </w:r>
          </w:p>
          <w:p w:rsidR="00DD30E4" w:rsidRPr="008A64BB" w:rsidRDefault="00DD30E4" w:rsidP="00DD30E4">
            <w:pPr>
              <w:spacing w:after="0"/>
              <w:rPr>
                <w:rFonts w:ascii="Arial" w:hAnsi="Arial" w:cs="Verdana"/>
                <w:b/>
                <w:color w:val="000000"/>
                <w:sz w:val="22"/>
                <w:szCs w:val="22"/>
              </w:rPr>
            </w:pPr>
            <w:r w:rsidRPr="008A64BB">
              <w:rPr>
                <w:rFonts w:ascii="Arial" w:hAnsi="Arial"/>
                <w:sz w:val="22"/>
                <w:szCs w:val="22"/>
              </w:rPr>
              <w:t xml:space="preserve">Eco-Schools is an international award programme that guides schools on their sustainable journey, providing a framework to help embed these principles into the heart of school life. Museums may </w:t>
            </w:r>
            <w:r w:rsidRPr="008A64BB">
              <w:rPr>
                <w:rFonts w:ascii="Arial" w:hAnsi="Arial"/>
                <w:sz w:val="22"/>
                <w:szCs w:val="22"/>
              </w:rPr>
              <w:lastRenderedPageBreak/>
              <w:t xml:space="preserve">be able to partner with schools using this framework. </w:t>
            </w:r>
          </w:p>
          <w:p w:rsidR="00DD30E4" w:rsidRPr="008A64BB" w:rsidRDefault="00106654" w:rsidP="00DD30E4">
            <w:pPr>
              <w:spacing w:after="0"/>
              <w:rPr>
                <w:rFonts w:ascii="Arial" w:hAnsi="Arial" w:cs="Verdana"/>
                <w:color w:val="000000"/>
                <w:sz w:val="22"/>
                <w:szCs w:val="22"/>
              </w:rPr>
            </w:pPr>
            <w:hyperlink r:id="rId94" w:history="1">
              <w:r w:rsidR="00DD30E4" w:rsidRPr="008A64BB">
                <w:rPr>
                  <w:rStyle w:val="Hyperlink"/>
                  <w:rFonts w:ascii="Arial" w:hAnsi="Arial" w:cs="Verdana"/>
                  <w:sz w:val="22"/>
                  <w:szCs w:val="22"/>
                </w:rPr>
                <w:t>http://eco-schools.org.uk/about/</w:t>
              </w:r>
            </w:hyperlink>
            <w:r w:rsidR="00DD30E4" w:rsidRPr="008A64BB">
              <w:rPr>
                <w:rFonts w:ascii="Arial" w:hAnsi="Arial" w:cs="Verdana"/>
                <w:color w:val="000000"/>
                <w:sz w:val="22"/>
                <w:szCs w:val="22"/>
              </w:rPr>
              <w:t xml:space="preserve"> </w:t>
            </w:r>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English Heritage Climate Change Site</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 xml:space="preserve">Provides advice for reducing the carbon footprints of older homes and buildings, which includes heritage attractions and museums. </w:t>
            </w:r>
          </w:p>
          <w:p w:rsidR="00DD30E4" w:rsidRPr="008A64BB" w:rsidRDefault="00106654" w:rsidP="00DD30E4">
            <w:pPr>
              <w:spacing w:after="0"/>
              <w:rPr>
                <w:rFonts w:ascii="Arial" w:eastAsia="Calibri" w:hAnsi="Arial"/>
                <w:sz w:val="22"/>
                <w:szCs w:val="22"/>
              </w:rPr>
            </w:pPr>
            <w:hyperlink r:id="rId95" w:history="1">
              <w:r w:rsidR="00DD30E4" w:rsidRPr="008A64BB">
                <w:rPr>
                  <w:rStyle w:val="Hyperlink"/>
                  <w:rFonts w:ascii="Arial" w:eastAsia="Calibri" w:hAnsi="Arial"/>
                  <w:sz w:val="22"/>
                  <w:szCs w:val="22"/>
                </w:rPr>
                <w:t>http://www.climatechangeandyourhome.org.uk/</w:t>
              </w:r>
            </w:hyperlink>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proofErr w:type="spellStart"/>
            <w:r w:rsidRPr="008A64BB">
              <w:rPr>
                <w:rFonts w:ascii="Arial" w:eastAsia="Calibri" w:hAnsi="Arial"/>
                <w:b/>
                <w:sz w:val="22"/>
                <w:szCs w:val="22"/>
              </w:rPr>
              <w:t>Envirodigital</w:t>
            </w:r>
            <w:proofErr w:type="spellEnd"/>
            <w:r w:rsidRPr="008A64BB">
              <w:rPr>
                <w:rFonts w:ascii="Arial" w:eastAsia="Calibri" w:hAnsi="Arial"/>
                <w:b/>
                <w:sz w:val="22"/>
                <w:szCs w:val="22"/>
              </w:rPr>
              <w:t xml:space="preserve"> (Hannah Rudman)</w:t>
            </w:r>
          </w:p>
          <w:p w:rsidR="00DD30E4" w:rsidRPr="008A64BB" w:rsidRDefault="00DD30E4" w:rsidP="00DD30E4">
            <w:pPr>
              <w:spacing w:after="0"/>
              <w:rPr>
                <w:rFonts w:ascii="Arial" w:eastAsia="Calibri" w:hAnsi="Arial"/>
                <w:b/>
                <w:sz w:val="22"/>
                <w:szCs w:val="22"/>
              </w:rPr>
            </w:pPr>
            <w:r w:rsidRPr="008A64BB">
              <w:rPr>
                <w:rFonts w:ascii="Arial" w:hAnsi="Arial"/>
                <w:bCs/>
                <w:sz w:val="22"/>
                <w:szCs w:val="22"/>
              </w:rPr>
              <w:t>Hannah Rudman’s consultancy guides</w:t>
            </w:r>
            <w:r w:rsidRPr="008A64BB">
              <w:rPr>
                <w:rFonts w:ascii="Arial" w:hAnsi="Arial"/>
                <w:sz w:val="22"/>
                <w:szCs w:val="22"/>
              </w:rPr>
              <w:t xml:space="preserve"> the creative and digital industries in an environmentally sustainable direction. She encourages the combination of technology and innovation specifically for sustainability. Building sustainable ability by using IT and digital channels ensures that carbon, waste and water outputs are reduced, and knowledge is shared.</w:t>
            </w:r>
          </w:p>
          <w:p w:rsidR="00DD30E4" w:rsidRPr="008A64BB" w:rsidRDefault="00106654" w:rsidP="00DD30E4">
            <w:pPr>
              <w:spacing w:after="0"/>
              <w:rPr>
                <w:rFonts w:ascii="Arial" w:eastAsia="Calibri" w:hAnsi="Arial"/>
                <w:sz w:val="22"/>
                <w:szCs w:val="22"/>
              </w:rPr>
            </w:pPr>
            <w:hyperlink r:id="rId96" w:history="1">
              <w:r w:rsidR="00DD30E4" w:rsidRPr="008A64BB">
                <w:rPr>
                  <w:rStyle w:val="Hyperlink"/>
                  <w:rFonts w:ascii="Arial" w:eastAsia="Calibri" w:hAnsi="Arial"/>
                  <w:sz w:val="22"/>
                  <w:szCs w:val="22"/>
                </w:rPr>
                <w:t>http://envirodigital.wordpress.com/contact-us/</w:t>
              </w:r>
            </w:hyperlink>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Emerging Museum Professionals: Discussion group</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 xml:space="preserve">A professional discussion group on </w:t>
            </w:r>
            <w:proofErr w:type="spellStart"/>
            <w:r w:rsidRPr="008A64BB">
              <w:rPr>
                <w:rFonts w:ascii="Arial" w:eastAsia="Calibri" w:hAnsi="Arial"/>
                <w:sz w:val="22"/>
                <w:szCs w:val="22"/>
              </w:rPr>
              <w:t>Ning</w:t>
            </w:r>
            <w:proofErr w:type="spellEnd"/>
            <w:r w:rsidRPr="008A64BB">
              <w:rPr>
                <w:rFonts w:ascii="Arial" w:eastAsia="Calibri" w:hAnsi="Arial"/>
                <w:sz w:val="22"/>
                <w:szCs w:val="22"/>
              </w:rPr>
              <w:t xml:space="preserve">, with a Greener Museums sub-group run by Megan </w:t>
            </w:r>
            <w:proofErr w:type="spellStart"/>
            <w:r w:rsidRPr="008A64BB">
              <w:rPr>
                <w:rFonts w:ascii="Arial" w:eastAsia="Calibri" w:hAnsi="Arial"/>
                <w:sz w:val="22"/>
                <w:szCs w:val="22"/>
              </w:rPr>
              <w:t>Southwood</w:t>
            </w:r>
            <w:proofErr w:type="spellEnd"/>
            <w:r w:rsidRPr="008A64BB">
              <w:rPr>
                <w:rFonts w:ascii="Arial" w:eastAsia="Calibri" w:hAnsi="Arial"/>
                <w:sz w:val="22"/>
                <w:szCs w:val="22"/>
              </w:rPr>
              <w:t>.</w:t>
            </w:r>
          </w:p>
          <w:p w:rsidR="00DD30E4" w:rsidRPr="008A64BB" w:rsidRDefault="00106654" w:rsidP="00DD30E4">
            <w:pPr>
              <w:spacing w:after="0"/>
              <w:rPr>
                <w:rFonts w:ascii="Arial" w:eastAsia="Calibri" w:hAnsi="Arial"/>
                <w:sz w:val="22"/>
                <w:szCs w:val="22"/>
              </w:rPr>
            </w:pPr>
            <w:hyperlink r:id="rId97" w:history="1">
              <w:r w:rsidR="00DD30E4" w:rsidRPr="008A64BB">
                <w:rPr>
                  <w:rStyle w:val="Hyperlink"/>
                  <w:rFonts w:ascii="Arial" w:eastAsia="Calibri" w:hAnsi="Arial"/>
                  <w:sz w:val="22"/>
                  <w:szCs w:val="22"/>
                </w:rPr>
                <w:t>http://emergingmuseumprofessionals.ning.com/group/greenermuseums</w:t>
              </w:r>
            </w:hyperlink>
          </w:p>
          <w:p w:rsidR="00DD30E4" w:rsidRPr="008A64BB" w:rsidRDefault="00DD30E4" w:rsidP="00DD30E4">
            <w:pPr>
              <w:spacing w:after="0"/>
              <w:rPr>
                <w:rFonts w:ascii="Arial" w:hAnsi="Arial" w:cs="Trebuchet MS"/>
                <w:b/>
                <w:bCs/>
                <w:sz w:val="22"/>
                <w:szCs w:val="22"/>
              </w:rPr>
            </w:pPr>
          </w:p>
          <w:p w:rsidR="00DD30E4" w:rsidRPr="008A64BB" w:rsidRDefault="00DD30E4" w:rsidP="00DD30E4">
            <w:pPr>
              <w:spacing w:after="0"/>
              <w:rPr>
                <w:rFonts w:ascii="Arial" w:hAnsi="Arial" w:cs="Trebuchet MS"/>
                <w:b/>
                <w:bCs/>
                <w:sz w:val="22"/>
                <w:szCs w:val="22"/>
              </w:rPr>
            </w:pPr>
            <w:r w:rsidRPr="008A64BB">
              <w:rPr>
                <w:rFonts w:ascii="Arial" w:hAnsi="Arial" w:cs="Trebuchet MS"/>
                <w:b/>
                <w:bCs/>
                <w:sz w:val="22"/>
                <w:szCs w:val="22"/>
              </w:rPr>
              <w:t>Framework for Climate Action in Culture &amp; Heritage</w:t>
            </w:r>
          </w:p>
          <w:p w:rsidR="00DD30E4" w:rsidRPr="008A64BB" w:rsidRDefault="00DD30E4" w:rsidP="00DD30E4">
            <w:pPr>
              <w:spacing w:after="0"/>
              <w:rPr>
                <w:rFonts w:ascii="Arial" w:hAnsi="Arial" w:cs="Trebuchet MS"/>
                <w:bCs/>
                <w:sz w:val="22"/>
                <w:szCs w:val="22"/>
              </w:rPr>
            </w:pPr>
            <w:r w:rsidRPr="008A64BB">
              <w:rPr>
                <w:rFonts w:ascii="Arial" w:hAnsi="Arial" w:cs="Trebuchet MS"/>
                <w:bCs/>
                <w:sz w:val="22"/>
                <w:szCs w:val="22"/>
              </w:rPr>
              <w:t xml:space="preserve">A framework to provoke and support arts and heritage organisations to place environmental sustainability at the heart of their mission and programmes. By Bridget McKenzie, also author of this toolkit. </w:t>
            </w:r>
          </w:p>
          <w:p w:rsidR="00DD30E4" w:rsidRPr="008A64BB" w:rsidRDefault="00106654" w:rsidP="00DD30E4">
            <w:pPr>
              <w:spacing w:after="0"/>
              <w:rPr>
                <w:rFonts w:ascii="Arial" w:hAnsi="Arial" w:cs="Trebuchet MS"/>
                <w:bCs/>
                <w:sz w:val="22"/>
                <w:szCs w:val="22"/>
              </w:rPr>
            </w:pPr>
            <w:hyperlink r:id="rId98" w:history="1">
              <w:r w:rsidR="00DD30E4" w:rsidRPr="008A64BB">
                <w:rPr>
                  <w:rStyle w:val="Hyperlink"/>
                  <w:rFonts w:ascii="Arial" w:hAnsi="Arial" w:cs="Trebuchet MS"/>
                  <w:bCs/>
                  <w:sz w:val="22"/>
                  <w:szCs w:val="22"/>
                </w:rPr>
                <w:t>http://ecoch.wordpress.com/framework-for-climate-action/</w:t>
              </w:r>
            </w:hyperlink>
            <w:r w:rsidR="00DD30E4" w:rsidRPr="008A64BB">
              <w:rPr>
                <w:rFonts w:ascii="Arial" w:hAnsi="Arial" w:cs="Trebuchet MS"/>
                <w:bCs/>
                <w:sz w:val="22"/>
                <w:szCs w:val="22"/>
              </w:rPr>
              <w:t xml:space="preserve">  </w:t>
            </w:r>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Green Museums Resource Guide</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 xml:space="preserve">A list of US resources on greening museums available online. </w:t>
            </w:r>
          </w:p>
          <w:p w:rsidR="00DD30E4" w:rsidRPr="008A64BB" w:rsidRDefault="00106654" w:rsidP="00DD30E4">
            <w:pPr>
              <w:spacing w:after="0"/>
              <w:rPr>
                <w:rFonts w:ascii="Arial" w:eastAsia="Calibri" w:hAnsi="Arial"/>
                <w:sz w:val="22"/>
                <w:szCs w:val="22"/>
              </w:rPr>
            </w:pPr>
            <w:hyperlink r:id="rId99" w:history="1">
              <w:r w:rsidR="00DD30E4" w:rsidRPr="008A64BB">
                <w:rPr>
                  <w:rStyle w:val="Hyperlink"/>
                  <w:rFonts w:ascii="Arial" w:eastAsia="Calibri" w:hAnsi="Arial"/>
                  <w:sz w:val="22"/>
                  <w:szCs w:val="22"/>
                </w:rPr>
                <w:t>http://www.calmuseums.info/gmi/Resources.html</w:t>
              </w:r>
            </w:hyperlink>
          </w:p>
          <w:p w:rsidR="00DD30E4" w:rsidRPr="008A64BB" w:rsidRDefault="00DD30E4" w:rsidP="00DD30E4">
            <w:pPr>
              <w:spacing w:after="0"/>
              <w:rPr>
                <w:rFonts w:ascii="Arial" w:hAnsi="Arial" w:cs="Trebuchet MS"/>
                <w:b/>
                <w:bCs/>
                <w:sz w:val="22"/>
                <w:szCs w:val="22"/>
              </w:rPr>
            </w:pPr>
          </w:p>
          <w:p w:rsidR="00DD30E4" w:rsidRPr="008A64BB" w:rsidRDefault="00DD30E4" w:rsidP="00DD30E4">
            <w:pPr>
              <w:spacing w:after="0"/>
              <w:rPr>
                <w:rFonts w:ascii="Arial" w:hAnsi="Arial" w:cs="Trebuchet MS"/>
                <w:b/>
                <w:bCs/>
                <w:sz w:val="22"/>
                <w:szCs w:val="22"/>
              </w:rPr>
            </w:pPr>
            <w:r w:rsidRPr="008A64BB">
              <w:rPr>
                <w:rFonts w:ascii="Arial" w:hAnsi="Arial" w:cs="Trebuchet MS"/>
                <w:b/>
                <w:bCs/>
                <w:sz w:val="22"/>
                <w:szCs w:val="22"/>
              </w:rPr>
              <w:t xml:space="preserve">Greener Museums (Rachel </w:t>
            </w:r>
            <w:proofErr w:type="spellStart"/>
            <w:r w:rsidRPr="008A64BB">
              <w:rPr>
                <w:rFonts w:ascii="Arial" w:hAnsi="Arial" w:cs="Trebuchet MS"/>
                <w:b/>
                <w:bCs/>
                <w:sz w:val="22"/>
                <w:szCs w:val="22"/>
              </w:rPr>
              <w:t>Madan</w:t>
            </w:r>
            <w:proofErr w:type="spellEnd"/>
            <w:r w:rsidRPr="008A64BB">
              <w:rPr>
                <w:rFonts w:ascii="Arial" w:hAnsi="Arial" w:cs="Trebuchet MS"/>
                <w:b/>
                <w:bCs/>
                <w:sz w:val="22"/>
                <w:szCs w:val="22"/>
              </w:rPr>
              <w:t xml:space="preserve">) </w:t>
            </w:r>
          </w:p>
          <w:p w:rsidR="00DD30E4" w:rsidRPr="008A64BB" w:rsidRDefault="00DD30E4" w:rsidP="00DD30E4">
            <w:pPr>
              <w:spacing w:after="0"/>
              <w:rPr>
                <w:rFonts w:ascii="Arial" w:hAnsi="Arial"/>
                <w:sz w:val="22"/>
                <w:szCs w:val="22"/>
                <w:shd w:val="solid" w:color="FFFF00" w:fill="FFFF00"/>
              </w:rPr>
            </w:pPr>
            <w:r w:rsidRPr="008A64BB">
              <w:rPr>
                <w:rFonts w:ascii="Arial" w:hAnsi="Arial" w:cs="Trebuchet MS"/>
                <w:bCs/>
                <w:sz w:val="22"/>
                <w:szCs w:val="22"/>
              </w:rPr>
              <w:t>Greener Museums is a sustainability consultancy that serves museums and the cultural sector. “We work with museums of all kinds and sizes, all over the world, to help accelerate progress towards sustainability.”</w:t>
            </w:r>
          </w:p>
          <w:p w:rsidR="00DD30E4" w:rsidRPr="008A64BB" w:rsidRDefault="00106654" w:rsidP="00DD30E4">
            <w:pPr>
              <w:spacing w:after="0"/>
              <w:rPr>
                <w:rFonts w:ascii="Arial" w:eastAsia="Calibri" w:hAnsi="Arial"/>
                <w:sz w:val="22"/>
                <w:szCs w:val="22"/>
              </w:rPr>
            </w:pPr>
            <w:hyperlink r:id="rId100" w:history="1">
              <w:r w:rsidR="00DD30E4" w:rsidRPr="008A64BB">
                <w:rPr>
                  <w:rStyle w:val="Hyperlink"/>
                  <w:rFonts w:ascii="Arial" w:eastAsia="Calibri" w:hAnsi="Arial"/>
                  <w:sz w:val="22"/>
                  <w:szCs w:val="22"/>
                </w:rPr>
                <w:t>http://www.greenermuseums.org/</w:t>
              </w:r>
            </w:hyperlink>
            <w:r w:rsidR="00DD30E4" w:rsidRPr="008A64BB">
              <w:rPr>
                <w:rFonts w:ascii="Arial" w:eastAsia="Calibri" w:hAnsi="Arial"/>
                <w:sz w:val="22"/>
                <w:szCs w:val="22"/>
              </w:rPr>
              <w:t xml:space="preserve"> </w:t>
            </w:r>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Julie’s Bicycle</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An association of professionals in the creative industries promoting reduction of their industry’s carbon footprint. Julie’s Bicycle has authored the Green Visual Arts Guide, with</w:t>
            </w:r>
            <w:r w:rsidRPr="008A64BB">
              <w:rPr>
                <w:rFonts w:ascii="Arial" w:hAnsi="Arial" w:cs="Arial"/>
                <w:sz w:val="22"/>
                <w:szCs w:val="22"/>
              </w:rPr>
              <w:t xml:space="preserve"> practical information tailored to the visual arts and galleries sector to help cut carbon emissions and in the process save money.</w:t>
            </w:r>
          </w:p>
          <w:p w:rsidR="00DD30E4" w:rsidRPr="008A64BB" w:rsidRDefault="00106654" w:rsidP="00DD30E4">
            <w:pPr>
              <w:spacing w:after="0"/>
              <w:rPr>
                <w:rFonts w:ascii="Arial" w:eastAsia="Calibri" w:hAnsi="Arial"/>
                <w:sz w:val="22"/>
                <w:szCs w:val="22"/>
              </w:rPr>
            </w:pPr>
            <w:hyperlink r:id="rId101" w:history="1">
              <w:r w:rsidR="00DD30E4" w:rsidRPr="008A64BB">
                <w:rPr>
                  <w:rStyle w:val="Hyperlink"/>
                  <w:rFonts w:ascii="Arial" w:eastAsia="Calibri" w:hAnsi="Arial"/>
                  <w:sz w:val="22"/>
                  <w:szCs w:val="22"/>
                </w:rPr>
                <w:t>http://www.juliesbicycle.com/</w:t>
              </w:r>
            </w:hyperlink>
          </w:p>
          <w:p w:rsidR="00DD30E4" w:rsidRPr="008A64BB" w:rsidRDefault="00DD30E4" w:rsidP="00DD30E4">
            <w:pPr>
              <w:spacing w:after="0"/>
              <w:rPr>
                <w:rFonts w:ascii="Arial" w:eastAsia="Calibri" w:hAnsi="Arial"/>
                <w:b/>
                <w:sz w:val="22"/>
                <w:szCs w:val="22"/>
              </w:rPr>
            </w:pPr>
          </w:p>
          <w:p w:rsidR="00DD30E4" w:rsidRPr="008A64BB" w:rsidRDefault="00DD30E4" w:rsidP="00DD30E4">
            <w:pPr>
              <w:widowControl w:val="0"/>
              <w:autoSpaceDE w:val="0"/>
              <w:autoSpaceDN w:val="0"/>
              <w:adjustRightInd w:val="0"/>
              <w:spacing w:after="0"/>
              <w:rPr>
                <w:rFonts w:ascii="Arial" w:hAnsi="Arial"/>
                <w:b/>
                <w:sz w:val="22"/>
                <w:szCs w:val="22"/>
              </w:rPr>
            </w:pPr>
            <w:r w:rsidRPr="008A64BB">
              <w:rPr>
                <w:rFonts w:ascii="Arial" w:hAnsi="Arial"/>
                <w:b/>
                <w:sz w:val="22"/>
                <w:szCs w:val="22"/>
              </w:rPr>
              <w:t>Living Ethically</w:t>
            </w:r>
          </w:p>
          <w:p w:rsidR="00DD30E4" w:rsidRPr="008A64BB" w:rsidRDefault="00DD30E4" w:rsidP="00DD30E4">
            <w:pPr>
              <w:widowControl w:val="0"/>
              <w:autoSpaceDE w:val="0"/>
              <w:autoSpaceDN w:val="0"/>
              <w:adjustRightInd w:val="0"/>
              <w:spacing w:after="0"/>
              <w:rPr>
                <w:rFonts w:ascii="Arial" w:hAnsi="Arial"/>
                <w:sz w:val="22"/>
                <w:szCs w:val="22"/>
              </w:rPr>
            </w:pPr>
            <w:r w:rsidRPr="008A64BB">
              <w:rPr>
                <w:rFonts w:ascii="Arial" w:hAnsi="Arial"/>
                <w:sz w:val="22"/>
                <w:szCs w:val="22"/>
              </w:rPr>
              <w:t xml:space="preserve">A sustainable retail company that could provide ideas for merchandise or products that cultural sector can develop and sell, which are green and help generate revenue. </w:t>
            </w:r>
          </w:p>
          <w:p w:rsidR="00DD30E4" w:rsidRPr="008A64BB" w:rsidRDefault="00106654" w:rsidP="00DD30E4">
            <w:pPr>
              <w:widowControl w:val="0"/>
              <w:autoSpaceDE w:val="0"/>
              <w:autoSpaceDN w:val="0"/>
              <w:adjustRightInd w:val="0"/>
              <w:spacing w:after="0"/>
              <w:rPr>
                <w:rFonts w:ascii="Arial" w:hAnsi="Arial" w:cs="Times"/>
                <w:color w:val="0000FF"/>
                <w:sz w:val="22"/>
                <w:szCs w:val="22"/>
              </w:rPr>
            </w:pPr>
            <w:hyperlink r:id="rId102" w:history="1">
              <w:r w:rsidR="00DD30E4" w:rsidRPr="008A64BB">
                <w:rPr>
                  <w:rFonts w:ascii="Arial" w:hAnsi="Arial" w:cs="Arial"/>
                  <w:color w:val="0000FF"/>
                  <w:sz w:val="22"/>
                  <w:szCs w:val="22"/>
                  <w:u w:val="single" w:color="001483"/>
                </w:rPr>
                <w:t>http://www.livingethically.co.uk/pages/shopping/wholesale-entertainment.htm</w:t>
              </w:r>
            </w:hyperlink>
          </w:p>
          <w:p w:rsidR="00DD30E4" w:rsidRPr="008A64BB" w:rsidRDefault="00DD30E4" w:rsidP="00DD30E4">
            <w:pPr>
              <w:widowControl w:val="0"/>
              <w:autoSpaceDE w:val="0"/>
              <w:autoSpaceDN w:val="0"/>
              <w:adjustRightInd w:val="0"/>
              <w:spacing w:after="0"/>
              <w:rPr>
                <w:rFonts w:ascii="Arial" w:hAnsi="Arial"/>
                <w:sz w:val="22"/>
                <w:szCs w:val="22"/>
              </w:rPr>
            </w:pPr>
            <w:r w:rsidRPr="008A64BB">
              <w:rPr>
                <w:rFonts w:ascii="Arial" w:hAnsi="Arial"/>
                <w:sz w:val="22"/>
                <w:szCs w:val="22"/>
              </w:rPr>
              <w:t>see also:</w:t>
            </w:r>
          </w:p>
          <w:p w:rsidR="00DD30E4" w:rsidRPr="008A64BB" w:rsidRDefault="00106654" w:rsidP="00DD30E4">
            <w:pPr>
              <w:widowControl w:val="0"/>
              <w:autoSpaceDE w:val="0"/>
              <w:autoSpaceDN w:val="0"/>
              <w:adjustRightInd w:val="0"/>
              <w:spacing w:after="0"/>
              <w:rPr>
                <w:rFonts w:ascii="Arial" w:hAnsi="Arial" w:cs="Times"/>
                <w:color w:val="0000FF"/>
                <w:sz w:val="22"/>
                <w:szCs w:val="22"/>
              </w:rPr>
            </w:pPr>
            <w:hyperlink r:id="rId103" w:history="1">
              <w:r w:rsidR="00DD30E4" w:rsidRPr="008A64BB">
                <w:rPr>
                  <w:rFonts w:ascii="Arial" w:hAnsi="Arial" w:cs="Arial"/>
                  <w:color w:val="0000FF"/>
                  <w:sz w:val="22"/>
                  <w:szCs w:val="22"/>
                  <w:u w:val="single" w:color="001483"/>
                </w:rPr>
                <w:t>http://www.ecotopia.co.uk/pages/default.aspx</w:t>
              </w:r>
            </w:hyperlink>
          </w:p>
          <w:p w:rsidR="00DD30E4" w:rsidRPr="008A64BB" w:rsidRDefault="00106654" w:rsidP="00DD30E4">
            <w:pPr>
              <w:widowControl w:val="0"/>
              <w:autoSpaceDE w:val="0"/>
              <w:autoSpaceDN w:val="0"/>
              <w:adjustRightInd w:val="0"/>
              <w:spacing w:after="0"/>
              <w:rPr>
                <w:rFonts w:ascii="Arial" w:hAnsi="Arial" w:cs="Times"/>
                <w:color w:val="0000FF"/>
                <w:sz w:val="22"/>
                <w:szCs w:val="22"/>
              </w:rPr>
            </w:pPr>
            <w:hyperlink r:id="rId104" w:history="1">
              <w:r w:rsidR="00DD30E4" w:rsidRPr="008A64BB">
                <w:rPr>
                  <w:rFonts w:ascii="Arial" w:hAnsi="Arial" w:cs="Arial"/>
                  <w:color w:val="0000FF"/>
                  <w:sz w:val="22"/>
                  <w:szCs w:val="22"/>
                  <w:u w:val="single" w:color="001483"/>
                </w:rPr>
                <w:t>http://www.ethicalsuperstore.com/bulk-buying/</w:t>
              </w:r>
            </w:hyperlink>
          </w:p>
          <w:p w:rsidR="00FF2885" w:rsidRPr="008A64BB" w:rsidRDefault="00FF2885" w:rsidP="00DD30E4">
            <w:pPr>
              <w:spacing w:after="0"/>
              <w:rPr>
                <w:rFonts w:ascii="Arial" w:eastAsia="Calibri" w:hAnsi="Arial"/>
                <w:b/>
                <w:sz w:val="22"/>
                <w:szCs w:val="22"/>
              </w:rPr>
            </w:pPr>
          </w:p>
          <w:p w:rsidR="00FF2885" w:rsidRPr="008A64BB" w:rsidRDefault="00FF2885" w:rsidP="00FF2885">
            <w:pPr>
              <w:widowControl w:val="0"/>
              <w:autoSpaceDE w:val="0"/>
              <w:autoSpaceDN w:val="0"/>
              <w:adjustRightInd w:val="0"/>
              <w:spacing w:after="0"/>
              <w:rPr>
                <w:rFonts w:ascii="Arial" w:hAnsi="Arial"/>
                <w:b/>
                <w:sz w:val="22"/>
                <w:szCs w:val="22"/>
              </w:rPr>
            </w:pPr>
            <w:r w:rsidRPr="008A64BB">
              <w:rPr>
                <w:rFonts w:ascii="Arial" w:hAnsi="Arial"/>
                <w:b/>
                <w:sz w:val="22"/>
                <w:szCs w:val="22"/>
              </w:rPr>
              <w:t>Project Genie</w:t>
            </w:r>
          </w:p>
          <w:p w:rsidR="00FF2885" w:rsidRPr="008A64BB" w:rsidRDefault="00FF2885" w:rsidP="00FF2885">
            <w:pPr>
              <w:widowControl w:val="0"/>
              <w:autoSpaceDE w:val="0"/>
              <w:autoSpaceDN w:val="0"/>
              <w:adjustRightInd w:val="0"/>
              <w:spacing w:after="0"/>
              <w:rPr>
                <w:rFonts w:ascii="Arial" w:hAnsi="Arial"/>
                <w:sz w:val="22"/>
                <w:szCs w:val="22"/>
              </w:rPr>
            </w:pPr>
            <w:proofErr w:type="gramStart"/>
            <w:r w:rsidRPr="008A64BB">
              <w:rPr>
                <w:rFonts w:ascii="Arial" w:hAnsi="Arial"/>
                <w:sz w:val="22"/>
                <w:szCs w:val="22"/>
              </w:rPr>
              <w:t>A</w:t>
            </w:r>
            <w:proofErr w:type="gramEnd"/>
            <w:r w:rsidRPr="008A64BB">
              <w:rPr>
                <w:rFonts w:ascii="Arial" w:hAnsi="Arial"/>
                <w:sz w:val="22"/>
                <w:szCs w:val="22"/>
              </w:rPr>
              <w:t xml:space="preserve"> energy efficiency project aimed at capturing the agency of children, who can sign up and take part.</w:t>
            </w:r>
          </w:p>
          <w:p w:rsidR="00FF2885" w:rsidRPr="008A64BB" w:rsidRDefault="00106654" w:rsidP="00FF2885">
            <w:pPr>
              <w:rPr>
                <w:rFonts w:ascii="Arial" w:hAnsi="Arial"/>
                <w:sz w:val="22"/>
                <w:szCs w:val="22"/>
              </w:rPr>
            </w:pPr>
            <w:hyperlink r:id="rId105" w:history="1">
              <w:r w:rsidR="00FF2885" w:rsidRPr="008A64BB">
                <w:rPr>
                  <w:rStyle w:val="Hyperlink"/>
                  <w:rFonts w:ascii="Arial" w:hAnsi="Arial"/>
                  <w:sz w:val="22"/>
                  <w:szCs w:val="22"/>
                </w:rPr>
                <w:t>http://www.projectgenie.org.uk/</w:t>
              </w:r>
            </w:hyperlink>
          </w:p>
          <w:p w:rsidR="00E84F13" w:rsidRPr="008A64BB" w:rsidRDefault="00E84F13" w:rsidP="00DD30E4">
            <w:pPr>
              <w:spacing w:after="0"/>
              <w:rPr>
                <w:rFonts w:ascii="Arial" w:eastAsia="Calibri" w:hAnsi="Arial"/>
                <w:b/>
                <w:sz w:val="22"/>
                <w:szCs w:val="22"/>
              </w:rPr>
            </w:pPr>
          </w:p>
          <w:p w:rsidR="00DD30E4" w:rsidRPr="008A64BB" w:rsidRDefault="00DD30E4" w:rsidP="00DD30E4">
            <w:pPr>
              <w:spacing w:after="0"/>
              <w:rPr>
                <w:rFonts w:ascii="Arial" w:eastAsia="Calibri" w:hAnsi="Arial"/>
                <w:b/>
                <w:sz w:val="22"/>
                <w:szCs w:val="22"/>
              </w:rPr>
            </w:pPr>
            <w:r w:rsidRPr="008A64BB">
              <w:rPr>
                <w:rFonts w:ascii="Arial" w:eastAsia="Calibri" w:hAnsi="Arial"/>
                <w:b/>
                <w:sz w:val="22"/>
                <w:szCs w:val="22"/>
              </w:rPr>
              <w:t>Renaissance East of England: Museums, Sustainability and Growth</w:t>
            </w:r>
          </w:p>
          <w:p w:rsidR="00DD30E4" w:rsidRPr="008A64BB" w:rsidRDefault="00DD30E4" w:rsidP="00DD30E4">
            <w:pPr>
              <w:spacing w:after="0"/>
              <w:rPr>
                <w:rFonts w:ascii="Arial" w:eastAsia="Calibri" w:hAnsi="Arial"/>
                <w:sz w:val="22"/>
                <w:szCs w:val="22"/>
              </w:rPr>
            </w:pPr>
            <w:r w:rsidRPr="008A64BB">
              <w:rPr>
                <w:rFonts w:ascii="Arial" w:eastAsia="Calibri" w:hAnsi="Arial"/>
                <w:sz w:val="22"/>
                <w:szCs w:val="22"/>
              </w:rPr>
              <w:t xml:space="preserve">A discussion page on Museums, Sustainability and Growth with over 100 members, which also details courses, events and learning projects. </w:t>
            </w:r>
          </w:p>
          <w:p w:rsidR="00DD30E4" w:rsidRPr="008A64BB" w:rsidRDefault="00106654" w:rsidP="00DD30E4">
            <w:pPr>
              <w:spacing w:after="0"/>
              <w:rPr>
                <w:rFonts w:ascii="Arial" w:eastAsia="Calibri" w:hAnsi="Arial"/>
                <w:sz w:val="22"/>
                <w:szCs w:val="22"/>
              </w:rPr>
            </w:pPr>
            <w:hyperlink r:id="rId106" w:history="1">
              <w:r w:rsidR="00DD30E4" w:rsidRPr="008A64BB">
                <w:rPr>
                  <w:rStyle w:val="Hyperlink"/>
                  <w:rFonts w:ascii="Arial" w:eastAsia="Calibri" w:hAnsi="Arial"/>
                  <w:sz w:val="22"/>
                  <w:szCs w:val="22"/>
                </w:rPr>
                <w:t>https://www.mailtalk.ac.uk/cgi-bin/webadmin?A0=MUSEUMS-SUSTAINABILITY-GROWTH</w:t>
              </w:r>
            </w:hyperlink>
          </w:p>
          <w:p w:rsidR="00DD30E4" w:rsidRPr="008A64BB" w:rsidRDefault="00DD30E4" w:rsidP="00DD30E4">
            <w:pPr>
              <w:spacing w:after="0"/>
              <w:rPr>
                <w:rFonts w:ascii="Arial" w:eastAsia="Calibri" w:hAnsi="Arial"/>
                <w:b/>
                <w:sz w:val="22"/>
                <w:szCs w:val="22"/>
              </w:rPr>
            </w:pPr>
          </w:p>
          <w:p w:rsidR="00DD30E4" w:rsidRPr="008A64BB" w:rsidRDefault="00DD30E4" w:rsidP="00DD30E4">
            <w:pPr>
              <w:spacing w:after="0"/>
              <w:rPr>
                <w:rFonts w:ascii="Arial" w:hAnsi="Arial"/>
                <w:b/>
                <w:sz w:val="22"/>
                <w:szCs w:val="22"/>
              </w:rPr>
            </w:pPr>
            <w:proofErr w:type="spellStart"/>
            <w:r w:rsidRPr="008A64BB">
              <w:rPr>
                <w:rFonts w:ascii="Arial" w:hAnsi="Arial"/>
                <w:b/>
                <w:sz w:val="22"/>
                <w:szCs w:val="22"/>
              </w:rPr>
              <w:t>Speakgreen</w:t>
            </w:r>
            <w:proofErr w:type="spellEnd"/>
          </w:p>
          <w:p w:rsidR="00DD30E4" w:rsidRPr="008A64BB" w:rsidRDefault="00DD30E4" w:rsidP="00DD30E4">
            <w:pPr>
              <w:spacing w:after="0"/>
              <w:rPr>
                <w:rFonts w:ascii="Arial" w:hAnsi="Arial"/>
                <w:sz w:val="22"/>
                <w:szCs w:val="22"/>
              </w:rPr>
            </w:pPr>
            <w:proofErr w:type="spellStart"/>
            <w:r w:rsidRPr="008A64BB">
              <w:rPr>
                <w:rFonts w:ascii="Arial" w:hAnsi="Arial"/>
                <w:sz w:val="22"/>
                <w:szCs w:val="22"/>
              </w:rPr>
              <w:t>Speakgreen</w:t>
            </w:r>
            <w:proofErr w:type="spellEnd"/>
            <w:r w:rsidRPr="008A64BB">
              <w:rPr>
                <w:rFonts w:ascii="Arial" w:hAnsi="Arial"/>
                <w:sz w:val="22"/>
                <w:szCs w:val="22"/>
              </w:rPr>
              <w:t xml:space="preserve"> is an organization that aims to develop Green Teams in secondary schools and provide leadership opportunities for children to understand the impact of climate change. A partnership between The Mighty </w:t>
            </w:r>
            <w:proofErr w:type="spellStart"/>
            <w:r w:rsidRPr="008A64BB">
              <w:rPr>
                <w:rFonts w:ascii="Arial" w:hAnsi="Arial"/>
                <w:sz w:val="22"/>
                <w:szCs w:val="22"/>
              </w:rPr>
              <w:t>Creatives</w:t>
            </w:r>
            <w:proofErr w:type="spellEnd"/>
            <w:r w:rsidRPr="008A64BB">
              <w:rPr>
                <w:rFonts w:ascii="Arial" w:hAnsi="Arial"/>
                <w:sz w:val="22"/>
                <w:szCs w:val="22"/>
              </w:rPr>
              <w:t xml:space="preserve"> (Creative Partnerships) and Cape Farewell Education. Although based in the East Midlands it may be inspiring for youth-led projects elsewhere.</w:t>
            </w:r>
          </w:p>
          <w:p w:rsidR="00DD30E4" w:rsidRPr="008A64BB" w:rsidRDefault="00106654" w:rsidP="00DD30E4">
            <w:pPr>
              <w:spacing w:after="0"/>
              <w:rPr>
                <w:rFonts w:ascii="Arial" w:eastAsia="Arial" w:hAnsi="Arial" w:cs="Arial"/>
                <w:bCs/>
                <w:color w:val="000000"/>
                <w:sz w:val="22"/>
                <w:szCs w:val="22"/>
              </w:rPr>
            </w:pPr>
            <w:hyperlink r:id="rId107" w:history="1">
              <w:r w:rsidR="00DD30E4" w:rsidRPr="008A64BB">
                <w:rPr>
                  <w:rStyle w:val="Hyperlink"/>
                  <w:rFonts w:ascii="Arial" w:hAnsi="Arial"/>
                  <w:bCs/>
                  <w:sz w:val="22"/>
                  <w:szCs w:val="22"/>
                </w:rPr>
                <w:t>http://www.speakgreen.info/</w:t>
              </w:r>
            </w:hyperlink>
          </w:p>
          <w:p w:rsidR="00DD30E4" w:rsidRPr="008A64BB" w:rsidRDefault="00DD30E4" w:rsidP="00DD30E4">
            <w:pPr>
              <w:spacing w:after="0"/>
              <w:rPr>
                <w:rFonts w:ascii="Arial" w:hAnsi="Arial" w:cs="Verdana"/>
                <w:b/>
                <w:color w:val="000000"/>
                <w:sz w:val="22"/>
                <w:szCs w:val="22"/>
              </w:rPr>
            </w:pPr>
          </w:p>
          <w:p w:rsidR="00DD30E4" w:rsidRPr="008A64BB" w:rsidRDefault="00DD30E4" w:rsidP="00DD3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Black"/>
                <w:b/>
                <w:bCs/>
                <w:color w:val="000000"/>
                <w:sz w:val="22"/>
                <w:szCs w:val="22"/>
              </w:rPr>
            </w:pPr>
            <w:r w:rsidRPr="008A64BB">
              <w:rPr>
                <w:rFonts w:ascii="Arial" w:hAnsi="Arial" w:cs="Arial Black"/>
                <w:b/>
                <w:bCs/>
                <w:color w:val="000000"/>
                <w:sz w:val="22"/>
                <w:szCs w:val="22"/>
              </w:rPr>
              <w:t xml:space="preserve">Waste Watch </w:t>
            </w:r>
          </w:p>
          <w:p w:rsidR="00DD30E4" w:rsidRPr="008A64BB" w:rsidRDefault="00DD30E4" w:rsidP="00DD30E4">
            <w:pPr>
              <w:spacing w:after="0"/>
              <w:rPr>
                <w:rFonts w:ascii="Arial" w:hAnsi="Arial" w:cs="Verdana"/>
                <w:color w:val="000000"/>
                <w:sz w:val="22"/>
                <w:szCs w:val="22"/>
              </w:rPr>
            </w:pPr>
            <w:r w:rsidRPr="008A64BB">
              <w:rPr>
                <w:rFonts w:ascii="Arial" w:hAnsi="Arial" w:cs="Verdana"/>
                <w:color w:val="000000"/>
                <w:sz w:val="22"/>
                <w:szCs w:val="22"/>
              </w:rPr>
              <w:t>Waste Watch is a practical charity inspiring and helping individuals, communities and organisations to waste less. Their education and training programmes aim to lead to environmental behaviour change at school, in communities and in the workplace.</w:t>
            </w:r>
          </w:p>
          <w:p w:rsidR="00DD30E4" w:rsidRPr="008A64BB" w:rsidRDefault="00106654" w:rsidP="00DD30E4">
            <w:pPr>
              <w:spacing w:after="0"/>
              <w:rPr>
                <w:rFonts w:ascii="Arial" w:hAnsi="Arial" w:cs="Verdana"/>
                <w:color w:val="000000"/>
                <w:sz w:val="22"/>
                <w:szCs w:val="22"/>
              </w:rPr>
            </w:pPr>
            <w:hyperlink r:id="rId108" w:history="1">
              <w:r w:rsidR="00DD30E4" w:rsidRPr="008A64BB">
                <w:rPr>
                  <w:rStyle w:val="Hyperlink"/>
                  <w:rFonts w:ascii="Arial" w:hAnsi="Arial" w:cs="Verdana"/>
                  <w:sz w:val="22"/>
                  <w:szCs w:val="22"/>
                </w:rPr>
                <w:t>http://www.wastewatch.org.uk/</w:t>
              </w:r>
            </w:hyperlink>
          </w:p>
          <w:p w:rsidR="00DD30E4" w:rsidRPr="008A64BB" w:rsidRDefault="00DD30E4" w:rsidP="00DD30E4">
            <w:pPr>
              <w:spacing w:after="0"/>
              <w:rPr>
                <w:rFonts w:ascii="Arial" w:hAnsi="Arial"/>
                <w:sz w:val="22"/>
                <w:szCs w:val="22"/>
              </w:rPr>
            </w:pPr>
          </w:p>
        </w:tc>
      </w:tr>
      <w:tr w:rsidR="00DD30E4" w:rsidRPr="00741919">
        <w:tc>
          <w:tcPr>
            <w:tcW w:w="9889" w:type="dxa"/>
            <w:shd w:val="pct10" w:color="auto" w:fill="auto"/>
          </w:tcPr>
          <w:p w:rsidR="00DD30E4" w:rsidRPr="004D6884" w:rsidRDefault="004D6884" w:rsidP="00DD30E4">
            <w:pPr>
              <w:rPr>
                <w:rFonts w:ascii="Arial" w:eastAsia="Calibri" w:hAnsi="Arial"/>
                <w:b/>
              </w:rPr>
            </w:pPr>
            <w:r w:rsidRPr="004D6884">
              <w:rPr>
                <w:rFonts w:ascii="Arial" w:eastAsia="Calibri" w:hAnsi="Arial"/>
                <w:b/>
              </w:rPr>
              <w:lastRenderedPageBreak/>
              <w:t>Key research</w:t>
            </w:r>
          </w:p>
          <w:p w:rsidR="00DD30E4" w:rsidRPr="008A64BB" w:rsidRDefault="00DD30E4" w:rsidP="00DD30E4">
            <w:pPr>
              <w:spacing w:after="0"/>
              <w:rPr>
                <w:rFonts w:ascii="Arial" w:eastAsia="Calibri" w:hAnsi="Arial"/>
                <w:sz w:val="22"/>
              </w:rPr>
            </w:pPr>
            <w:r w:rsidRPr="008A64BB">
              <w:rPr>
                <w:rFonts w:ascii="Arial" w:eastAsia="Calibri" w:hAnsi="Arial"/>
                <w:b/>
                <w:sz w:val="22"/>
              </w:rPr>
              <w:t>MLA advice: Gearing Up for Change</w:t>
            </w:r>
          </w:p>
          <w:p w:rsidR="00DD30E4" w:rsidRPr="008A64BB" w:rsidRDefault="00DD30E4" w:rsidP="00DD30E4">
            <w:pPr>
              <w:spacing w:after="0"/>
              <w:rPr>
                <w:rFonts w:ascii="Arial" w:eastAsia="Calibri" w:hAnsi="Arial"/>
                <w:sz w:val="22"/>
              </w:rPr>
            </w:pPr>
            <w:r w:rsidRPr="008A64BB">
              <w:rPr>
                <w:rFonts w:ascii="Arial" w:eastAsia="Calibri" w:hAnsi="Arial"/>
                <w:sz w:val="22"/>
              </w:rPr>
              <w:t xml:space="preserve">This is a report from the conference in October 2010 on innovation and income generation in the museum sector, which included discussions about ecologically sustainable innovation. </w:t>
            </w:r>
          </w:p>
          <w:p w:rsidR="00DD30E4" w:rsidRPr="008A64BB" w:rsidRDefault="00DD30E4" w:rsidP="00DD30E4">
            <w:pPr>
              <w:spacing w:after="0"/>
              <w:rPr>
                <w:rFonts w:ascii="Arial" w:eastAsia="Calibri" w:hAnsi="Arial"/>
                <w:color w:val="0000FF"/>
                <w:sz w:val="22"/>
              </w:rPr>
            </w:pPr>
            <w:r w:rsidRPr="008A64BB">
              <w:rPr>
                <w:rFonts w:ascii="Arial" w:hAnsi="Arial" w:cs="Helvetica Neue"/>
                <w:color w:val="0000FF"/>
                <w:sz w:val="22"/>
                <w:szCs w:val="52"/>
              </w:rPr>
              <w:t>http://bit.ly/gGjAi4</w:t>
            </w:r>
          </w:p>
          <w:p w:rsidR="00DD30E4" w:rsidRPr="008A64BB" w:rsidRDefault="00DD30E4" w:rsidP="00DD30E4">
            <w:pPr>
              <w:spacing w:after="0"/>
              <w:rPr>
                <w:rFonts w:ascii="Arial" w:hAnsi="Arial"/>
                <w:b/>
                <w:sz w:val="22"/>
              </w:rPr>
            </w:pPr>
          </w:p>
          <w:p w:rsidR="00DD30E4" w:rsidRPr="008A64BB" w:rsidRDefault="00DD30E4" w:rsidP="00DD30E4">
            <w:pPr>
              <w:spacing w:after="0"/>
              <w:rPr>
                <w:rFonts w:ascii="Arial" w:hAnsi="Arial"/>
                <w:b/>
                <w:sz w:val="22"/>
              </w:rPr>
            </w:pPr>
            <w:r w:rsidRPr="008A64BB">
              <w:rPr>
                <w:rFonts w:ascii="Arial" w:hAnsi="Arial"/>
                <w:b/>
                <w:sz w:val="22"/>
              </w:rPr>
              <w:t xml:space="preserve">A hard look at Sustainability: How pretty good is the enemy of good enough </w:t>
            </w:r>
          </w:p>
          <w:p w:rsidR="00DD30E4" w:rsidRPr="008A64BB" w:rsidRDefault="00DD30E4" w:rsidP="00DD30E4">
            <w:pPr>
              <w:spacing w:after="0"/>
              <w:rPr>
                <w:rFonts w:ascii="Arial" w:hAnsi="Arial"/>
                <w:sz w:val="22"/>
              </w:rPr>
            </w:pPr>
            <w:r w:rsidRPr="008A64BB">
              <w:rPr>
                <w:rFonts w:ascii="Arial" w:hAnsi="Arial"/>
                <w:sz w:val="22"/>
              </w:rPr>
              <w:t xml:space="preserve">Blog post by Elizabeth Merritt, Founding Director of the Centre for the Future of Museums, an initiative of the American Association of Museums. </w:t>
            </w:r>
          </w:p>
          <w:p w:rsidR="00DD30E4" w:rsidRPr="008A64BB" w:rsidRDefault="00106654" w:rsidP="00DD30E4">
            <w:pPr>
              <w:spacing w:after="0"/>
              <w:rPr>
                <w:rFonts w:ascii="Arial" w:hAnsi="Arial"/>
                <w:sz w:val="22"/>
              </w:rPr>
            </w:pPr>
            <w:hyperlink r:id="rId109" w:history="1">
              <w:r w:rsidR="00DD30E4" w:rsidRPr="008A64BB">
                <w:rPr>
                  <w:rStyle w:val="Hyperlink"/>
                  <w:rFonts w:ascii="Arial" w:hAnsi="Arial"/>
                  <w:sz w:val="22"/>
                </w:rPr>
                <w:t>http://futureofmuseums.blogspot.com/2010/12/hard-look-at-sustainability-part-i-how.html</w:t>
              </w:r>
            </w:hyperlink>
          </w:p>
          <w:p w:rsidR="00DD30E4" w:rsidRPr="008A64BB" w:rsidRDefault="00DD30E4" w:rsidP="00DD30E4">
            <w:pPr>
              <w:spacing w:after="0"/>
              <w:rPr>
                <w:rFonts w:ascii="Arial" w:hAnsi="Arial"/>
                <w:b/>
                <w:sz w:val="22"/>
              </w:rPr>
            </w:pPr>
          </w:p>
          <w:p w:rsidR="00DD30E4" w:rsidRPr="008A64BB" w:rsidRDefault="00DD30E4" w:rsidP="00DD30E4">
            <w:pPr>
              <w:spacing w:after="0"/>
              <w:rPr>
                <w:rFonts w:ascii="Arial" w:hAnsi="Arial"/>
                <w:b/>
                <w:sz w:val="22"/>
              </w:rPr>
            </w:pPr>
            <w:r w:rsidRPr="008A64BB">
              <w:rPr>
                <w:rFonts w:ascii="Arial" w:hAnsi="Arial"/>
                <w:b/>
                <w:sz w:val="22"/>
              </w:rPr>
              <w:t xml:space="preserve">Common cause </w:t>
            </w:r>
          </w:p>
          <w:p w:rsidR="00DD30E4" w:rsidRPr="008A64BB" w:rsidRDefault="00DD30E4" w:rsidP="00DD30E4">
            <w:pPr>
              <w:spacing w:after="0"/>
              <w:rPr>
                <w:rFonts w:ascii="Arial" w:hAnsi="Arial"/>
                <w:sz w:val="22"/>
              </w:rPr>
            </w:pPr>
            <w:r w:rsidRPr="008A64BB">
              <w:rPr>
                <w:rFonts w:ascii="Arial" w:hAnsi="Arial"/>
                <w:sz w:val="22"/>
              </w:rPr>
              <w:t xml:space="preserve">A report by WWF, FOE, Oxfam, CPRE &amp; others, by Tom Crompton, September 2010 all about how civil society organisations campaigning for the environment need to acknowledge ‘deep frames’ and values. </w:t>
            </w:r>
          </w:p>
          <w:p w:rsidR="00DD30E4" w:rsidRDefault="00106654" w:rsidP="00DD30E4">
            <w:pPr>
              <w:spacing w:after="0"/>
              <w:rPr>
                <w:sz w:val="28"/>
              </w:rPr>
            </w:pPr>
            <w:hyperlink r:id="rId110" w:history="1">
              <w:r w:rsidR="00DD30E4" w:rsidRPr="008A64BB">
                <w:rPr>
                  <w:rFonts w:ascii="Arial" w:hAnsi="Arial"/>
                  <w:color w:val="000099"/>
                  <w:sz w:val="22"/>
                  <w:u w:val="single"/>
                </w:rPr>
                <w:t>http</w:t>
              </w:r>
            </w:hyperlink>
            <w:hyperlink r:id="rId111" w:history="1">
              <w:r w:rsidR="00DD30E4" w:rsidRPr="008A64BB">
                <w:rPr>
                  <w:rFonts w:ascii="Arial" w:hAnsi="Arial"/>
                  <w:color w:val="000099"/>
                  <w:sz w:val="22"/>
                  <w:u w:val="single"/>
                </w:rPr>
                <w:t>://</w:t>
              </w:r>
            </w:hyperlink>
            <w:hyperlink r:id="rId112" w:history="1">
              <w:r w:rsidR="00DD30E4" w:rsidRPr="008A64BB">
                <w:rPr>
                  <w:rFonts w:ascii="Arial" w:hAnsi="Arial"/>
                  <w:color w:val="000099"/>
                  <w:sz w:val="22"/>
                  <w:u w:val="single"/>
                </w:rPr>
                <w:t>assets</w:t>
              </w:r>
            </w:hyperlink>
            <w:hyperlink r:id="rId113" w:history="1">
              <w:r w:rsidR="00DD30E4" w:rsidRPr="008A64BB">
                <w:rPr>
                  <w:rFonts w:ascii="Arial" w:hAnsi="Arial"/>
                  <w:color w:val="000099"/>
                  <w:sz w:val="22"/>
                  <w:u w:val="single"/>
                </w:rPr>
                <w:t>.</w:t>
              </w:r>
            </w:hyperlink>
            <w:hyperlink r:id="rId114" w:history="1">
              <w:r w:rsidR="00DD30E4" w:rsidRPr="008A64BB">
                <w:rPr>
                  <w:rFonts w:ascii="Arial" w:hAnsi="Arial"/>
                  <w:color w:val="000099"/>
                  <w:sz w:val="22"/>
                  <w:u w:val="single"/>
                </w:rPr>
                <w:t>wwf</w:t>
              </w:r>
            </w:hyperlink>
            <w:hyperlink r:id="rId115" w:history="1">
              <w:r w:rsidR="00DD30E4" w:rsidRPr="008A64BB">
                <w:rPr>
                  <w:rFonts w:ascii="Arial" w:hAnsi="Arial"/>
                  <w:color w:val="000099"/>
                  <w:sz w:val="22"/>
                  <w:u w:val="single"/>
                </w:rPr>
                <w:t>.</w:t>
              </w:r>
            </w:hyperlink>
            <w:hyperlink r:id="rId116" w:history="1">
              <w:r w:rsidR="00DD30E4" w:rsidRPr="008A64BB">
                <w:rPr>
                  <w:rFonts w:ascii="Arial" w:hAnsi="Arial"/>
                  <w:color w:val="000099"/>
                  <w:sz w:val="22"/>
                  <w:u w:val="single"/>
                </w:rPr>
                <w:t>org</w:t>
              </w:r>
            </w:hyperlink>
            <w:hyperlink r:id="rId117" w:history="1">
              <w:r w:rsidR="00DD30E4" w:rsidRPr="008A64BB">
                <w:rPr>
                  <w:rFonts w:ascii="Arial" w:hAnsi="Arial"/>
                  <w:color w:val="000099"/>
                  <w:sz w:val="22"/>
                  <w:u w:val="single"/>
                </w:rPr>
                <w:t>.</w:t>
              </w:r>
            </w:hyperlink>
            <w:hyperlink r:id="rId118" w:history="1">
              <w:r w:rsidR="00DD30E4" w:rsidRPr="008A64BB">
                <w:rPr>
                  <w:rFonts w:ascii="Arial" w:hAnsi="Arial"/>
                  <w:color w:val="000099"/>
                  <w:sz w:val="22"/>
                  <w:u w:val="single"/>
                </w:rPr>
                <w:t>uk</w:t>
              </w:r>
            </w:hyperlink>
            <w:hyperlink r:id="rId119" w:history="1">
              <w:r w:rsidR="00DD30E4" w:rsidRPr="008A64BB">
                <w:rPr>
                  <w:rFonts w:ascii="Arial" w:hAnsi="Arial"/>
                  <w:color w:val="000099"/>
                  <w:sz w:val="22"/>
                  <w:u w:val="single"/>
                </w:rPr>
                <w:t>/</w:t>
              </w:r>
            </w:hyperlink>
            <w:hyperlink r:id="rId120" w:history="1">
              <w:r w:rsidR="00DD30E4" w:rsidRPr="008A64BB">
                <w:rPr>
                  <w:rFonts w:ascii="Arial" w:hAnsi="Arial"/>
                  <w:color w:val="000099"/>
                  <w:sz w:val="22"/>
                  <w:u w:val="single"/>
                </w:rPr>
                <w:t>downloads</w:t>
              </w:r>
            </w:hyperlink>
            <w:hyperlink r:id="rId121" w:history="1">
              <w:r w:rsidR="00DD30E4" w:rsidRPr="008A64BB">
                <w:rPr>
                  <w:rFonts w:ascii="Arial" w:hAnsi="Arial"/>
                  <w:color w:val="000099"/>
                  <w:sz w:val="22"/>
                  <w:u w:val="single"/>
                </w:rPr>
                <w:t>/</w:t>
              </w:r>
            </w:hyperlink>
            <w:hyperlink r:id="rId122" w:history="1">
              <w:r w:rsidR="00DD30E4" w:rsidRPr="008A64BB">
                <w:rPr>
                  <w:rFonts w:ascii="Arial" w:hAnsi="Arial"/>
                  <w:color w:val="000099"/>
                  <w:sz w:val="22"/>
                  <w:u w:val="single"/>
                </w:rPr>
                <w:t>common</w:t>
              </w:r>
            </w:hyperlink>
            <w:hyperlink r:id="rId123" w:history="1">
              <w:r w:rsidR="00DD30E4" w:rsidRPr="008A64BB">
                <w:rPr>
                  <w:rFonts w:ascii="Arial" w:hAnsi="Arial"/>
                  <w:color w:val="000099"/>
                  <w:sz w:val="22"/>
                  <w:u w:val="single"/>
                </w:rPr>
                <w:t>_</w:t>
              </w:r>
            </w:hyperlink>
            <w:hyperlink r:id="rId124" w:history="1">
              <w:r w:rsidR="00DD30E4" w:rsidRPr="008A64BB">
                <w:rPr>
                  <w:rFonts w:ascii="Arial" w:hAnsi="Arial"/>
                  <w:color w:val="000099"/>
                  <w:sz w:val="22"/>
                  <w:u w:val="single"/>
                </w:rPr>
                <w:t>cause</w:t>
              </w:r>
            </w:hyperlink>
            <w:hyperlink r:id="rId125" w:history="1">
              <w:r w:rsidR="00DD30E4" w:rsidRPr="008A64BB">
                <w:rPr>
                  <w:rFonts w:ascii="Arial" w:hAnsi="Arial"/>
                  <w:color w:val="000099"/>
                  <w:sz w:val="22"/>
                  <w:u w:val="single"/>
                </w:rPr>
                <w:t>_</w:t>
              </w:r>
            </w:hyperlink>
            <w:hyperlink r:id="rId126" w:history="1">
              <w:r w:rsidR="00DD30E4" w:rsidRPr="008A64BB">
                <w:rPr>
                  <w:rFonts w:ascii="Arial" w:hAnsi="Arial"/>
                  <w:color w:val="000099"/>
                  <w:sz w:val="22"/>
                  <w:u w:val="single"/>
                </w:rPr>
                <w:t>report</w:t>
              </w:r>
            </w:hyperlink>
            <w:hyperlink r:id="rId127" w:history="1">
              <w:r w:rsidR="00DD30E4" w:rsidRPr="008A64BB">
                <w:rPr>
                  <w:rFonts w:ascii="Arial" w:hAnsi="Arial"/>
                  <w:color w:val="000099"/>
                  <w:sz w:val="22"/>
                  <w:u w:val="single"/>
                </w:rPr>
                <w:t>.</w:t>
              </w:r>
            </w:hyperlink>
            <w:hyperlink r:id="rId128" w:history="1">
              <w:r w:rsidR="00DD30E4" w:rsidRPr="008A64BB">
                <w:rPr>
                  <w:rFonts w:ascii="Arial" w:hAnsi="Arial"/>
                  <w:color w:val="000099"/>
                  <w:sz w:val="22"/>
                  <w:u w:val="single"/>
                </w:rPr>
                <w:t>pdf</w:t>
              </w:r>
            </w:hyperlink>
          </w:p>
          <w:p w:rsidR="008A64BB" w:rsidRPr="00741919" w:rsidRDefault="008A64BB" w:rsidP="00DD30E4">
            <w:pPr>
              <w:spacing w:after="0"/>
              <w:rPr>
                <w:rFonts w:ascii="Arial" w:hAnsi="Arial"/>
                <w:sz w:val="20"/>
              </w:rPr>
            </w:pPr>
          </w:p>
        </w:tc>
      </w:tr>
    </w:tbl>
    <w:p w:rsidR="003365B1" w:rsidRDefault="003365B1" w:rsidP="001B7050">
      <w:pPr>
        <w:pStyle w:val="Heading2"/>
      </w:pPr>
      <w:bookmarkStart w:id="55" w:name="_Toc162403130"/>
      <w:bookmarkStart w:id="56" w:name="_Toc162507004"/>
      <w:bookmarkStart w:id="57" w:name="_Toc162586451"/>
      <w:bookmarkStart w:id="58" w:name="_Toc162608893"/>
      <w:bookmarkStart w:id="59" w:name="_Toc162690362"/>
      <w:bookmarkStart w:id="60" w:name="_Toc162692370"/>
      <w:bookmarkStart w:id="61" w:name="_Toc162698592"/>
      <w:bookmarkStart w:id="62" w:name="_Toc162698869"/>
      <w:bookmarkStart w:id="63" w:name="_Toc162698993"/>
      <w:bookmarkStart w:id="64" w:name="_Toc162699299"/>
      <w:bookmarkStart w:id="65" w:name="_Toc162699311"/>
    </w:p>
    <w:p w:rsidR="0000726B" w:rsidRPr="0000726B" w:rsidRDefault="00EE2BF4" w:rsidP="001B7050">
      <w:pPr>
        <w:pStyle w:val="Heading2"/>
      </w:pPr>
      <w:r>
        <w:t>2.5</w:t>
      </w:r>
      <w:r w:rsidR="00B45EC2" w:rsidRPr="00741919">
        <w:t xml:space="preserve"> Place-making and adaptat</w:t>
      </w:r>
      <w:bookmarkEnd w:id="55"/>
      <w:bookmarkEnd w:id="56"/>
      <w:bookmarkEnd w:id="57"/>
      <w:bookmarkEnd w:id="58"/>
      <w:r w:rsidR="00B45EC2" w:rsidRPr="00741919">
        <w:t>ion</w:t>
      </w:r>
      <w:bookmarkEnd w:id="59"/>
      <w:bookmarkEnd w:id="60"/>
      <w:bookmarkEnd w:id="61"/>
      <w:bookmarkEnd w:id="62"/>
      <w:bookmarkEnd w:id="63"/>
      <w:bookmarkEnd w:id="64"/>
      <w:bookmarkEnd w:id="65"/>
      <w:r w:rsidR="00DD30E4" w:rsidRPr="00DB45AE">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89"/>
      </w:tblGrid>
      <w:tr w:rsidR="00DD30E4" w:rsidRPr="00741919">
        <w:tc>
          <w:tcPr>
            <w:tcW w:w="9889" w:type="dxa"/>
            <w:tcBorders>
              <w:bottom w:val="single" w:sz="4" w:space="0" w:color="000000"/>
            </w:tcBorders>
            <w:shd w:val="pct10" w:color="auto" w:fill="auto"/>
          </w:tcPr>
          <w:p w:rsidR="003365B1" w:rsidRPr="00B278D6" w:rsidRDefault="003365B1" w:rsidP="003365B1">
            <w:pPr>
              <w:rPr>
                <w:rFonts w:ascii="Arial" w:hAnsi="Arial"/>
                <w:b/>
                <w:szCs w:val="22"/>
              </w:rPr>
            </w:pPr>
            <w:r w:rsidRPr="00B278D6">
              <w:rPr>
                <w:rFonts w:ascii="Arial" w:hAnsi="Arial"/>
                <w:b/>
                <w:szCs w:val="22"/>
              </w:rPr>
              <w:t>Examples of best practice</w:t>
            </w:r>
          </w:p>
          <w:p w:rsidR="00DD30E4" w:rsidRPr="00EE2BF4" w:rsidRDefault="00DD30E4" w:rsidP="00DD30E4">
            <w:pPr>
              <w:spacing w:after="0"/>
              <w:rPr>
                <w:rFonts w:ascii="Arial" w:hAnsi="Arial"/>
                <w:b/>
                <w:sz w:val="22"/>
              </w:rPr>
            </w:pPr>
            <w:r w:rsidRPr="00EE2BF4">
              <w:rPr>
                <w:rFonts w:ascii="Arial" w:hAnsi="Arial"/>
                <w:b/>
                <w:sz w:val="22"/>
              </w:rPr>
              <w:t xml:space="preserve">Campaign: make an impact </w:t>
            </w:r>
          </w:p>
          <w:p w:rsidR="00DD30E4" w:rsidRPr="00EE2BF4" w:rsidRDefault="00DD30E4" w:rsidP="00DD30E4">
            <w:pPr>
              <w:spacing w:after="0"/>
              <w:rPr>
                <w:rFonts w:ascii="Arial" w:hAnsi="Arial"/>
                <w:sz w:val="22"/>
              </w:rPr>
            </w:pPr>
            <w:r w:rsidRPr="00EE2BF4">
              <w:rPr>
                <w:rFonts w:ascii="Arial" w:hAnsi="Arial"/>
                <w:sz w:val="22"/>
              </w:rPr>
              <w:t xml:space="preserve">(British Library supported by MLA) </w:t>
            </w:r>
          </w:p>
          <w:p w:rsidR="00DD30E4" w:rsidRPr="00EE2BF4" w:rsidRDefault="00DD30E4" w:rsidP="00DD30E4">
            <w:pPr>
              <w:spacing w:after="0"/>
              <w:rPr>
                <w:rFonts w:ascii="Arial" w:hAnsi="Arial"/>
                <w:sz w:val="22"/>
              </w:rPr>
            </w:pPr>
            <w:r w:rsidRPr="00EE2BF4">
              <w:rPr>
                <w:rFonts w:ascii="Arial" w:hAnsi="Arial"/>
                <w:sz w:val="22"/>
              </w:rPr>
              <w:t xml:space="preserve">This is a very successful project for museums, archives and libraries that supports young people explore environmental heritage and run their own campaigns. </w:t>
            </w:r>
          </w:p>
          <w:p w:rsidR="00DD30E4" w:rsidRPr="00EE2BF4" w:rsidRDefault="00106654" w:rsidP="00DD30E4">
            <w:pPr>
              <w:spacing w:after="0"/>
              <w:rPr>
                <w:rFonts w:ascii="Arial" w:hAnsi="Arial"/>
                <w:b/>
                <w:sz w:val="22"/>
              </w:rPr>
            </w:pPr>
            <w:hyperlink r:id="rId129" w:history="1">
              <w:r w:rsidR="00DD30E4" w:rsidRPr="00EE2BF4">
                <w:rPr>
                  <w:rStyle w:val="Hyperlink"/>
                  <w:rFonts w:ascii="Arial" w:hAnsi="Arial"/>
                  <w:sz w:val="22"/>
                </w:rPr>
                <w:t>http://www.bl.uk/campaign/</w:t>
              </w:r>
            </w:hyperlink>
          </w:p>
          <w:p w:rsidR="00DD30E4" w:rsidRPr="00EE2BF4" w:rsidRDefault="00DD30E4" w:rsidP="00DD30E4">
            <w:pPr>
              <w:spacing w:after="0"/>
              <w:rPr>
                <w:rFonts w:ascii="Arial" w:eastAsia="Calibri" w:hAnsi="Arial" w:cs="Calibri"/>
                <w:b/>
                <w:color w:val="000000"/>
                <w:sz w:val="22"/>
              </w:rPr>
            </w:pPr>
          </w:p>
          <w:p w:rsidR="00DD30E4" w:rsidRPr="00EE2BF4" w:rsidRDefault="00DD30E4" w:rsidP="00DD30E4">
            <w:pPr>
              <w:spacing w:after="0"/>
              <w:rPr>
                <w:rFonts w:ascii="Arial" w:eastAsia="Calibri" w:hAnsi="Arial" w:cs="Calibri"/>
                <w:b/>
                <w:color w:val="000000"/>
                <w:sz w:val="22"/>
              </w:rPr>
            </w:pPr>
            <w:r w:rsidRPr="00EE2BF4">
              <w:rPr>
                <w:rFonts w:ascii="Arial" w:eastAsia="Calibri" w:hAnsi="Arial" w:cs="Calibri"/>
                <w:b/>
                <w:color w:val="000000"/>
                <w:sz w:val="22"/>
              </w:rPr>
              <w:t>Climate disaster relief</w:t>
            </w:r>
          </w:p>
          <w:p w:rsidR="00DD30E4" w:rsidRPr="00EE2BF4" w:rsidRDefault="00DD30E4" w:rsidP="00DD30E4">
            <w:pPr>
              <w:spacing w:after="0"/>
              <w:rPr>
                <w:rFonts w:ascii="Arial" w:eastAsia="Calibri" w:hAnsi="Arial" w:cs="Calibri"/>
                <w:color w:val="000000"/>
                <w:sz w:val="22"/>
              </w:rPr>
            </w:pPr>
            <w:r w:rsidRPr="00EE2BF4">
              <w:rPr>
                <w:rFonts w:ascii="Arial" w:eastAsia="Calibri" w:hAnsi="Arial" w:cs="Calibri"/>
                <w:color w:val="000000"/>
                <w:sz w:val="22"/>
              </w:rPr>
              <w:t xml:space="preserve">(Royal Engineers Museum, </w:t>
            </w:r>
            <w:proofErr w:type="spellStart"/>
            <w:r w:rsidRPr="00EE2BF4">
              <w:rPr>
                <w:rFonts w:ascii="Arial" w:eastAsia="Calibri" w:hAnsi="Arial" w:cs="Calibri"/>
                <w:color w:val="000000"/>
                <w:sz w:val="22"/>
              </w:rPr>
              <w:t>Gillingham</w:t>
            </w:r>
            <w:proofErr w:type="spellEnd"/>
            <w:r w:rsidRPr="00EE2BF4">
              <w:rPr>
                <w:rFonts w:ascii="Arial" w:eastAsia="Calibri" w:hAnsi="Arial" w:cs="Calibri"/>
                <w:color w:val="000000"/>
                <w:sz w:val="22"/>
              </w:rPr>
              <w:t xml:space="preserve">, Kent) </w:t>
            </w:r>
          </w:p>
          <w:p w:rsidR="00DD30E4" w:rsidRPr="00EE2BF4" w:rsidRDefault="00DD30E4" w:rsidP="00DD30E4">
            <w:pPr>
              <w:spacing w:after="0"/>
              <w:rPr>
                <w:rFonts w:ascii="Arial" w:eastAsia="Calibri" w:hAnsi="Arial" w:cs="Calibri"/>
                <w:color w:val="000000"/>
                <w:sz w:val="22"/>
              </w:rPr>
            </w:pPr>
            <w:r w:rsidRPr="00EE2BF4">
              <w:rPr>
                <w:rFonts w:ascii="Arial" w:eastAsia="Calibri" w:hAnsi="Arial" w:cs="Calibri"/>
                <w:color w:val="000000"/>
                <w:sz w:val="22"/>
              </w:rPr>
              <w:t xml:space="preserve">This project is undertaking a consultation with </w:t>
            </w:r>
            <w:proofErr w:type="spellStart"/>
            <w:r w:rsidRPr="00EE2BF4">
              <w:rPr>
                <w:rFonts w:ascii="Arial" w:eastAsia="Calibri" w:hAnsi="Arial" w:cs="Calibri"/>
                <w:color w:val="000000"/>
                <w:sz w:val="22"/>
              </w:rPr>
              <w:t>with</w:t>
            </w:r>
            <w:proofErr w:type="spellEnd"/>
            <w:r w:rsidRPr="00EE2BF4">
              <w:rPr>
                <w:rFonts w:ascii="Arial" w:eastAsia="Calibri" w:hAnsi="Arial" w:cs="Calibri"/>
                <w:color w:val="000000"/>
                <w:sz w:val="22"/>
              </w:rPr>
              <w:t xml:space="preserve"> secondary schools to develop a permanent offer about the science and engineering of climate disaster relief around the world. This highlights the </w:t>
            </w:r>
            <w:r w:rsidRPr="00EE2BF4">
              <w:rPr>
                <w:rFonts w:ascii="Arial" w:eastAsia="Calibri" w:hAnsi="Arial" w:cs="Calibri"/>
                <w:color w:val="000000"/>
                <w:sz w:val="22"/>
              </w:rPr>
              <w:lastRenderedPageBreak/>
              <w:t xml:space="preserve">work of the modern Royal Engineers who must increasingly respond to environmental disasters.  </w:t>
            </w:r>
          </w:p>
          <w:p w:rsidR="00DD30E4" w:rsidRPr="00EE2BF4" w:rsidRDefault="00DD30E4" w:rsidP="00DD30E4">
            <w:pPr>
              <w:spacing w:after="0"/>
              <w:rPr>
                <w:rFonts w:ascii="Arial" w:eastAsia="Calibri" w:hAnsi="Arial" w:cs="Calibri"/>
                <w:color w:val="000000"/>
                <w:sz w:val="22"/>
              </w:rPr>
            </w:pPr>
            <w:r w:rsidRPr="00EE2BF4">
              <w:rPr>
                <w:rFonts w:ascii="Arial" w:eastAsia="Calibri" w:hAnsi="Arial" w:cs="Calibri"/>
                <w:color w:val="000000"/>
                <w:sz w:val="22"/>
              </w:rPr>
              <w:t xml:space="preserve"> </w:t>
            </w:r>
          </w:p>
          <w:p w:rsidR="00DD30E4" w:rsidRPr="00EE2BF4" w:rsidRDefault="00DD30E4" w:rsidP="00DD30E4">
            <w:pPr>
              <w:spacing w:after="0"/>
              <w:rPr>
                <w:rFonts w:ascii="Arial" w:eastAsia="Calibri" w:hAnsi="Arial" w:cs="Calibri"/>
                <w:b/>
                <w:color w:val="000000"/>
                <w:sz w:val="22"/>
              </w:rPr>
            </w:pPr>
            <w:r w:rsidRPr="00EE2BF4">
              <w:rPr>
                <w:rFonts w:ascii="Arial" w:eastAsia="Calibri" w:hAnsi="Arial" w:cs="Calibri"/>
                <w:b/>
                <w:color w:val="000000"/>
                <w:sz w:val="22"/>
              </w:rPr>
              <w:t>Sustainability in Urban Regeneration</w:t>
            </w:r>
          </w:p>
          <w:p w:rsidR="00DD30E4" w:rsidRPr="00EE2BF4" w:rsidRDefault="00DD30E4" w:rsidP="00DD30E4">
            <w:pPr>
              <w:spacing w:after="0"/>
              <w:rPr>
                <w:rFonts w:ascii="Arial" w:eastAsia="Calibri" w:hAnsi="Arial" w:cs="Calibri"/>
                <w:color w:val="000000"/>
                <w:sz w:val="22"/>
              </w:rPr>
            </w:pPr>
            <w:r w:rsidRPr="00EE2BF4">
              <w:rPr>
                <w:rFonts w:ascii="Arial" w:eastAsia="Calibri" w:hAnsi="Arial" w:cs="Calibri"/>
                <w:color w:val="000000"/>
                <w:sz w:val="22"/>
              </w:rPr>
              <w:t>(Rochester Guildhall</w:t>
            </w:r>
            <w:r w:rsidR="0000726B">
              <w:rPr>
                <w:rFonts w:ascii="Arial" w:eastAsia="Calibri" w:hAnsi="Arial" w:cs="Calibri"/>
                <w:color w:val="000000"/>
                <w:sz w:val="22"/>
              </w:rPr>
              <w:t xml:space="preserve"> Museum</w:t>
            </w:r>
            <w:r w:rsidRPr="00EE2BF4">
              <w:rPr>
                <w:rFonts w:ascii="Arial" w:eastAsia="Calibri" w:hAnsi="Arial" w:cs="Calibri"/>
                <w:color w:val="000000"/>
                <w:sz w:val="22"/>
              </w:rPr>
              <w:t xml:space="preserve">) </w:t>
            </w:r>
          </w:p>
          <w:p w:rsidR="00DD30E4" w:rsidRPr="00EE2BF4" w:rsidRDefault="00DD30E4" w:rsidP="00DD30E4">
            <w:pPr>
              <w:spacing w:after="0"/>
              <w:rPr>
                <w:rFonts w:ascii="Arial" w:eastAsia="Calibri" w:hAnsi="Arial" w:cs="Calibri"/>
                <w:color w:val="000000"/>
                <w:sz w:val="22"/>
              </w:rPr>
            </w:pPr>
            <w:r w:rsidRPr="00EE2BF4">
              <w:rPr>
                <w:rFonts w:ascii="Arial" w:eastAsia="Calibri" w:hAnsi="Arial" w:cs="Calibri"/>
                <w:color w:val="000000"/>
                <w:sz w:val="22"/>
              </w:rPr>
              <w:t>The project is working with a secondary school to develop an offer about sustainability in urban regeneration. They will look at archaeological evidence of the regulation of communities through the ages, and apply that learning to a contemporary riverside regeneration site, overlooked by the museum’s education centre.</w:t>
            </w:r>
          </w:p>
          <w:p w:rsidR="00DD30E4" w:rsidRPr="00EE2BF4" w:rsidRDefault="00DD30E4" w:rsidP="00DD30E4">
            <w:pPr>
              <w:spacing w:after="0"/>
              <w:rPr>
                <w:rFonts w:ascii="Arial" w:eastAsia="Calibri" w:hAnsi="Arial" w:cs="Calibri"/>
                <w:color w:val="000000"/>
                <w:sz w:val="22"/>
              </w:rPr>
            </w:pPr>
          </w:p>
        </w:tc>
      </w:tr>
      <w:tr w:rsidR="00DD30E4" w:rsidRPr="00741919">
        <w:tc>
          <w:tcPr>
            <w:tcW w:w="9889" w:type="dxa"/>
            <w:tcBorders>
              <w:bottom w:val="single" w:sz="4" w:space="0" w:color="000000"/>
            </w:tcBorders>
            <w:shd w:val="clear" w:color="auto" w:fill="auto"/>
          </w:tcPr>
          <w:p w:rsidR="00DD30E4" w:rsidRPr="003365B1" w:rsidRDefault="003365B1" w:rsidP="00DD30E4">
            <w:pPr>
              <w:rPr>
                <w:rFonts w:ascii="Arial" w:eastAsia="Arial" w:hAnsi="Arial"/>
                <w:b/>
              </w:rPr>
            </w:pPr>
            <w:r w:rsidRPr="003365B1">
              <w:rPr>
                <w:rFonts w:ascii="Arial" w:eastAsia="Arial" w:hAnsi="Arial"/>
                <w:b/>
              </w:rPr>
              <w:lastRenderedPageBreak/>
              <w:t>Resource organisations</w:t>
            </w:r>
          </w:p>
          <w:p w:rsidR="00DD30E4" w:rsidRPr="00EE2BF4" w:rsidRDefault="00DD30E4" w:rsidP="00DD30E4">
            <w:pPr>
              <w:spacing w:after="0"/>
              <w:rPr>
                <w:rFonts w:ascii="Arial" w:eastAsia="Calibri" w:hAnsi="Arial" w:cs="Calibri"/>
                <w:b/>
                <w:color w:val="000000"/>
                <w:sz w:val="22"/>
              </w:rPr>
            </w:pPr>
            <w:r w:rsidRPr="00EE2BF4">
              <w:rPr>
                <w:rFonts w:ascii="Arial" w:eastAsia="Calibri" w:hAnsi="Arial" w:cs="Calibri"/>
                <w:b/>
                <w:color w:val="000000"/>
                <w:sz w:val="22"/>
              </w:rPr>
              <w:t>Breathing Places (BBC</w:t>
            </w:r>
            <w:r w:rsidR="003365B1">
              <w:rPr>
                <w:rFonts w:ascii="Arial" w:eastAsia="Calibri" w:hAnsi="Arial" w:cs="Calibri"/>
                <w:b/>
                <w:color w:val="000000"/>
                <w:sz w:val="22"/>
              </w:rPr>
              <w:t xml:space="preserve"> and</w:t>
            </w:r>
            <w:r w:rsidRPr="00EE2BF4">
              <w:rPr>
                <w:rFonts w:ascii="Arial" w:eastAsia="Calibri" w:hAnsi="Arial" w:cs="Calibri"/>
                <w:b/>
                <w:color w:val="000000"/>
                <w:sz w:val="22"/>
              </w:rPr>
              <w:t xml:space="preserve"> National Trust)</w:t>
            </w:r>
          </w:p>
          <w:p w:rsidR="00DD30E4" w:rsidRPr="00EE2BF4" w:rsidRDefault="00DD30E4" w:rsidP="00DD30E4">
            <w:pPr>
              <w:spacing w:after="0"/>
              <w:rPr>
                <w:rFonts w:ascii="Arial" w:eastAsia="Calibri" w:hAnsi="Arial" w:cs="Calibri"/>
                <w:color w:val="000000"/>
                <w:sz w:val="22"/>
              </w:rPr>
            </w:pPr>
            <w:r w:rsidRPr="00EE2BF4">
              <w:rPr>
                <w:rFonts w:ascii="Arial" w:eastAsia="Calibri" w:hAnsi="Arial" w:cs="Calibri"/>
                <w:color w:val="000000"/>
                <w:sz w:val="22"/>
              </w:rPr>
              <w:t xml:space="preserve">This campaign partnership between the BBC and National Trust aims to promote community stewardship of areas of wilderness. It includes various resources for teachers and children, including participation in surveys of lady birds and other species. </w:t>
            </w:r>
          </w:p>
          <w:p w:rsidR="00DD30E4" w:rsidRPr="00EE2BF4" w:rsidRDefault="00106654" w:rsidP="00DD30E4">
            <w:pPr>
              <w:spacing w:after="0"/>
              <w:rPr>
                <w:rFonts w:ascii="Arial" w:hAnsi="Arial" w:cs="Verdana"/>
                <w:color w:val="000000"/>
                <w:sz w:val="22"/>
                <w:szCs w:val="19"/>
              </w:rPr>
            </w:pPr>
            <w:hyperlink r:id="rId130" w:history="1">
              <w:r w:rsidR="00DD30E4" w:rsidRPr="00EE2BF4">
                <w:rPr>
                  <w:rStyle w:val="Hyperlink"/>
                  <w:rFonts w:ascii="Arial" w:hAnsi="Arial" w:cs="Verdana"/>
                  <w:sz w:val="22"/>
                  <w:szCs w:val="19"/>
                </w:rPr>
                <w:t>http://www.bbc.co.uk/breathingplaces/schools/</w:t>
              </w:r>
            </w:hyperlink>
          </w:p>
          <w:p w:rsidR="00DD30E4" w:rsidRPr="00EE2BF4" w:rsidRDefault="00106654" w:rsidP="00DD30E4">
            <w:pPr>
              <w:spacing w:after="0"/>
              <w:rPr>
                <w:rFonts w:ascii="Arial" w:hAnsi="Arial" w:cs="Verdana"/>
                <w:color w:val="000000"/>
                <w:sz w:val="22"/>
                <w:szCs w:val="19"/>
              </w:rPr>
            </w:pPr>
            <w:hyperlink r:id="rId131" w:history="1">
              <w:r w:rsidR="00DD30E4" w:rsidRPr="00EE2BF4">
                <w:rPr>
                  <w:rStyle w:val="Hyperlink"/>
                  <w:rFonts w:ascii="Arial" w:hAnsi="Arial" w:cs="Verdana"/>
                  <w:sz w:val="22"/>
                  <w:szCs w:val="19"/>
                </w:rPr>
                <w:t>http://www.bbc.co.uk/breathingplaces/ladybird-parasites/</w:t>
              </w:r>
            </w:hyperlink>
          </w:p>
          <w:p w:rsidR="00DD30E4" w:rsidRPr="00EE2BF4" w:rsidRDefault="00DD30E4" w:rsidP="00DD30E4">
            <w:pPr>
              <w:spacing w:after="0"/>
              <w:rPr>
                <w:rFonts w:ascii="Arial" w:eastAsia="Arial" w:hAnsi="Arial"/>
                <w:sz w:val="22"/>
              </w:rPr>
            </w:pPr>
          </w:p>
          <w:p w:rsidR="00DD30E4" w:rsidRPr="00EE2BF4" w:rsidRDefault="00DD30E4" w:rsidP="00DD30E4">
            <w:pPr>
              <w:spacing w:after="0"/>
              <w:rPr>
                <w:rFonts w:ascii="Arial" w:hAnsi="Arial"/>
                <w:b/>
                <w:sz w:val="22"/>
              </w:rPr>
            </w:pPr>
            <w:r w:rsidRPr="00EE2BF4">
              <w:rPr>
                <w:rFonts w:ascii="Arial" w:hAnsi="Arial"/>
                <w:b/>
                <w:sz w:val="22"/>
              </w:rPr>
              <w:t xml:space="preserve">Climate Change Schools Project </w:t>
            </w:r>
          </w:p>
          <w:p w:rsidR="00DD30E4" w:rsidRPr="00EE2BF4" w:rsidRDefault="00DD30E4" w:rsidP="00DD30E4">
            <w:pPr>
              <w:spacing w:after="0"/>
              <w:rPr>
                <w:rFonts w:ascii="Arial" w:hAnsi="Arial"/>
                <w:sz w:val="22"/>
              </w:rPr>
            </w:pPr>
            <w:r w:rsidRPr="00EE2BF4">
              <w:rPr>
                <w:rFonts w:ascii="Arial" w:hAnsi="Arial"/>
                <w:sz w:val="22"/>
              </w:rPr>
              <w:t>A network of schools in the North East leading on climate action, paving the way for what is hoped to be a national programme, led by young people. </w:t>
            </w:r>
          </w:p>
          <w:p w:rsidR="00DD30E4" w:rsidRPr="00EE2BF4" w:rsidRDefault="00106654" w:rsidP="00DD30E4">
            <w:pPr>
              <w:spacing w:after="0"/>
              <w:rPr>
                <w:rFonts w:ascii="Arial" w:hAnsi="Arial"/>
                <w:sz w:val="22"/>
              </w:rPr>
            </w:pPr>
            <w:hyperlink r:id="rId132" w:history="1">
              <w:r w:rsidR="00DD30E4" w:rsidRPr="00EE2BF4">
                <w:rPr>
                  <w:rStyle w:val="Hyperlink"/>
                  <w:rFonts w:ascii="Arial" w:hAnsi="Arial"/>
                  <w:sz w:val="22"/>
                </w:rPr>
                <w:t>https://www.sciencelearningcentres.org.uk/centres/north-east/climate-change-schools-project/introduction</w:t>
              </w:r>
            </w:hyperlink>
          </w:p>
          <w:p w:rsidR="00DD30E4" w:rsidRPr="00EE2BF4" w:rsidRDefault="00DD30E4" w:rsidP="00DD30E4">
            <w:pPr>
              <w:spacing w:after="0"/>
              <w:rPr>
                <w:rFonts w:ascii="Arial" w:hAnsi="Arial"/>
                <w:b/>
                <w:sz w:val="22"/>
              </w:rPr>
            </w:pPr>
          </w:p>
          <w:p w:rsidR="00DD30E4" w:rsidRPr="00EE2BF4" w:rsidRDefault="00DD30E4" w:rsidP="00DD30E4">
            <w:pPr>
              <w:spacing w:after="0"/>
              <w:rPr>
                <w:rFonts w:ascii="Arial" w:hAnsi="Arial"/>
                <w:b/>
                <w:sz w:val="22"/>
              </w:rPr>
            </w:pPr>
            <w:r w:rsidRPr="00EE2BF4">
              <w:rPr>
                <w:rFonts w:ascii="Arial" w:hAnsi="Arial"/>
                <w:b/>
                <w:sz w:val="22"/>
              </w:rPr>
              <w:t xml:space="preserve">Cool it Schools </w:t>
            </w:r>
          </w:p>
          <w:p w:rsidR="00DD30E4" w:rsidRPr="00EE2BF4" w:rsidRDefault="00DD30E4" w:rsidP="00DD30E4">
            <w:pPr>
              <w:spacing w:after="0"/>
              <w:rPr>
                <w:rFonts w:ascii="Arial" w:hAnsi="Arial"/>
                <w:sz w:val="22"/>
              </w:rPr>
            </w:pPr>
            <w:r w:rsidRPr="00EE2BF4">
              <w:rPr>
                <w:rFonts w:ascii="Arial" w:hAnsi="Arial"/>
                <w:sz w:val="22"/>
              </w:rPr>
              <w:t xml:space="preserve">Creative ways for schools to take climate action, and communicate their ideas to the wider world. The website includes resources, competitions and a space for showcasing creative work. It provides resources to help people shop responsibly to avoid deforestation. </w:t>
            </w:r>
          </w:p>
          <w:p w:rsidR="00DD30E4" w:rsidRPr="00EE2BF4" w:rsidRDefault="00106654" w:rsidP="00DD30E4">
            <w:pPr>
              <w:spacing w:after="0"/>
              <w:rPr>
                <w:rFonts w:ascii="Arial" w:hAnsi="Arial"/>
                <w:sz w:val="22"/>
              </w:rPr>
            </w:pPr>
            <w:hyperlink r:id="rId133" w:history="1">
              <w:r w:rsidR="00DD30E4" w:rsidRPr="00EE2BF4">
                <w:rPr>
                  <w:rStyle w:val="Hyperlink"/>
                  <w:rFonts w:ascii="Arial" w:hAnsi="Arial" w:cs="Verdana"/>
                  <w:sz w:val="22"/>
                  <w:szCs w:val="19"/>
                </w:rPr>
                <w:t>http://www.coolitschools.com/</w:t>
              </w:r>
            </w:hyperlink>
          </w:p>
          <w:p w:rsidR="00DD30E4" w:rsidRPr="00EE2BF4" w:rsidRDefault="00DD30E4" w:rsidP="00DD30E4">
            <w:pPr>
              <w:spacing w:after="0"/>
              <w:rPr>
                <w:rFonts w:ascii="Arial" w:hAnsi="Arial"/>
                <w:b/>
                <w:sz w:val="22"/>
              </w:rPr>
            </w:pPr>
          </w:p>
          <w:p w:rsidR="00DD30E4" w:rsidRPr="00EE2BF4" w:rsidRDefault="00DD30E4" w:rsidP="00DD30E4">
            <w:pPr>
              <w:spacing w:after="0"/>
              <w:rPr>
                <w:rFonts w:ascii="Arial" w:hAnsi="Arial"/>
                <w:b/>
                <w:sz w:val="22"/>
              </w:rPr>
            </w:pPr>
            <w:r w:rsidRPr="00EE2BF4">
              <w:rPr>
                <w:rFonts w:ascii="Arial" w:hAnsi="Arial"/>
                <w:b/>
                <w:sz w:val="22"/>
              </w:rPr>
              <w:t>British Trust for Conservation Volunteers</w:t>
            </w:r>
          </w:p>
          <w:p w:rsidR="00DD30E4" w:rsidRPr="00EE2BF4" w:rsidRDefault="00DD30E4" w:rsidP="00DD30E4">
            <w:pPr>
              <w:spacing w:after="0"/>
              <w:rPr>
                <w:rFonts w:ascii="Arial" w:hAnsi="Arial"/>
                <w:sz w:val="22"/>
              </w:rPr>
            </w:pPr>
            <w:r w:rsidRPr="00EE2BF4">
              <w:rPr>
                <w:rFonts w:ascii="Arial" w:hAnsi="Arial"/>
                <w:sz w:val="22"/>
              </w:rPr>
              <w:t xml:space="preserve">You can register with BCTV to set up a community group of volunteers, who can work to improve and conserve a built or natural environment. </w:t>
            </w:r>
          </w:p>
          <w:p w:rsidR="00DD30E4" w:rsidRPr="00EE2BF4" w:rsidRDefault="00106654" w:rsidP="00DD30E4">
            <w:pPr>
              <w:spacing w:after="0"/>
              <w:rPr>
                <w:rFonts w:ascii="Arial" w:hAnsi="Arial"/>
                <w:sz w:val="22"/>
              </w:rPr>
            </w:pPr>
            <w:hyperlink r:id="rId134" w:history="1">
              <w:r w:rsidR="00DD30E4" w:rsidRPr="00EE2BF4">
                <w:rPr>
                  <w:rStyle w:val="Hyperlink"/>
                  <w:rFonts w:ascii="Arial" w:hAnsi="Arial"/>
                  <w:sz w:val="22"/>
                </w:rPr>
                <w:t>http://www2.btcv.org.uk/display/home</w:t>
              </w:r>
            </w:hyperlink>
          </w:p>
          <w:p w:rsidR="00DD30E4" w:rsidRPr="00EE2BF4" w:rsidRDefault="00DD30E4" w:rsidP="00DD30E4">
            <w:pPr>
              <w:spacing w:after="0"/>
              <w:rPr>
                <w:rFonts w:ascii="Arial" w:hAnsi="Arial"/>
                <w:b/>
                <w:sz w:val="22"/>
              </w:rPr>
            </w:pPr>
          </w:p>
          <w:p w:rsidR="00DD30E4" w:rsidRPr="00EE2BF4" w:rsidRDefault="00DD30E4" w:rsidP="00DD30E4">
            <w:pPr>
              <w:spacing w:after="0"/>
              <w:rPr>
                <w:rFonts w:ascii="Arial" w:hAnsi="Arial"/>
                <w:b/>
                <w:sz w:val="22"/>
              </w:rPr>
            </w:pPr>
            <w:proofErr w:type="spellStart"/>
            <w:r w:rsidRPr="00EE2BF4">
              <w:rPr>
                <w:rFonts w:ascii="Arial" w:hAnsi="Arial"/>
                <w:b/>
                <w:sz w:val="22"/>
              </w:rPr>
              <w:t>Powerdown</w:t>
            </w:r>
            <w:proofErr w:type="spellEnd"/>
            <w:r w:rsidRPr="00EE2BF4">
              <w:rPr>
                <w:rFonts w:ascii="Arial" w:hAnsi="Arial"/>
                <w:b/>
                <w:sz w:val="22"/>
              </w:rPr>
              <w:t xml:space="preserve"> </w:t>
            </w:r>
          </w:p>
          <w:p w:rsidR="00DD30E4" w:rsidRPr="00EE2BF4" w:rsidRDefault="00DD30E4" w:rsidP="00DD30E4">
            <w:pPr>
              <w:spacing w:after="0"/>
              <w:rPr>
                <w:rFonts w:ascii="Arial" w:hAnsi="Arial"/>
                <w:sz w:val="22"/>
              </w:rPr>
            </w:pPr>
            <w:proofErr w:type="gramStart"/>
            <w:r w:rsidRPr="00EE2BF4">
              <w:rPr>
                <w:rFonts w:ascii="Arial" w:hAnsi="Arial"/>
                <w:sz w:val="22"/>
              </w:rPr>
              <w:t>A rich education resource from Action Aid, helping learners make</w:t>
            </w:r>
            <w:proofErr w:type="gramEnd"/>
            <w:r w:rsidRPr="00EE2BF4">
              <w:rPr>
                <w:rFonts w:ascii="Arial" w:hAnsi="Arial"/>
                <w:sz w:val="22"/>
              </w:rPr>
              <w:t xml:space="preserve"> the connection between climate change and global inequality. </w:t>
            </w:r>
          </w:p>
          <w:p w:rsidR="00DD30E4" w:rsidRPr="00EE2BF4" w:rsidRDefault="00106654" w:rsidP="00DD30E4">
            <w:pPr>
              <w:spacing w:after="0"/>
              <w:rPr>
                <w:rFonts w:ascii="Arial" w:hAnsi="Arial"/>
                <w:sz w:val="22"/>
              </w:rPr>
            </w:pPr>
            <w:hyperlink r:id="rId135" w:history="1">
              <w:r w:rsidR="00DD30E4" w:rsidRPr="00EE2BF4">
                <w:rPr>
                  <w:rFonts w:ascii="Arial" w:hAnsi="Arial"/>
                  <w:color w:val="000099"/>
                  <w:sz w:val="22"/>
                  <w:u w:val="single"/>
                </w:rPr>
                <w:t>http</w:t>
              </w:r>
            </w:hyperlink>
            <w:hyperlink r:id="rId136" w:history="1">
              <w:r w:rsidR="00DD30E4" w:rsidRPr="00EE2BF4">
                <w:rPr>
                  <w:rFonts w:ascii="Arial" w:hAnsi="Arial"/>
                  <w:color w:val="000099"/>
                  <w:sz w:val="22"/>
                  <w:u w:val="single"/>
                </w:rPr>
                <w:t>://</w:t>
              </w:r>
            </w:hyperlink>
            <w:hyperlink r:id="rId137" w:history="1">
              <w:r w:rsidR="00DD30E4" w:rsidRPr="00EE2BF4">
                <w:rPr>
                  <w:rFonts w:ascii="Arial" w:hAnsi="Arial"/>
                  <w:color w:val="000099"/>
                  <w:sz w:val="22"/>
                  <w:u w:val="single"/>
                </w:rPr>
                <w:t>powerdown</w:t>
              </w:r>
            </w:hyperlink>
            <w:hyperlink r:id="rId138" w:history="1">
              <w:r w:rsidR="00DD30E4" w:rsidRPr="00EE2BF4">
                <w:rPr>
                  <w:rFonts w:ascii="Arial" w:hAnsi="Arial"/>
                  <w:color w:val="000099"/>
                  <w:sz w:val="22"/>
                  <w:u w:val="single"/>
                </w:rPr>
                <w:t>.</w:t>
              </w:r>
            </w:hyperlink>
            <w:hyperlink r:id="rId139" w:history="1">
              <w:r w:rsidR="00DD30E4" w:rsidRPr="00EE2BF4">
                <w:rPr>
                  <w:rFonts w:ascii="Arial" w:hAnsi="Arial"/>
                  <w:color w:val="000099"/>
                  <w:sz w:val="22"/>
                  <w:u w:val="single"/>
                </w:rPr>
                <w:t>actionaid</w:t>
              </w:r>
            </w:hyperlink>
            <w:hyperlink r:id="rId140" w:history="1">
              <w:r w:rsidR="00DD30E4" w:rsidRPr="00EE2BF4">
                <w:rPr>
                  <w:rFonts w:ascii="Arial" w:hAnsi="Arial"/>
                  <w:color w:val="000099"/>
                  <w:sz w:val="22"/>
                  <w:u w:val="single"/>
                </w:rPr>
                <w:t>.</w:t>
              </w:r>
            </w:hyperlink>
            <w:hyperlink r:id="rId141" w:history="1">
              <w:r w:rsidR="00DD30E4" w:rsidRPr="00EE2BF4">
                <w:rPr>
                  <w:rFonts w:ascii="Arial" w:hAnsi="Arial"/>
                  <w:color w:val="000099"/>
                  <w:sz w:val="22"/>
                  <w:u w:val="single"/>
                </w:rPr>
                <w:t>org</w:t>
              </w:r>
            </w:hyperlink>
            <w:hyperlink r:id="rId142" w:history="1">
              <w:r w:rsidR="00DD30E4" w:rsidRPr="00EE2BF4">
                <w:rPr>
                  <w:rFonts w:ascii="Arial" w:hAnsi="Arial"/>
                  <w:color w:val="000099"/>
                  <w:sz w:val="22"/>
                  <w:u w:val="single"/>
                </w:rPr>
                <w:t>.</w:t>
              </w:r>
            </w:hyperlink>
            <w:hyperlink r:id="rId143" w:history="1">
              <w:r w:rsidR="00DD30E4" w:rsidRPr="00EE2BF4">
                <w:rPr>
                  <w:rFonts w:ascii="Arial" w:hAnsi="Arial"/>
                  <w:color w:val="000099"/>
                  <w:sz w:val="22"/>
                  <w:u w:val="single"/>
                </w:rPr>
                <w:t>uk</w:t>
              </w:r>
            </w:hyperlink>
            <w:hyperlink r:id="rId144" w:history="1">
              <w:r w:rsidR="00DD30E4" w:rsidRPr="00EE2BF4">
                <w:rPr>
                  <w:rFonts w:ascii="Arial" w:hAnsi="Arial"/>
                  <w:color w:val="000099"/>
                  <w:sz w:val="22"/>
                  <w:u w:val="single"/>
                </w:rPr>
                <w:t>/</w:t>
              </w:r>
            </w:hyperlink>
            <w:r w:rsidR="00DD30E4" w:rsidRPr="00EE2BF4">
              <w:rPr>
                <w:rFonts w:ascii="Arial" w:hAnsi="Arial"/>
                <w:sz w:val="22"/>
              </w:rPr>
              <w:t xml:space="preserve">  </w:t>
            </w:r>
          </w:p>
          <w:p w:rsidR="00DD30E4" w:rsidRPr="00EE2BF4" w:rsidRDefault="00DD30E4" w:rsidP="00DD30E4">
            <w:pPr>
              <w:spacing w:after="0"/>
              <w:rPr>
                <w:rFonts w:ascii="Arial" w:hAnsi="Arial"/>
                <w:b/>
                <w:sz w:val="22"/>
              </w:rPr>
            </w:pPr>
          </w:p>
          <w:p w:rsidR="00DD30E4" w:rsidRPr="00EE2BF4" w:rsidRDefault="00DD30E4" w:rsidP="00DD30E4">
            <w:pPr>
              <w:spacing w:after="0"/>
              <w:rPr>
                <w:rFonts w:ascii="Arial" w:eastAsia="Arial" w:hAnsi="Arial" w:cs="Arial"/>
                <w:b/>
                <w:bCs/>
                <w:color w:val="000000"/>
                <w:sz w:val="22"/>
                <w:szCs w:val="22"/>
              </w:rPr>
            </w:pPr>
            <w:r w:rsidRPr="00EE2BF4">
              <w:rPr>
                <w:rFonts w:ascii="Arial" w:eastAsia="Arial" w:hAnsi="Arial" w:cs="Arial"/>
                <w:b/>
                <w:bCs/>
                <w:color w:val="000000"/>
                <w:sz w:val="22"/>
                <w:szCs w:val="22"/>
              </w:rPr>
              <w:t>Practical Action</w:t>
            </w:r>
          </w:p>
          <w:p w:rsidR="00DD30E4" w:rsidRPr="00EE2BF4" w:rsidRDefault="00DD30E4" w:rsidP="00DD30E4">
            <w:pPr>
              <w:spacing w:after="0"/>
              <w:rPr>
                <w:rFonts w:ascii="Arial" w:eastAsia="Arial" w:hAnsi="Arial" w:cs="Arial"/>
                <w:bCs/>
                <w:color w:val="000000"/>
                <w:sz w:val="22"/>
                <w:szCs w:val="22"/>
              </w:rPr>
            </w:pPr>
            <w:r w:rsidRPr="00EE2BF4">
              <w:rPr>
                <w:rFonts w:ascii="Arial" w:eastAsia="Arial" w:hAnsi="Arial" w:cs="Arial"/>
                <w:bCs/>
                <w:color w:val="000000"/>
                <w:sz w:val="22"/>
                <w:szCs w:val="22"/>
              </w:rPr>
              <w:t xml:space="preserve">Advocates for the just use of new technologies to reduce poverty reduction including vulnerability to climate related change worldwide. </w:t>
            </w:r>
          </w:p>
          <w:p w:rsidR="00DD30E4" w:rsidRPr="00EE2BF4" w:rsidRDefault="00106654" w:rsidP="00DD30E4">
            <w:pPr>
              <w:spacing w:after="0"/>
              <w:rPr>
                <w:rFonts w:ascii="Arial" w:eastAsia="Arial" w:hAnsi="Arial" w:cs="Arial"/>
                <w:bCs/>
                <w:color w:val="000000"/>
                <w:sz w:val="22"/>
                <w:szCs w:val="22"/>
              </w:rPr>
            </w:pPr>
            <w:hyperlink r:id="rId145" w:history="1">
              <w:r w:rsidR="00DD30E4" w:rsidRPr="00EE2BF4">
                <w:rPr>
                  <w:rStyle w:val="Hyperlink"/>
                  <w:rFonts w:ascii="Arial" w:eastAsia="Arial" w:hAnsi="Arial" w:cs="Arial"/>
                  <w:bCs/>
                  <w:sz w:val="22"/>
                  <w:szCs w:val="22"/>
                </w:rPr>
                <w:t>http://practicalaction.org/home</w:t>
              </w:r>
            </w:hyperlink>
          </w:p>
          <w:p w:rsidR="00DD30E4" w:rsidRPr="00EE2BF4" w:rsidRDefault="00DD30E4" w:rsidP="00DD30E4">
            <w:pPr>
              <w:spacing w:after="0"/>
              <w:rPr>
                <w:rFonts w:ascii="Arial" w:hAnsi="Arial"/>
                <w:b/>
                <w:sz w:val="22"/>
              </w:rPr>
            </w:pPr>
          </w:p>
          <w:p w:rsidR="00DD30E4" w:rsidRPr="00EE2BF4" w:rsidRDefault="00DD30E4" w:rsidP="00DD30E4">
            <w:pPr>
              <w:spacing w:after="0"/>
              <w:rPr>
                <w:rFonts w:ascii="Arial" w:hAnsi="Arial"/>
                <w:b/>
                <w:sz w:val="22"/>
              </w:rPr>
            </w:pPr>
            <w:r w:rsidRPr="00EE2BF4">
              <w:rPr>
                <w:rFonts w:ascii="Arial" w:hAnsi="Arial"/>
                <w:b/>
                <w:sz w:val="22"/>
              </w:rPr>
              <w:t>Royal Geographical Society</w:t>
            </w:r>
          </w:p>
          <w:p w:rsidR="00DD30E4" w:rsidRPr="00EE2BF4" w:rsidRDefault="00DD30E4" w:rsidP="00DD30E4">
            <w:pPr>
              <w:spacing w:after="0"/>
              <w:rPr>
                <w:rFonts w:ascii="Arial" w:hAnsi="Arial"/>
                <w:sz w:val="22"/>
              </w:rPr>
            </w:pPr>
            <w:r w:rsidRPr="00EE2BF4">
              <w:rPr>
                <w:rFonts w:ascii="Arial" w:hAnsi="Arial"/>
                <w:sz w:val="22"/>
              </w:rPr>
              <w:t xml:space="preserve">The professional body for geography and geographers, supporting research, education, expeditions and fieldwork, </w:t>
            </w:r>
          </w:p>
          <w:p w:rsidR="00DD30E4" w:rsidRPr="00EE2BF4" w:rsidRDefault="00DD30E4" w:rsidP="00DD30E4">
            <w:pPr>
              <w:spacing w:after="0"/>
              <w:rPr>
                <w:rFonts w:ascii="Arial" w:hAnsi="Arial"/>
                <w:sz w:val="22"/>
              </w:rPr>
            </w:pPr>
            <w:proofErr w:type="gramStart"/>
            <w:r w:rsidRPr="00EE2BF4">
              <w:rPr>
                <w:rFonts w:ascii="Arial" w:hAnsi="Arial"/>
                <w:sz w:val="22"/>
              </w:rPr>
              <w:t>and</w:t>
            </w:r>
            <w:proofErr w:type="gramEnd"/>
            <w:r w:rsidRPr="00EE2BF4">
              <w:rPr>
                <w:rFonts w:ascii="Arial" w:hAnsi="Arial"/>
                <w:sz w:val="22"/>
              </w:rPr>
              <w:t xml:space="preserve"> promoting public engagement.</w:t>
            </w:r>
          </w:p>
          <w:p w:rsidR="00DD30E4" w:rsidRPr="00EE2BF4" w:rsidRDefault="00106654" w:rsidP="00DD30E4">
            <w:pPr>
              <w:spacing w:after="0"/>
              <w:rPr>
                <w:rFonts w:ascii="Arial" w:hAnsi="Arial"/>
                <w:sz w:val="22"/>
              </w:rPr>
            </w:pPr>
            <w:hyperlink r:id="rId146" w:history="1">
              <w:r w:rsidR="00DD30E4" w:rsidRPr="00EE2BF4">
                <w:rPr>
                  <w:rStyle w:val="Hyperlink"/>
                  <w:rFonts w:ascii="Arial" w:hAnsi="Arial"/>
                  <w:sz w:val="22"/>
                </w:rPr>
                <w:t>http://www.rgs.org/HomePage.htm</w:t>
              </w:r>
            </w:hyperlink>
          </w:p>
          <w:p w:rsidR="00DD30E4" w:rsidRPr="00EE2BF4" w:rsidRDefault="00DD30E4" w:rsidP="00DD30E4">
            <w:pPr>
              <w:spacing w:after="0"/>
              <w:rPr>
                <w:rFonts w:ascii="Arial" w:hAnsi="Arial"/>
                <w:b/>
                <w:sz w:val="22"/>
              </w:rPr>
            </w:pPr>
          </w:p>
          <w:p w:rsidR="00DD30E4" w:rsidRPr="00EE2BF4" w:rsidRDefault="00DD30E4" w:rsidP="00DD30E4">
            <w:pPr>
              <w:spacing w:after="0"/>
              <w:rPr>
                <w:rFonts w:ascii="Arial" w:hAnsi="Arial"/>
                <w:b/>
                <w:sz w:val="22"/>
              </w:rPr>
            </w:pPr>
            <w:r w:rsidRPr="00EE2BF4">
              <w:rPr>
                <w:rFonts w:ascii="Arial" w:hAnsi="Arial"/>
                <w:b/>
                <w:sz w:val="22"/>
              </w:rPr>
              <w:t>Mission: Explore</w:t>
            </w:r>
          </w:p>
          <w:p w:rsidR="00DD30E4" w:rsidRPr="00EE2BF4" w:rsidRDefault="00DD30E4" w:rsidP="00DD30E4">
            <w:pPr>
              <w:spacing w:after="0"/>
              <w:rPr>
                <w:rFonts w:ascii="Arial" w:hAnsi="Arial"/>
                <w:sz w:val="22"/>
              </w:rPr>
            </w:pPr>
            <w:r w:rsidRPr="00EE2BF4">
              <w:rPr>
                <w:rFonts w:ascii="Arial" w:hAnsi="Arial"/>
                <w:sz w:val="22"/>
              </w:rPr>
              <w:t>A collective of geography teachers who have created a website with many exciting trails and challenges to inspire children to enjoy geography.</w:t>
            </w:r>
          </w:p>
          <w:p w:rsidR="00DD30E4" w:rsidRPr="00EE2BF4" w:rsidRDefault="00106654" w:rsidP="00DD30E4">
            <w:pPr>
              <w:spacing w:after="0"/>
              <w:rPr>
                <w:rFonts w:ascii="Arial" w:hAnsi="Arial"/>
                <w:sz w:val="22"/>
              </w:rPr>
            </w:pPr>
            <w:hyperlink r:id="rId147" w:history="1">
              <w:r w:rsidR="00DD30E4" w:rsidRPr="00EE2BF4">
                <w:rPr>
                  <w:rStyle w:val="Hyperlink"/>
                  <w:rFonts w:ascii="Arial" w:hAnsi="Arial"/>
                  <w:sz w:val="22"/>
                </w:rPr>
                <w:t>http://thegeographycollective.wordpress.com/missionexplore/</w:t>
              </w:r>
            </w:hyperlink>
          </w:p>
          <w:p w:rsidR="00DD30E4" w:rsidRPr="00EE2BF4" w:rsidRDefault="00DD30E4" w:rsidP="00DD30E4">
            <w:pPr>
              <w:spacing w:after="0"/>
              <w:rPr>
                <w:rFonts w:ascii="Arial" w:hAnsi="Arial"/>
                <w:sz w:val="22"/>
              </w:rPr>
            </w:pPr>
          </w:p>
          <w:p w:rsidR="00DD30E4" w:rsidRPr="00EE2BF4" w:rsidRDefault="00DD30E4" w:rsidP="00DD30E4">
            <w:pPr>
              <w:spacing w:after="0"/>
              <w:rPr>
                <w:rFonts w:ascii="Arial" w:hAnsi="Arial"/>
                <w:b/>
                <w:sz w:val="22"/>
              </w:rPr>
            </w:pPr>
            <w:r w:rsidRPr="00EE2BF4">
              <w:rPr>
                <w:rFonts w:ascii="Arial" w:hAnsi="Arial"/>
                <w:b/>
                <w:sz w:val="22"/>
              </w:rPr>
              <w:t xml:space="preserve">10 Tactics Project </w:t>
            </w:r>
          </w:p>
          <w:p w:rsidR="00DD30E4" w:rsidRPr="00EE2BF4" w:rsidRDefault="00DD30E4" w:rsidP="00DD30E4">
            <w:pPr>
              <w:spacing w:after="0"/>
              <w:rPr>
                <w:rFonts w:ascii="Arial" w:hAnsi="Arial"/>
                <w:sz w:val="22"/>
              </w:rPr>
            </w:pPr>
            <w:r w:rsidRPr="00EE2BF4">
              <w:rPr>
                <w:rFonts w:ascii="Arial" w:hAnsi="Arial"/>
                <w:sz w:val="22"/>
              </w:rPr>
              <w:t xml:space="preserve">Practical advice for running effective and creative campaigns about social and environmental justice. </w:t>
            </w:r>
          </w:p>
          <w:p w:rsidR="00DD30E4" w:rsidRPr="00EE2BF4" w:rsidRDefault="00106654" w:rsidP="00DD30E4">
            <w:pPr>
              <w:spacing w:after="0"/>
              <w:rPr>
                <w:rFonts w:ascii="Arial" w:hAnsi="Arial"/>
                <w:bCs/>
                <w:sz w:val="22"/>
              </w:rPr>
            </w:pPr>
            <w:hyperlink r:id="rId148" w:history="1">
              <w:r w:rsidR="00DD30E4" w:rsidRPr="00EE2BF4">
                <w:rPr>
                  <w:rStyle w:val="Hyperlink"/>
                  <w:rFonts w:ascii="Arial" w:hAnsi="Arial"/>
                  <w:sz w:val="22"/>
                </w:rPr>
                <w:t>http://www.informationactivism.org/basic3</w:t>
              </w:r>
            </w:hyperlink>
          </w:p>
          <w:p w:rsidR="00DD30E4" w:rsidRPr="00EE2BF4" w:rsidRDefault="00DD30E4" w:rsidP="00DD30E4">
            <w:pPr>
              <w:spacing w:after="0"/>
              <w:rPr>
                <w:rFonts w:ascii="Arial" w:eastAsia="Arial" w:hAnsi="Arial" w:cs="Arial"/>
                <w:bCs/>
                <w:color w:val="000000"/>
                <w:sz w:val="22"/>
                <w:szCs w:val="22"/>
              </w:rPr>
            </w:pPr>
          </w:p>
        </w:tc>
      </w:tr>
      <w:tr w:rsidR="00DD30E4" w:rsidRPr="00741919">
        <w:tc>
          <w:tcPr>
            <w:tcW w:w="9889" w:type="dxa"/>
            <w:shd w:val="pct10" w:color="auto" w:fill="auto"/>
          </w:tcPr>
          <w:p w:rsidR="00EE2BF4" w:rsidRPr="003365B1" w:rsidRDefault="003365B1" w:rsidP="00EE2BF4">
            <w:pPr>
              <w:rPr>
                <w:rFonts w:ascii="Arial" w:eastAsia="Calibri" w:hAnsi="Arial"/>
                <w:b/>
              </w:rPr>
            </w:pPr>
            <w:r w:rsidRPr="003365B1">
              <w:rPr>
                <w:rFonts w:ascii="Arial" w:eastAsia="Calibri" w:hAnsi="Arial"/>
                <w:b/>
              </w:rPr>
              <w:lastRenderedPageBreak/>
              <w:t>Key research</w:t>
            </w:r>
          </w:p>
          <w:p w:rsidR="00DD30E4" w:rsidRPr="00EE2BF4" w:rsidRDefault="00DD30E4" w:rsidP="00DD30E4">
            <w:pPr>
              <w:spacing w:after="0"/>
              <w:rPr>
                <w:rFonts w:ascii="Arial" w:hAnsi="Arial"/>
                <w:b/>
                <w:sz w:val="22"/>
              </w:rPr>
            </w:pPr>
            <w:r w:rsidRPr="00EE2BF4">
              <w:rPr>
                <w:rFonts w:ascii="Arial" w:hAnsi="Arial"/>
                <w:b/>
                <w:sz w:val="22"/>
              </w:rPr>
              <w:t>Community-based Adaptation to Climate Change</w:t>
            </w:r>
          </w:p>
          <w:p w:rsidR="00DD30E4" w:rsidRPr="00EE2BF4" w:rsidRDefault="00DD30E4" w:rsidP="00DD30E4">
            <w:pPr>
              <w:spacing w:after="0"/>
              <w:rPr>
                <w:rFonts w:ascii="Arial" w:hAnsi="Arial"/>
                <w:sz w:val="22"/>
              </w:rPr>
            </w:pPr>
            <w:r w:rsidRPr="00EE2BF4">
              <w:rPr>
                <w:rFonts w:ascii="Arial" w:hAnsi="Arial"/>
                <w:sz w:val="22"/>
              </w:rPr>
              <w:t xml:space="preserve">Produced by the international Institute of Environment and Development, this book highlights community projects from around the world that support adaptation to the effects of climate change. It also provides a commentary on different tools and techniques for engaging participation, from an international development perspective. </w:t>
            </w:r>
          </w:p>
          <w:p w:rsidR="00DD30E4" w:rsidRPr="00EE2BF4" w:rsidRDefault="00106654" w:rsidP="00DB45AE">
            <w:pPr>
              <w:spacing w:after="0"/>
              <w:rPr>
                <w:rFonts w:ascii="Arial" w:hAnsi="Arial"/>
                <w:sz w:val="22"/>
              </w:rPr>
            </w:pPr>
            <w:hyperlink r:id="rId149" w:history="1">
              <w:r w:rsidR="00DD30E4" w:rsidRPr="00EE2BF4">
                <w:rPr>
                  <w:rStyle w:val="Hyperlink"/>
                  <w:rFonts w:ascii="Arial" w:hAnsi="Arial"/>
                  <w:sz w:val="22"/>
                </w:rPr>
                <w:t>http://pubs.iied.org/pdfs/14573IIED.pdf</w:t>
              </w:r>
            </w:hyperlink>
          </w:p>
        </w:tc>
      </w:tr>
    </w:tbl>
    <w:p w:rsidR="0000726B" w:rsidRPr="0000726B" w:rsidRDefault="00DB45AE" w:rsidP="001B7050">
      <w:pPr>
        <w:pStyle w:val="Heading2"/>
      </w:pPr>
      <w:bookmarkStart w:id="66" w:name="_Toc162403131"/>
      <w:bookmarkStart w:id="67" w:name="_Toc162507005"/>
      <w:bookmarkStart w:id="68" w:name="_Toc162586452"/>
      <w:bookmarkStart w:id="69" w:name="_Toc162608894"/>
      <w:bookmarkStart w:id="70" w:name="_Toc162690363"/>
      <w:bookmarkStart w:id="71" w:name="_Toc162692371"/>
      <w:bookmarkStart w:id="72" w:name="_Toc162698593"/>
      <w:bookmarkStart w:id="73" w:name="_Toc162698870"/>
      <w:bookmarkStart w:id="74" w:name="_Toc162698994"/>
      <w:bookmarkStart w:id="75" w:name="_Toc162699300"/>
      <w:bookmarkStart w:id="76" w:name="_Toc162699312"/>
      <w:r>
        <w:t>2.6</w:t>
      </w:r>
      <w:r w:rsidR="00B45EC2" w:rsidRPr="00741919">
        <w:t xml:space="preserve"> Energy and new technology</w:t>
      </w:r>
      <w:bookmarkEnd w:id="66"/>
      <w:bookmarkEnd w:id="67"/>
      <w:bookmarkEnd w:id="68"/>
      <w:bookmarkEnd w:id="69"/>
      <w:bookmarkEnd w:id="70"/>
      <w:bookmarkEnd w:id="71"/>
      <w:bookmarkEnd w:id="72"/>
      <w:bookmarkEnd w:id="73"/>
      <w:bookmarkEnd w:id="74"/>
      <w:bookmarkEnd w:id="75"/>
      <w:bookmarkEnd w:id="7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89"/>
      </w:tblGrid>
      <w:tr w:rsidR="00DD30E4" w:rsidRPr="00741919">
        <w:tc>
          <w:tcPr>
            <w:tcW w:w="9889" w:type="dxa"/>
            <w:tcBorders>
              <w:bottom w:val="single" w:sz="4" w:space="0" w:color="000000"/>
            </w:tcBorders>
            <w:shd w:val="pct10" w:color="auto" w:fill="auto"/>
          </w:tcPr>
          <w:p w:rsidR="00DD30E4" w:rsidRPr="003365B1" w:rsidRDefault="003365B1" w:rsidP="00DD30E4">
            <w:pPr>
              <w:rPr>
                <w:rFonts w:ascii="Arial" w:hAnsi="Arial"/>
                <w:b/>
                <w:szCs w:val="22"/>
              </w:rPr>
            </w:pPr>
            <w:r w:rsidRPr="00B278D6">
              <w:rPr>
                <w:rFonts w:ascii="Arial" w:hAnsi="Arial"/>
                <w:b/>
                <w:szCs w:val="22"/>
              </w:rPr>
              <w:t>Examples of best practice</w:t>
            </w:r>
          </w:p>
          <w:p w:rsidR="00DD30E4" w:rsidRPr="00EE2BF4" w:rsidRDefault="00DD30E4" w:rsidP="00DD30E4">
            <w:pPr>
              <w:spacing w:after="0"/>
              <w:rPr>
                <w:rFonts w:ascii="Arial" w:eastAsia="Calibri" w:hAnsi="Arial" w:cs="Calibri"/>
                <w:b/>
                <w:color w:val="000000"/>
                <w:sz w:val="22"/>
                <w:szCs w:val="22"/>
              </w:rPr>
            </w:pPr>
            <w:r w:rsidRPr="00EE2BF4">
              <w:rPr>
                <w:rFonts w:ascii="Arial" w:eastAsia="Calibri" w:hAnsi="Arial" w:cs="Calibri"/>
                <w:b/>
                <w:color w:val="000000"/>
                <w:sz w:val="22"/>
                <w:szCs w:val="22"/>
              </w:rPr>
              <w:t>Energy Efficiency in a Tudor House</w:t>
            </w:r>
          </w:p>
          <w:p w:rsidR="00DD30E4" w:rsidRPr="00EE2BF4" w:rsidRDefault="00DD30E4" w:rsidP="00DD30E4">
            <w:pPr>
              <w:spacing w:after="0"/>
              <w:rPr>
                <w:rFonts w:ascii="Arial" w:eastAsia="Calibri" w:hAnsi="Arial" w:cs="Calibri"/>
                <w:color w:val="000000"/>
                <w:sz w:val="22"/>
                <w:szCs w:val="22"/>
              </w:rPr>
            </w:pPr>
            <w:r w:rsidRPr="00EE2BF4">
              <w:rPr>
                <w:rFonts w:ascii="Arial" w:eastAsia="Calibri" w:hAnsi="Arial" w:cs="Calibri"/>
                <w:color w:val="000000"/>
                <w:sz w:val="22"/>
                <w:szCs w:val="22"/>
              </w:rPr>
              <w:t>(Anne of Cleves House Museum in Lewes, East Sussex)</w:t>
            </w:r>
          </w:p>
          <w:p w:rsidR="00DD30E4" w:rsidRPr="003365B1" w:rsidRDefault="00DD30E4" w:rsidP="003365B1">
            <w:pPr>
              <w:spacing w:after="0"/>
              <w:rPr>
                <w:rFonts w:ascii="Arial" w:eastAsia="Calibri" w:hAnsi="Arial" w:cs="Calibri"/>
                <w:color w:val="000000"/>
                <w:sz w:val="22"/>
                <w:szCs w:val="22"/>
              </w:rPr>
            </w:pPr>
            <w:r w:rsidRPr="00EE2BF4">
              <w:rPr>
                <w:rFonts w:ascii="Arial" w:eastAsia="Calibri" w:hAnsi="Arial" w:cs="Calibri"/>
                <w:color w:val="000000"/>
                <w:sz w:val="22"/>
                <w:szCs w:val="22"/>
              </w:rPr>
              <w:t xml:space="preserve">A project working with 14-19 year olds, a Construction Diploma group and an energy consultant. Their challenge is to raise temperatures inside the Tudor house without increasing emissions or costs, or affecting the heritage. They will learn from Tudor buildings at the Weald and </w:t>
            </w:r>
            <w:proofErr w:type="spellStart"/>
            <w:r w:rsidRPr="00EE2BF4">
              <w:rPr>
                <w:rFonts w:ascii="Arial" w:eastAsia="Calibri" w:hAnsi="Arial" w:cs="Calibri"/>
                <w:color w:val="000000"/>
                <w:sz w:val="22"/>
                <w:szCs w:val="22"/>
              </w:rPr>
              <w:t>Downland</w:t>
            </w:r>
            <w:proofErr w:type="spellEnd"/>
            <w:r w:rsidRPr="00EE2BF4">
              <w:rPr>
                <w:rFonts w:ascii="Arial" w:eastAsia="Calibri" w:hAnsi="Arial" w:cs="Calibri"/>
                <w:color w:val="000000"/>
                <w:sz w:val="22"/>
                <w:szCs w:val="22"/>
              </w:rPr>
              <w:t xml:space="preserve"> Museum and from modern innovations used in Brighton Eco-Homes.</w:t>
            </w:r>
          </w:p>
        </w:tc>
      </w:tr>
      <w:tr w:rsidR="00DD30E4" w:rsidRPr="00741919">
        <w:tc>
          <w:tcPr>
            <w:tcW w:w="9889" w:type="dxa"/>
            <w:tcBorders>
              <w:bottom w:val="single" w:sz="4" w:space="0" w:color="000000"/>
            </w:tcBorders>
            <w:shd w:val="clear" w:color="auto" w:fill="auto"/>
          </w:tcPr>
          <w:p w:rsidR="00DD30E4" w:rsidRPr="003365B1" w:rsidRDefault="003365B1" w:rsidP="00DD30E4">
            <w:pPr>
              <w:rPr>
                <w:rFonts w:ascii="Arial" w:hAnsi="Arial"/>
                <w:b/>
                <w:szCs w:val="22"/>
              </w:rPr>
            </w:pPr>
            <w:r w:rsidRPr="003365B1">
              <w:rPr>
                <w:rFonts w:ascii="Arial" w:hAnsi="Arial"/>
                <w:b/>
                <w:szCs w:val="22"/>
              </w:rPr>
              <w:t>Resource organisations</w:t>
            </w:r>
          </w:p>
          <w:p w:rsidR="00DD30E4" w:rsidRPr="00EE2BF4" w:rsidRDefault="00DD30E4" w:rsidP="00DD30E4">
            <w:pPr>
              <w:spacing w:after="0"/>
              <w:rPr>
                <w:rFonts w:ascii="Arial" w:hAnsi="Arial"/>
                <w:b/>
                <w:sz w:val="22"/>
                <w:szCs w:val="22"/>
              </w:rPr>
            </w:pPr>
            <w:r w:rsidRPr="00EE2BF4">
              <w:rPr>
                <w:rFonts w:ascii="Arial" w:hAnsi="Arial"/>
                <w:b/>
                <w:sz w:val="22"/>
                <w:szCs w:val="22"/>
              </w:rPr>
              <w:t>CABE</w:t>
            </w:r>
          </w:p>
          <w:p w:rsidR="00DD30E4" w:rsidRPr="00EE2BF4" w:rsidRDefault="00DD30E4" w:rsidP="00DD30E4">
            <w:pPr>
              <w:spacing w:after="0"/>
              <w:rPr>
                <w:rFonts w:ascii="Arial" w:hAnsi="Arial"/>
                <w:sz w:val="22"/>
                <w:szCs w:val="22"/>
              </w:rPr>
            </w:pPr>
            <w:r w:rsidRPr="00EE2BF4">
              <w:rPr>
                <w:rFonts w:ascii="Arial" w:hAnsi="Arial"/>
                <w:sz w:val="22"/>
                <w:szCs w:val="22"/>
              </w:rPr>
              <w:t xml:space="preserve">The Commission for Architecture and the Built Environment was the Government’s advisor on urban design and public space. Note that the Government has recently withdrawn its funding from CABE. The online resource provides valuable advice on climate change, sustainable architecture and design, including advice on school grounds and buildings, and it is hoped that this will have a legacy. </w:t>
            </w:r>
          </w:p>
          <w:p w:rsidR="00DD30E4" w:rsidRPr="00EE2BF4" w:rsidRDefault="00106654" w:rsidP="00DD30E4">
            <w:pPr>
              <w:spacing w:after="0"/>
              <w:rPr>
                <w:rFonts w:ascii="Arial" w:eastAsia="Arial" w:hAnsi="Arial"/>
                <w:sz w:val="22"/>
                <w:szCs w:val="22"/>
              </w:rPr>
            </w:pPr>
            <w:hyperlink r:id="rId150" w:history="1">
              <w:r w:rsidR="00DD30E4" w:rsidRPr="00EE2BF4">
                <w:rPr>
                  <w:rStyle w:val="Hyperlink"/>
                  <w:rFonts w:ascii="Arial" w:hAnsi="Arial"/>
                  <w:sz w:val="22"/>
                  <w:szCs w:val="22"/>
                </w:rPr>
                <w:t>http://www.cabe.org.uk/</w:t>
              </w:r>
            </w:hyperlink>
          </w:p>
          <w:p w:rsidR="00DD30E4" w:rsidRPr="00EE2BF4" w:rsidRDefault="00DD30E4" w:rsidP="00DD30E4">
            <w:pPr>
              <w:spacing w:after="0"/>
              <w:rPr>
                <w:rFonts w:ascii="Arial" w:hAnsi="Arial" w:cs="Trebuchet MS"/>
                <w:b/>
                <w:bCs/>
                <w:sz w:val="22"/>
                <w:szCs w:val="22"/>
              </w:rPr>
            </w:pPr>
          </w:p>
          <w:p w:rsidR="00DD30E4" w:rsidRPr="00EE2BF4" w:rsidRDefault="00DD30E4" w:rsidP="00DD30E4">
            <w:pPr>
              <w:spacing w:after="0"/>
              <w:rPr>
                <w:rFonts w:ascii="Arial" w:hAnsi="Arial" w:cs="Verdana"/>
                <w:b/>
                <w:color w:val="000000"/>
                <w:sz w:val="22"/>
                <w:szCs w:val="22"/>
              </w:rPr>
            </w:pPr>
            <w:r w:rsidRPr="00EE2BF4">
              <w:rPr>
                <w:rFonts w:ascii="Arial" w:hAnsi="Arial" w:cs="Verdana"/>
                <w:b/>
                <w:color w:val="000000"/>
                <w:sz w:val="22"/>
                <w:szCs w:val="22"/>
              </w:rPr>
              <w:t xml:space="preserve">Carbon Detectives </w:t>
            </w:r>
          </w:p>
          <w:p w:rsidR="00DD30E4" w:rsidRPr="00EE2BF4" w:rsidRDefault="00DD30E4" w:rsidP="00DD30E4">
            <w:pPr>
              <w:spacing w:after="0"/>
              <w:rPr>
                <w:rFonts w:ascii="Arial" w:hAnsi="Arial" w:cs="Verdana"/>
                <w:color w:val="000000"/>
                <w:sz w:val="22"/>
                <w:szCs w:val="22"/>
              </w:rPr>
            </w:pPr>
            <w:r w:rsidRPr="00EE2BF4">
              <w:rPr>
                <w:rFonts w:ascii="Arial" w:hAnsi="Arial" w:cs="Verdana"/>
                <w:color w:val="000000"/>
                <w:sz w:val="22"/>
                <w:szCs w:val="22"/>
              </w:rPr>
              <w:t xml:space="preserve">An online resource for children to measure their school’s carbon footprint that could also be used in a museum context. </w:t>
            </w:r>
          </w:p>
          <w:p w:rsidR="00DD30E4" w:rsidRPr="00EE2BF4" w:rsidRDefault="00106654" w:rsidP="00DD30E4">
            <w:pPr>
              <w:spacing w:after="0"/>
              <w:rPr>
                <w:rFonts w:ascii="Arial" w:hAnsi="Arial" w:cs="Verdana"/>
                <w:color w:val="000000"/>
                <w:sz w:val="22"/>
                <w:szCs w:val="22"/>
              </w:rPr>
            </w:pPr>
            <w:hyperlink r:id="rId151" w:history="1">
              <w:r w:rsidR="00DD30E4" w:rsidRPr="00EE2BF4">
                <w:rPr>
                  <w:rStyle w:val="Hyperlink"/>
                  <w:rFonts w:ascii="Arial" w:hAnsi="Arial" w:cs="Verdana"/>
                  <w:sz w:val="22"/>
                  <w:szCs w:val="22"/>
                </w:rPr>
                <w:t>http://www.carbondetectiveseurope.org/Country.aspx?CountryID=10</w:t>
              </w:r>
            </w:hyperlink>
          </w:p>
          <w:p w:rsidR="00DD30E4" w:rsidRPr="00EE2BF4" w:rsidRDefault="00DD30E4" w:rsidP="00DD30E4">
            <w:pPr>
              <w:spacing w:after="0"/>
              <w:rPr>
                <w:rFonts w:ascii="Arial" w:eastAsia="Calibri" w:hAnsi="Arial"/>
                <w:b/>
                <w:sz w:val="22"/>
                <w:szCs w:val="22"/>
              </w:rPr>
            </w:pPr>
          </w:p>
          <w:p w:rsidR="00DD30E4" w:rsidRPr="00EE2BF4" w:rsidRDefault="00DD30E4" w:rsidP="00DD30E4">
            <w:pPr>
              <w:spacing w:after="0"/>
              <w:rPr>
                <w:rFonts w:ascii="Arial" w:eastAsia="Calibri" w:hAnsi="Arial"/>
                <w:b/>
                <w:sz w:val="22"/>
                <w:szCs w:val="22"/>
              </w:rPr>
            </w:pPr>
            <w:r w:rsidRPr="00EE2BF4">
              <w:rPr>
                <w:rFonts w:ascii="Arial" w:eastAsia="Calibri" w:hAnsi="Arial"/>
                <w:b/>
                <w:sz w:val="22"/>
                <w:szCs w:val="22"/>
              </w:rPr>
              <w:t>English Heritage Climate Change Site</w:t>
            </w:r>
          </w:p>
          <w:p w:rsidR="00DD30E4" w:rsidRPr="00EE2BF4" w:rsidRDefault="00DD30E4" w:rsidP="00DD30E4">
            <w:pPr>
              <w:spacing w:after="0"/>
              <w:rPr>
                <w:rFonts w:ascii="Arial" w:eastAsia="Calibri" w:hAnsi="Arial"/>
                <w:sz w:val="22"/>
                <w:szCs w:val="22"/>
              </w:rPr>
            </w:pPr>
            <w:r w:rsidRPr="00EE2BF4">
              <w:rPr>
                <w:rFonts w:ascii="Arial" w:eastAsia="Calibri" w:hAnsi="Arial"/>
                <w:sz w:val="22"/>
                <w:szCs w:val="22"/>
              </w:rPr>
              <w:t xml:space="preserve">Provides advice for reducing the carbon footprints of older homes and buildings, which includes heritage attractions and museums. </w:t>
            </w:r>
          </w:p>
          <w:p w:rsidR="00DD30E4" w:rsidRPr="00EE2BF4" w:rsidRDefault="00106654" w:rsidP="00DD30E4">
            <w:pPr>
              <w:spacing w:after="0"/>
              <w:rPr>
                <w:rFonts w:ascii="Arial" w:eastAsia="Calibri" w:hAnsi="Arial"/>
                <w:sz w:val="22"/>
                <w:szCs w:val="22"/>
              </w:rPr>
            </w:pPr>
            <w:hyperlink r:id="rId152" w:history="1">
              <w:r w:rsidR="00DD30E4" w:rsidRPr="00EE2BF4">
                <w:rPr>
                  <w:rStyle w:val="Hyperlink"/>
                  <w:rFonts w:ascii="Arial" w:eastAsia="Calibri" w:hAnsi="Arial"/>
                  <w:sz w:val="22"/>
                  <w:szCs w:val="22"/>
                </w:rPr>
                <w:t>http://www.climatechangeandyourhome.org.uk/</w:t>
              </w:r>
            </w:hyperlink>
          </w:p>
          <w:p w:rsidR="00DD30E4" w:rsidRPr="00EE2BF4" w:rsidRDefault="00DD30E4" w:rsidP="00DD30E4">
            <w:pPr>
              <w:spacing w:after="0"/>
              <w:rPr>
                <w:rFonts w:ascii="Arial" w:eastAsia="Calibri" w:hAnsi="Arial"/>
                <w:b/>
                <w:sz w:val="22"/>
                <w:szCs w:val="22"/>
              </w:rPr>
            </w:pPr>
          </w:p>
          <w:p w:rsidR="00DD30E4" w:rsidRPr="00EE2BF4" w:rsidRDefault="00DD30E4" w:rsidP="00DD30E4">
            <w:pPr>
              <w:spacing w:after="0"/>
              <w:rPr>
                <w:rFonts w:ascii="Arial" w:hAnsi="Arial"/>
                <w:b/>
                <w:sz w:val="22"/>
                <w:szCs w:val="22"/>
              </w:rPr>
            </w:pPr>
            <w:r w:rsidRPr="00EE2BF4">
              <w:rPr>
                <w:rFonts w:ascii="Arial" w:hAnsi="Arial"/>
                <w:b/>
                <w:sz w:val="22"/>
                <w:szCs w:val="22"/>
              </w:rPr>
              <w:t xml:space="preserve">Greenpeace – energy (R)evolution virtual ship </w:t>
            </w:r>
          </w:p>
          <w:p w:rsidR="00DD30E4" w:rsidRPr="00EE2BF4" w:rsidRDefault="00DD30E4" w:rsidP="00DD30E4">
            <w:pPr>
              <w:spacing w:after="0"/>
              <w:rPr>
                <w:rFonts w:ascii="Arial" w:hAnsi="Arial"/>
                <w:sz w:val="22"/>
                <w:szCs w:val="22"/>
              </w:rPr>
            </w:pPr>
            <w:r w:rsidRPr="00EE2BF4">
              <w:rPr>
                <w:rFonts w:ascii="Arial" w:hAnsi="Arial"/>
                <w:sz w:val="22"/>
                <w:szCs w:val="22"/>
              </w:rPr>
              <w:t xml:space="preserve">A presentation and resource for volunteers for delivery of </w:t>
            </w:r>
            <w:proofErr w:type="spellStart"/>
            <w:r w:rsidRPr="00EE2BF4">
              <w:rPr>
                <w:rFonts w:ascii="Arial" w:hAnsi="Arial"/>
                <w:sz w:val="22"/>
                <w:szCs w:val="22"/>
              </w:rPr>
              <w:t>Greenpeace’s</w:t>
            </w:r>
            <w:proofErr w:type="spellEnd"/>
            <w:r w:rsidRPr="00EE2BF4">
              <w:rPr>
                <w:rFonts w:ascii="Arial" w:hAnsi="Arial"/>
                <w:sz w:val="22"/>
                <w:szCs w:val="22"/>
              </w:rPr>
              <w:t xml:space="preserve"> message about renewable energy supply – the energy (r)evolution</w:t>
            </w:r>
          </w:p>
          <w:p w:rsidR="00DD30E4" w:rsidRPr="00EE2BF4" w:rsidRDefault="00106654" w:rsidP="00DD30E4">
            <w:pPr>
              <w:spacing w:after="0"/>
              <w:rPr>
                <w:rFonts w:ascii="Arial" w:hAnsi="Arial"/>
                <w:b/>
                <w:sz w:val="22"/>
                <w:szCs w:val="22"/>
              </w:rPr>
            </w:pPr>
            <w:hyperlink r:id="rId153" w:history="1">
              <w:r w:rsidR="00DD30E4" w:rsidRPr="00EE2BF4">
                <w:rPr>
                  <w:rStyle w:val="Hyperlink"/>
                  <w:rFonts w:ascii="Arial" w:hAnsi="Arial"/>
                  <w:sz w:val="22"/>
                  <w:szCs w:val="22"/>
                </w:rPr>
                <w:t>http://www.greenpeace.org/er-ship/en/Galley/Download-the-Presentation/Download-the-presentation/</w:t>
              </w:r>
            </w:hyperlink>
          </w:p>
          <w:p w:rsidR="00DD30E4" w:rsidRPr="00EE2BF4" w:rsidRDefault="00DD30E4" w:rsidP="00DD30E4">
            <w:pPr>
              <w:spacing w:after="0"/>
              <w:rPr>
                <w:rFonts w:ascii="Arial" w:eastAsia="Calibri" w:hAnsi="Arial"/>
                <w:b/>
                <w:sz w:val="22"/>
                <w:szCs w:val="22"/>
              </w:rPr>
            </w:pPr>
          </w:p>
          <w:p w:rsidR="00DD30E4" w:rsidRPr="00EE2BF4" w:rsidRDefault="00DD30E4" w:rsidP="00DD30E4">
            <w:pPr>
              <w:spacing w:after="0"/>
              <w:rPr>
                <w:rFonts w:ascii="Arial" w:eastAsia="Arial" w:hAnsi="Arial" w:cs="Arial"/>
                <w:b/>
                <w:bCs/>
                <w:color w:val="000000"/>
                <w:sz w:val="22"/>
                <w:szCs w:val="22"/>
              </w:rPr>
            </w:pPr>
            <w:r w:rsidRPr="00EE2BF4">
              <w:rPr>
                <w:rFonts w:ascii="Arial" w:eastAsia="Arial" w:hAnsi="Arial" w:cs="Arial"/>
                <w:b/>
                <w:bCs/>
                <w:color w:val="000000"/>
                <w:sz w:val="22"/>
                <w:szCs w:val="22"/>
              </w:rPr>
              <w:t>Practical Action</w:t>
            </w:r>
          </w:p>
          <w:p w:rsidR="00DD30E4" w:rsidRPr="00EE2BF4" w:rsidRDefault="00DD30E4" w:rsidP="00DD30E4">
            <w:pPr>
              <w:spacing w:after="0"/>
              <w:rPr>
                <w:rFonts w:ascii="Arial" w:eastAsia="Arial" w:hAnsi="Arial" w:cs="Arial"/>
                <w:bCs/>
                <w:color w:val="000000"/>
                <w:sz w:val="22"/>
                <w:szCs w:val="22"/>
              </w:rPr>
            </w:pPr>
            <w:r w:rsidRPr="00EE2BF4">
              <w:rPr>
                <w:rFonts w:ascii="Arial" w:eastAsia="Arial" w:hAnsi="Arial" w:cs="Arial"/>
                <w:bCs/>
                <w:color w:val="000000"/>
                <w:sz w:val="22"/>
                <w:szCs w:val="22"/>
              </w:rPr>
              <w:t xml:space="preserve">Advocates for the just use of new technologies to reduce poverty reduction including vulnerability to climate related change worldwide. </w:t>
            </w:r>
          </w:p>
          <w:p w:rsidR="00DD30E4" w:rsidRPr="00732249" w:rsidRDefault="00106654" w:rsidP="00732249">
            <w:pPr>
              <w:spacing w:after="0"/>
              <w:rPr>
                <w:rFonts w:ascii="Arial" w:eastAsia="Arial" w:hAnsi="Arial" w:cs="Arial"/>
                <w:bCs/>
                <w:color w:val="000000"/>
                <w:sz w:val="22"/>
                <w:szCs w:val="22"/>
              </w:rPr>
            </w:pPr>
            <w:hyperlink r:id="rId154" w:history="1">
              <w:r w:rsidR="00DD30E4" w:rsidRPr="00EE2BF4">
                <w:rPr>
                  <w:rStyle w:val="Hyperlink"/>
                  <w:rFonts w:ascii="Arial" w:eastAsia="Arial" w:hAnsi="Arial" w:cs="Arial"/>
                  <w:bCs/>
                  <w:sz w:val="22"/>
                  <w:szCs w:val="22"/>
                </w:rPr>
                <w:t>http://practicalaction.org/home</w:t>
              </w:r>
            </w:hyperlink>
          </w:p>
        </w:tc>
      </w:tr>
      <w:tr w:rsidR="00DD30E4" w:rsidRPr="00741919">
        <w:tc>
          <w:tcPr>
            <w:tcW w:w="9889" w:type="dxa"/>
            <w:shd w:val="pct10" w:color="auto" w:fill="auto"/>
          </w:tcPr>
          <w:p w:rsidR="00DD30E4" w:rsidRPr="003365B1" w:rsidRDefault="003365B1" w:rsidP="00DD30E4">
            <w:pPr>
              <w:rPr>
                <w:rFonts w:ascii="Arial" w:hAnsi="Arial"/>
                <w:b/>
                <w:szCs w:val="22"/>
              </w:rPr>
            </w:pPr>
            <w:r w:rsidRPr="003365B1">
              <w:rPr>
                <w:rFonts w:ascii="Arial" w:hAnsi="Arial"/>
                <w:b/>
                <w:szCs w:val="22"/>
              </w:rPr>
              <w:lastRenderedPageBreak/>
              <w:t>Key research</w:t>
            </w:r>
          </w:p>
          <w:p w:rsidR="001877BF" w:rsidRDefault="001877BF" w:rsidP="00DD30E4">
            <w:pPr>
              <w:spacing w:after="0"/>
              <w:rPr>
                <w:rFonts w:ascii="Arial" w:hAnsi="Arial"/>
                <w:b/>
                <w:sz w:val="22"/>
                <w:szCs w:val="22"/>
              </w:rPr>
            </w:pPr>
            <w:r>
              <w:rPr>
                <w:rFonts w:ascii="Arial" w:hAnsi="Arial"/>
                <w:b/>
                <w:sz w:val="22"/>
                <w:szCs w:val="22"/>
              </w:rPr>
              <w:t>Hot Science Global Citizens</w:t>
            </w:r>
          </w:p>
          <w:p w:rsidR="001877BF" w:rsidRPr="001877BF" w:rsidRDefault="001877BF" w:rsidP="00DD30E4">
            <w:pPr>
              <w:spacing w:after="0"/>
              <w:rPr>
                <w:rFonts w:ascii="Arial" w:hAnsi="Arial"/>
                <w:sz w:val="22"/>
                <w:szCs w:val="22"/>
              </w:rPr>
            </w:pPr>
            <w:r w:rsidRPr="001877BF">
              <w:rPr>
                <w:rFonts w:ascii="Arial" w:hAnsi="Arial"/>
                <w:sz w:val="22"/>
                <w:szCs w:val="22"/>
              </w:rPr>
              <w:t xml:space="preserve">A major research partnership of Australian museums and University of Western Sydney, exploring the role of museums in communicating about climate change and solutions. </w:t>
            </w:r>
          </w:p>
          <w:p w:rsidR="001877BF" w:rsidRPr="001877BF" w:rsidRDefault="00106654" w:rsidP="00DD30E4">
            <w:pPr>
              <w:spacing w:after="0"/>
              <w:rPr>
                <w:rFonts w:ascii="Arial" w:hAnsi="Arial"/>
                <w:sz w:val="22"/>
                <w:szCs w:val="22"/>
              </w:rPr>
            </w:pPr>
            <w:hyperlink r:id="rId155" w:history="1">
              <w:r w:rsidR="001877BF" w:rsidRPr="001877BF">
                <w:rPr>
                  <w:rStyle w:val="Hyperlink"/>
                  <w:rFonts w:ascii="Arial" w:hAnsi="Arial"/>
                  <w:sz w:val="22"/>
                  <w:szCs w:val="22"/>
                </w:rPr>
                <w:t>http://www.hotscienceglobalcitizens.net/</w:t>
              </w:r>
            </w:hyperlink>
            <w:r w:rsidR="001877BF" w:rsidRPr="001877BF">
              <w:rPr>
                <w:rFonts w:ascii="Arial" w:hAnsi="Arial"/>
                <w:sz w:val="22"/>
                <w:szCs w:val="22"/>
              </w:rPr>
              <w:t xml:space="preserve"> </w:t>
            </w:r>
          </w:p>
          <w:p w:rsidR="001877BF" w:rsidRDefault="001877BF" w:rsidP="00DD30E4">
            <w:pPr>
              <w:spacing w:after="0"/>
              <w:rPr>
                <w:rFonts w:ascii="Arial" w:hAnsi="Arial"/>
                <w:b/>
                <w:sz w:val="22"/>
                <w:szCs w:val="22"/>
              </w:rPr>
            </w:pPr>
          </w:p>
          <w:p w:rsidR="001877BF" w:rsidRDefault="001877BF" w:rsidP="00DD30E4">
            <w:pPr>
              <w:spacing w:after="0"/>
              <w:rPr>
                <w:rFonts w:ascii="Arial" w:hAnsi="Arial"/>
                <w:b/>
                <w:sz w:val="22"/>
                <w:szCs w:val="22"/>
              </w:rPr>
            </w:pPr>
            <w:r>
              <w:rPr>
                <w:rFonts w:ascii="Arial" w:hAnsi="Arial"/>
                <w:b/>
                <w:sz w:val="22"/>
                <w:szCs w:val="22"/>
              </w:rPr>
              <w:t>Zero Carbon Britain</w:t>
            </w:r>
          </w:p>
          <w:p w:rsidR="001877BF" w:rsidRPr="001877BF" w:rsidRDefault="001877BF" w:rsidP="00DD30E4">
            <w:pPr>
              <w:spacing w:after="0"/>
              <w:rPr>
                <w:rFonts w:ascii="Arial" w:hAnsi="Arial"/>
                <w:sz w:val="22"/>
                <w:szCs w:val="22"/>
              </w:rPr>
            </w:pPr>
            <w:r w:rsidRPr="001877BF">
              <w:rPr>
                <w:rFonts w:ascii="Arial" w:hAnsi="Arial"/>
                <w:sz w:val="22"/>
                <w:szCs w:val="22"/>
              </w:rPr>
              <w:t xml:space="preserve">A substantial report based on decades of experiment and research, outlining a zero carbon energy strategy for the UK. Led by the Centre for Alternative Technology. </w:t>
            </w:r>
          </w:p>
          <w:p w:rsidR="001877BF" w:rsidRPr="001877BF" w:rsidRDefault="00106654" w:rsidP="00DD30E4">
            <w:pPr>
              <w:spacing w:after="0"/>
              <w:rPr>
                <w:rFonts w:ascii="Arial" w:hAnsi="Arial"/>
                <w:sz w:val="22"/>
                <w:szCs w:val="22"/>
              </w:rPr>
            </w:pPr>
            <w:hyperlink r:id="rId156" w:history="1">
              <w:r w:rsidR="001877BF" w:rsidRPr="001877BF">
                <w:rPr>
                  <w:rStyle w:val="Hyperlink"/>
                  <w:rFonts w:ascii="Arial" w:hAnsi="Arial"/>
                  <w:sz w:val="22"/>
                  <w:szCs w:val="22"/>
                </w:rPr>
                <w:t>http://www.zerocarbonbritain.com/</w:t>
              </w:r>
            </w:hyperlink>
          </w:p>
          <w:p w:rsidR="001877BF" w:rsidRDefault="001877BF" w:rsidP="00DD30E4">
            <w:pPr>
              <w:spacing w:after="0"/>
              <w:rPr>
                <w:rFonts w:ascii="Arial" w:hAnsi="Arial"/>
                <w:b/>
                <w:sz w:val="22"/>
                <w:szCs w:val="22"/>
              </w:rPr>
            </w:pPr>
          </w:p>
          <w:p w:rsidR="00DD30E4" w:rsidRPr="00EE2BF4" w:rsidRDefault="00DD30E4" w:rsidP="00DD30E4">
            <w:pPr>
              <w:spacing w:after="0"/>
              <w:rPr>
                <w:rFonts w:ascii="Arial" w:hAnsi="Arial"/>
                <w:b/>
                <w:sz w:val="22"/>
                <w:szCs w:val="22"/>
              </w:rPr>
            </w:pPr>
            <w:r w:rsidRPr="00EE2BF4">
              <w:rPr>
                <w:rFonts w:ascii="Arial" w:hAnsi="Arial"/>
                <w:b/>
                <w:sz w:val="22"/>
                <w:szCs w:val="22"/>
              </w:rPr>
              <w:t xml:space="preserve">In the bubble, designing in a complex world, John </w:t>
            </w:r>
            <w:proofErr w:type="spellStart"/>
            <w:r w:rsidRPr="00EE2BF4">
              <w:rPr>
                <w:rFonts w:ascii="Arial" w:hAnsi="Arial"/>
                <w:b/>
                <w:sz w:val="22"/>
                <w:szCs w:val="22"/>
              </w:rPr>
              <w:t>Thakara</w:t>
            </w:r>
            <w:proofErr w:type="spellEnd"/>
          </w:p>
          <w:p w:rsidR="00DD30E4" w:rsidRPr="00EE2BF4" w:rsidRDefault="00DD30E4" w:rsidP="00DD30E4">
            <w:pPr>
              <w:spacing w:after="0"/>
              <w:rPr>
                <w:rFonts w:ascii="Arial" w:hAnsi="Arial"/>
                <w:sz w:val="22"/>
                <w:szCs w:val="22"/>
              </w:rPr>
            </w:pPr>
            <w:r w:rsidRPr="00EE2BF4">
              <w:rPr>
                <w:rFonts w:ascii="Arial" w:hAnsi="Arial"/>
                <w:sz w:val="22"/>
                <w:szCs w:val="22"/>
              </w:rPr>
              <w:t xml:space="preserve">Analysis of the potential value of new technology design, suggesting we need an approach based on people rather than ‘stuff’. </w:t>
            </w:r>
          </w:p>
          <w:p w:rsidR="00DD30E4" w:rsidRDefault="00106654" w:rsidP="00DD30E4">
            <w:pPr>
              <w:spacing w:after="0"/>
              <w:rPr>
                <w:sz w:val="22"/>
                <w:szCs w:val="22"/>
              </w:rPr>
            </w:pPr>
            <w:hyperlink r:id="rId157" w:history="1">
              <w:r w:rsidR="00DD30E4" w:rsidRPr="00EE2BF4">
                <w:rPr>
                  <w:rStyle w:val="Hyperlink"/>
                  <w:rFonts w:ascii="Arial" w:hAnsi="Arial"/>
                  <w:sz w:val="22"/>
                  <w:szCs w:val="22"/>
                </w:rPr>
                <w:t>http://www.thackara.com/inthebubble/summary.html</w:t>
              </w:r>
            </w:hyperlink>
          </w:p>
          <w:p w:rsidR="00EE2BF4" w:rsidRPr="00EE2BF4" w:rsidRDefault="00EE2BF4" w:rsidP="00DD30E4">
            <w:pPr>
              <w:spacing w:after="0"/>
              <w:rPr>
                <w:rFonts w:ascii="Arial" w:hAnsi="Arial"/>
                <w:sz w:val="22"/>
                <w:szCs w:val="22"/>
              </w:rPr>
            </w:pPr>
          </w:p>
        </w:tc>
      </w:tr>
    </w:tbl>
    <w:p w:rsidR="00DD30E4" w:rsidRPr="00741919" w:rsidRDefault="00DD30E4" w:rsidP="00DD30E4">
      <w:pPr>
        <w:rPr>
          <w:rFonts w:ascii="Arial" w:hAnsi="Arial"/>
          <w:lang w:val="en-GB"/>
        </w:rPr>
      </w:pPr>
    </w:p>
    <w:p w:rsidR="0000726B" w:rsidRPr="0000726B" w:rsidRDefault="00EE2BF4" w:rsidP="001B7050">
      <w:pPr>
        <w:pStyle w:val="Heading2"/>
      </w:pPr>
      <w:bookmarkStart w:id="77" w:name="_Toc162403132"/>
      <w:bookmarkStart w:id="78" w:name="_Toc162507006"/>
      <w:bookmarkStart w:id="79" w:name="_Toc162586453"/>
      <w:bookmarkStart w:id="80" w:name="_Toc162608895"/>
      <w:bookmarkStart w:id="81" w:name="_Toc162690364"/>
      <w:bookmarkStart w:id="82" w:name="_Toc162692372"/>
      <w:bookmarkStart w:id="83" w:name="_Toc162698594"/>
      <w:bookmarkStart w:id="84" w:name="_Toc162698871"/>
      <w:bookmarkStart w:id="85" w:name="_Toc162698995"/>
      <w:bookmarkStart w:id="86" w:name="_Toc162699301"/>
      <w:bookmarkStart w:id="87" w:name="_Toc162699313"/>
      <w:r>
        <w:t>2.7</w:t>
      </w:r>
      <w:r w:rsidR="00B45EC2" w:rsidRPr="00741919">
        <w:t xml:space="preserve"> Transition to a sustainable economy</w:t>
      </w:r>
      <w:bookmarkEnd w:id="77"/>
      <w:bookmarkEnd w:id="78"/>
      <w:bookmarkEnd w:id="79"/>
      <w:bookmarkEnd w:id="80"/>
      <w:bookmarkEnd w:id="81"/>
      <w:bookmarkEnd w:id="82"/>
      <w:bookmarkEnd w:id="83"/>
      <w:bookmarkEnd w:id="84"/>
      <w:bookmarkEnd w:id="85"/>
      <w:bookmarkEnd w:id="86"/>
      <w:bookmarkEnd w:id="8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89"/>
      </w:tblGrid>
      <w:tr w:rsidR="00DD30E4" w:rsidRPr="00741919">
        <w:tc>
          <w:tcPr>
            <w:tcW w:w="9889" w:type="dxa"/>
            <w:tcBorders>
              <w:bottom w:val="single" w:sz="4" w:space="0" w:color="000000"/>
            </w:tcBorders>
            <w:shd w:val="pct10" w:color="auto" w:fill="auto"/>
          </w:tcPr>
          <w:p w:rsidR="003365B1" w:rsidRPr="00B278D6" w:rsidRDefault="003365B1" w:rsidP="003365B1">
            <w:pPr>
              <w:rPr>
                <w:rFonts w:ascii="Arial" w:hAnsi="Arial"/>
                <w:b/>
                <w:szCs w:val="22"/>
              </w:rPr>
            </w:pPr>
            <w:r w:rsidRPr="00B278D6">
              <w:rPr>
                <w:rFonts w:ascii="Arial" w:hAnsi="Arial"/>
                <w:b/>
                <w:szCs w:val="22"/>
              </w:rPr>
              <w:t>Examples of best practice</w:t>
            </w:r>
          </w:p>
          <w:p w:rsidR="00DD30E4" w:rsidRPr="00EE2BF4" w:rsidRDefault="00DD30E4" w:rsidP="00DD30E4">
            <w:pPr>
              <w:spacing w:after="0"/>
              <w:rPr>
                <w:rFonts w:ascii="Arial" w:hAnsi="Arial"/>
                <w:b/>
                <w:sz w:val="22"/>
                <w:szCs w:val="22"/>
              </w:rPr>
            </w:pPr>
            <w:r w:rsidRPr="00EE2BF4">
              <w:rPr>
                <w:rFonts w:ascii="Arial" w:hAnsi="Arial"/>
                <w:b/>
                <w:sz w:val="22"/>
                <w:szCs w:val="22"/>
              </w:rPr>
              <w:t>Kingston Lacy Estate project</w:t>
            </w:r>
          </w:p>
          <w:p w:rsidR="00DD30E4" w:rsidRPr="00EE2BF4" w:rsidRDefault="00DD30E4" w:rsidP="00DD30E4">
            <w:pPr>
              <w:spacing w:after="0"/>
              <w:rPr>
                <w:rFonts w:ascii="Arial" w:hAnsi="Arial"/>
                <w:sz w:val="22"/>
                <w:szCs w:val="22"/>
              </w:rPr>
            </w:pPr>
            <w:r w:rsidRPr="00EE2BF4">
              <w:rPr>
                <w:rFonts w:ascii="Arial" w:hAnsi="Arial"/>
                <w:sz w:val="22"/>
                <w:szCs w:val="22"/>
              </w:rPr>
              <w:t>(</w:t>
            </w:r>
            <w:proofErr w:type="spellStart"/>
            <w:r w:rsidRPr="00EE2BF4">
              <w:rPr>
                <w:rFonts w:ascii="Arial" w:hAnsi="Arial"/>
                <w:sz w:val="22"/>
                <w:szCs w:val="22"/>
              </w:rPr>
              <w:t>Wimbourne</w:t>
            </w:r>
            <w:proofErr w:type="spellEnd"/>
            <w:r w:rsidRPr="00EE2BF4">
              <w:rPr>
                <w:rFonts w:ascii="Arial" w:hAnsi="Arial"/>
                <w:sz w:val="22"/>
                <w:szCs w:val="22"/>
              </w:rPr>
              <w:t xml:space="preserve"> National Trust, Dorset)</w:t>
            </w:r>
          </w:p>
          <w:p w:rsidR="00DD30E4" w:rsidRPr="00EE2BF4" w:rsidRDefault="00DD30E4" w:rsidP="00DD30E4">
            <w:pPr>
              <w:rPr>
                <w:rFonts w:ascii="Arial" w:hAnsi="Arial"/>
                <w:sz w:val="22"/>
                <w:szCs w:val="22"/>
              </w:rPr>
            </w:pPr>
            <w:r w:rsidRPr="00EE2BF4">
              <w:rPr>
                <w:rFonts w:ascii="Arial" w:hAnsi="Arial"/>
                <w:sz w:val="22"/>
                <w:szCs w:val="22"/>
              </w:rPr>
              <w:t xml:space="preserve">The redevelopment of a disused kitchen garden in consultation with many local groups to provide space for gardening, horticulture and </w:t>
            </w:r>
            <w:proofErr w:type="spellStart"/>
            <w:r w:rsidRPr="00EE2BF4">
              <w:rPr>
                <w:rFonts w:ascii="Arial" w:hAnsi="Arial"/>
                <w:sz w:val="22"/>
                <w:szCs w:val="22"/>
              </w:rPr>
              <w:t>reskilling</w:t>
            </w:r>
            <w:proofErr w:type="spellEnd"/>
            <w:r w:rsidRPr="00EE2BF4">
              <w:rPr>
                <w:rFonts w:ascii="Arial" w:hAnsi="Arial"/>
                <w:sz w:val="22"/>
                <w:szCs w:val="22"/>
              </w:rPr>
              <w:t xml:space="preserve"> as well as income generation through an on site ‘stall’. This enables a ‘money bank’ for long term conservation and development of growing area. </w:t>
            </w:r>
          </w:p>
          <w:p w:rsidR="00DD30E4" w:rsidRPr="00EE2BF4" w:rsidRDefault="00DD30E4" w:rsidP="00DD30E4">
            <w:pPr>
              <w:spacing w:after="0"/>
              <w:rPr>
                <w:rFonts w:ascii="Arial" w:hAnsi="Arial"/>
                <w:b/>
                <w:sz w:val="22"/>
                <w:szCs w:val="22"/>
              </w:rPr>
            </w:pPr>
            <w:r w:rsidRPr="00EE2BF4">
              <w:rPr>
                <w:rFonts w:ascii="Arial" w:hAnsi="Arial"/>
                <w:b/>
                <w:sz w:val="22"/>
                <w:szCs w:val="22"/>
              </w:rPr>
              <w:t>Work-based learning programme</w:t>
            </w:r>
          </w:p>
          <w:p w:rsidR="00DD30E4" w:rsidRPr="00EE2BF4" w:rsidRDefault="00DD30E4" w:rsidP="00DD30E4">
            <w:pPr>
              <w:spacing w:after="0"/>
              <w:rPr>
                <w:rFonts w:ascii="Arial" w:hAnsi="Arial"/>
                <w:sz w:val="22"/>
                <w:szCs w:val="22"/>
              </w:rPr>
            </w:pPr>
            <w:r w:rsidRPr="00EE2BF4">
              <w:rPr>
                <w:rFonts w:ascii="Arial" w:hAnsi="Arial"/>
                <w:sz w:val="22"/>
                <w:szCs w:val="22"/>
              </w:rPr>
              <w:t xml:space="preserve">(Museum of East </w:t>
            </w:r>
            <w:proofErr w:type="spellStart"/>
            <w:r w:rsidRPr="00EE2BF4">
              <w:rPr>
                <w:rFonts w:ascii="Arial" w:hAnsi="Arial"/>
                <w:sz w:val="22"/>
                <w:szCs w:val="22"/>
              </w:rPr>
              <w:t>Anglian</w:t>
            </w:r>
            <w:proofErr w:type="spellEnd"/>
            <w:r w:rsidRPr="00EE2BF4">
              <w:rPr>
                <w:rFonts w:ascii="Arial" w:hAnsi="Arial"/>
                <w:sz w:val="22"/>
                <w:szCs w:val="22"/>
              </w:rPr>
              <w:t xml:space="preserve"> Life)</w:t>
            </w:r>
          </w:p>
          <w:p w:rsidR="00DD30E4" w:rsidRPr="00EE2BF4" w:rsidRDefault="00DD30E4" w:rsidP="00DD30E4">
            <w:pPr>
              <w:spacing w:after="0"/>
              <w:rPr>
                <w:rFonts w:ascii="Arial" w:hAnsi="Arial"/>
                <w:sz w:val="22"/>
                <w:szCs w:val="22"/>
              </w:rPr>
            </w:pPr>
            <w:r w:rsidRPr="00EE2BF4">
              <w:rPr>
                <w:rFonts w:ascii="Arial" w:hAnsi="Arial"/>
                <w:sz w:val="22"/>
                <w:szCs w:val="22"/>
              </w:rPr>
              <w:t>An 8 week work-based learning programme gives learners the opportunity to gain valuable work experience and to learn skills in animal welfare, grounds maintenance, buildings maintenance and traditional crafts such as hurdle making, printing and milling as well as First Aid and Fire Marshall</w:t>
            </w:r>
            <w:r w:rsidR="00EE2BF4" w:rsidRPr="00EE2BF4">
              <w:rPr>
                <w:rFonts w:ascii="Arial" w:hAnsi="Arial"/>
                <w:sz w:val="22"/>
                <w:szCs w:val="22"/>
              </w:rPr>
              <w:t xml:space="preserve"> qualifications. E</w:t>
            </w:r>
            <w:r w:rsidRPr="00EE2BF4">
              <w:rPr>
                <w:rFonts w:ascii="Arial" w:hAnsi="Arial"/>
                <w:sz w:val="22"/>
                <w:szCs w:val="22"/>
              </w:rPr>
              <w:t xml:space="preserve">ach trainee </w:t>
            </w:r>
            <w:r w:rsidR="00EE2BF4" w:rsidRPr="00EE2BF4">
              <w:rPr>
                <w:rFonts w:ascii="Arial" w:hAnsi="Arial"/>
                <w:sz w:val="22"/>
                <w:szCs w:val="22"/>
              </w:rPr>
              <w:t xml:space="preserve">is also offered </w:t>
            </w:r>
            <w:r w:rsidRPr="00EE2BF4">
              <w:rPr>
                <w:rFonts w:ascii="Arial" w:hAnsi="Arial"/>
                <w:sz w:val="22"/>
                <w:szCs w:val="22"/>
              </w:rPr>
              <w:t>a minimum of 3 nationally accredited skills qualifications.</w:t>
            </w:r>
          </w:p>
          <w:p w:rsidR="00DD30E4" w:rsidRPr="00EE2BF4" w:rsidRDefault="00DD30E4" w:rsidP="00DD30E4">
            <w:pPr>
              <w:spacing w:after="0"/>
              <w:rPr>
                <w:rFonts w:ascii="Arial" w:hAnsi="Arial"/>
                <w:sz w:val="22"/>
                <w:szCs w:val="22"/>
              </w:rPr>
            </w:pPr>
          </w:p>
        </w:tc>
      </w:tr>
      <w:tr w:rsidR="00DD30E4" w:rsidRPr="00741919">
        <w:tc>
          <w:tcPr>
            <w:tcW w:w="9889" w:type="dxa"/>
            <w:tcBorders>
              <w:bottom w:val="single" w:sz="4" w:space="0" w:color="000000"/>
            </w:tcBorders>
            <w:shd w:val="clear" w:color="auto" w:fill="auto"/>
          </w:tcPr>
          <w:p w:rsidR="00DD30E4" w:rsidRPr="003365B1" w:rsidRDefault="003365B1" w:rsidP="00DD30E4">
            <w:pPr>
              <w:rPr>
                <w:rFonts w:ascii="Arial" w:hAnsi="Arial"/>
                <w:b/>
                <w:szCs w:val="22"/>
              </w:rPr>
            </w:pPr>
            <w:r w:rsidRPr="003365B1">
              <w:rPr>
                <w:rFonts w:ascii="Arial" w:hAnsi="Arial"/>
                <w:b/>
                <w:szCs w:val="22"/>
              </w:rPr>
              <w:t>Resource organisations and tools</w:t>
            </w:r>
          </w:p>
          <w:p w:rsidR="00DD30E4" w:rsidRPr="00EE2BF4" w:rsidRDefault="00DD30E4" w:rsidP="00DD30E4">
            <w:pPr>
              <w:spacing w:after="0"/>
              <w:rPr>
                <w:rFonts w:ascii="Arial" w:hAnsi="Arial"/>
                <w:b/>
                <w:sz w:val="22"/>
                <w:szCs w:val="22"/>
              </w:rPr>
            </w:pPr>
            <w:r w:rsidRPr="00EE2BF4">
              <w:rPr>
                <w:rFonts w:ascii="Arial" w:hAnsi="Arial"/>
                <w:b/>
                <w:sz w:val="22"/>
                <w:szCs w:val="22"/>
              </w:rPr>
              <w:t>Transition Network</w:t>
            </w:r>
          </w:p>
          <w:p w:rsidR="00DD30E4" w:rsidRPr="00EE2BF4" w:rsidRDefault="00DD30E4" w:rsidP="00DD30E4">
            <w:pPr>
              <w:spacing w:after="0"/>
              <w:rPr>
                <w:rFonts w:ascii="Arial" w:hAnsi="Arial"/>
                <w:b/>
                <w:sz w:val="22"/>
                <w:szCs w:val="22"/>
              </w:rPr>
            </w:pPr>
            <w:r w:rsidRPr="00EE2BF4">
              <w:rPr>
                <w:rFonts w:ascii="Arial" w:hAnsi="Arial"/>
                <w:sz w:val="22"/>
                <w:szCs w:val="22"/>
              </w:rPr>
              <w:t xml:space="preserve">A growing movement that supports community-based coalitions working toward a reduction in ecological footprints, to enable resilience in the face of resource scarcity. It is particularly strong in market towns such as Lewes but has growing success in urban boroughs such as Brixton and Tooting.  </w:t>
            </w:r>
          </w:p>
          <w:p w:rsidR="00DD30E4" w:rsidRPr="00EE2BF4" w:rsidRDefault="00106654" w:rsidP="00DD30E4">
            <w:pPr>
              <w:spacing w:after="0"/>
              <w:rPr>
                <w:rFonts w:ascii="Arial" w:hAnsi="Arial"/>
                <w:sz w:val="22"/>
                <w:szCs w:val="22"/>
              </w:rPr>
            </w:pPr>
            <w:hyperlink r:id="rId158" w:history="1">
              <w:r w:rsidR="00DD30E4" w:rsidRPr="00EE2BF4">
                <w:rPr>
                  <w:rStyle w:val="Hyperlink"/>
                  <w:rFonts w:ascii="Arial" w:hAnsi="Arial"/>
                  <w:sz w:val="22"/>
                  <w:szCs w:val="22"/>
                </w:rPr>
                <w:t>http://www.transitionnetwork.org/</w:t>
              </w:r>
            </w:hyperlink>
          </w:p>
          <w:p w:rsidR="00DD30E4" w:rsidRPr="00EE2BF4" w:rsidRDefault="00DD30E4" w:rsidP="00DD30E4">
            <w:pPr>
              <w:spacing w:after="0"/>
              <w:rPr>
                <w:rFonts w:ascii="Arial" w:hAnsi="Arial"/>
                <w:sz w:val="22"/>
                <w:szCs w:val="22"/>
              </w:rPr>
            </w:pPr>
            <w:r w:rsidRPr="00EE2BF4">
              <w:rPr>
                <w:rFonts w:ascii="Arial" w:hAnsi="Arial"/>
                <w:sz w:val="22"/>
                <w:szCs w:val="22"/>
              </w:rPr>
              <w:t xml:space="preserve">Museums can support transition by being: </w:t>
            </w:r>
          </w:p>
          <w:p w:rsidR="00DD30E4" w:rsidRPr="001877BF" w:rsidRDefault="00DD30E4" w:rsidP="001877BF">
            <w:pPr>
              <w:pStyle w:val="ListParagraph"/>
              <w:numPr>
                <w:ilvl w:val="0"/>
                <w:numId w:val="35"/>
              </w:numPr>
              <w:spacing w:after="0"/>
              <w:rPr>
                <w:rFonts w:ascii="Arial" w:hAnsi="Arial"/>
                <w:sz w:val="22"/>
                <w:szCs w:val="22"/>
              </w:rPr>
            </w:pPr>
            <w:r w:rsidRPr="001877BF">
              <w:rPr>
                <w:rFonts w:ascii="Arial" w:hAnsi="Arial"/>
                <w:sz w:val="22"/>
                <w:szCs w:val="22"/>
              </w:rPr>
              <w:t xml:space="preserve">a base for initial meetings &amp; film screenings; </w:t>
            </w:r>
          </w:p>
          <w:p w:rsidR="00DD30E4" w:rsidRPr="001877BF" w:rsidRDefault="00DD30E4" w:rsidP="001877BF">
            <w:pPr>
              <w:pStyle w:val="ListParagraph"/>
              <w:numPr>
                <w:ilvl w:val="0"/>
                <w:numId w:val="35"/>
              </w:numPr>
              <w:spacing w:after="0"/>
              <w:rPr>
                <w:rFonts w:ascii="Arial" w:hAnsi="Arial"/>
                <w:sz w:val="22"/>
                <w:szCs w:val="22"/>
              </w:rPr>
            </w:pPr>
            <w:r w:rsidRPr="001877BF">
              <w:rPr>
                <w:rFonts w:ascii="Arial" w:hAnsi="Arial"/>
                <w:sz w:val="22"/>
                <w:szCs w:val="22"/>
              </w:rPr>
              <w:t>supporting Transition activities being celebrated and promoted to a wider community</w:t>
            </w:r>
          </w:p>
          <w:p w:rsidR="00DD30E4" w:rsidRPr="001877BF" w:rsidRDefault="00DD30E4" w:rsidP="001877BF">
            <w:pPr>
              <w:pStyle w:val="ListParagraph"/>
              <w:numPr>
                <w:ilvl w:val="0"/>
                <w:numId w:val="35"/>
              </w:numPr>
              <w:spacing w:after="0"/>
              <w:rPr>
                <w:rFonts w:ascii="Arial" w:hAnsi="Arial"/>
                <w:sz w:val="22"/>
                <w:szCs w:val="22"/>
              </w:rPr>
            </w:pPr>
            <w:proofErr w:type="spellStart"/>
            <w:r w:rsidRPr="001877BF">
              <w:rPr>
                <w:rFonts w:ascii="Arial" w:hAnsi="Arial"/>
                <w:sz w:val="22"/>
                <w:szCs w:val="22"/>
              </w:rPr>
              <w:t>honouring</w:t>
            </w:r>
            <w:proofErr w:type="spellEnd"/>
            <w:r w:rsidRPr="001877BF">
              <w:rPr>
                <w:rFonts w:ascii="Arial" w:hAnsi="Arial"/>
                <w:sz w:val="22"/>
                <w:szCs w:val="22"/>
              </w:rPr>
              <w:t xml:space="preserve"> the elders through oral history </w:t>
            </w:r>
          </w:p>
          <w:p w:rsidR="00DD30E4" w:rsidRPr="001877BF" w:rsidRDefault="00DD30E4" w:rsidP="001877BF">
            <w:pPr>
              <w:pStyle w:val="ListParagraph"/>
              <w:numPr>
                <w:ilvl w:val="0"/>
                <w:numId w:val="35"/>
              </w:numPr>
              <w:spacing w:after="0"/>
              <w:rPr>
                <w:rFonts w:ascii="Arial" w:hAnsi="Arial"/>
                <w:sz w:val="22"/>
                <w:szCs w:val="22"/>
              </w:rPr>
            </w:pPr>
            <w:r w:rsidRPr="001877BF">
              <w:rPr>
                <w:rFonts w:ascii="Arial" w:hAnsi="Arial"/>
                <w:sz w:val="22"/>
                <w:szCs w:val="22"/>
              </w:rPr>
              <w:t xml:space="preserve">supporting the </w:t>
            </w:r>
            <w:proofErr w:type="spellStart"/>
            <w:r w:rsidRPr="001877BF">
              <w:rPr>
                <w:rFonts w:ascii="Arial" w:hAnsi="Arial"/>
                <w:sz w:val="22"/>
                <w:szCs w:val="22"/>
              </w:rPr>
              <w:t>reskilling</w:t>
            </w:r>
            <w:proofErr w:type="spellEnd"/>
            <w:r w:rsidRPr="001877BF">
              <w:rPr>
                <w:rFonts w:ascii="Arial" w:hAnsi="Arial"/>
                <w:sz w:val="22"/>
                <w:szCs w:val="22"/>
              </w:rPr>
              <w:t xml:space="preserve"> including traditional crafts</w:t>
            </w:r>
          </w:p>
          <w:p w:rsidR="00DD30E4" w:rsidRPr="001877BF" w:rsidRDefault="00DD30E4" w:rsidP="001877BF">
            <w:pPr>
              <w:pStyle w:val="ListParagraph"/>
              <w:numPr>
                <w:ilvl w:val="0"/>
                <w:numId w:val="35"/>
              </w:numPr>
              <w:spacing w:after="0"/>
              <w:rPr>
                <w:rFonts w:ascii="Arial" w:hAnsi="Arial"/>
                <w:sz w:val="22"/>
                <w:szCs w:val="22"/>
              </w:rPr>
            </w:pPr>
            <w:r w:rsidRPr="001877BF">
              <w:rPr>
                <w:rFonts w:ascii="Arial" w:hAnsi="Arial"/>
                <w:sz w:val="22"/>
                <w:szCs w:val="22"/>
              </w:rPr>
              <w:t>supporting uses of alternative currency and bartering</w:t>
            </w:r>
          </w:p>
          <w:p w:rsidR="00DD30E4" w:rsidRDefault="00106654" w:rsidP="00DD30E4">
            <w:pPr>
              <w:spacing w:after="0"/>
            </w:pPr>
            <w:hyperlink r:id="rId159" w:history="1">
              <w:r w:rsidR="00DD30E4" w:rsidRPr="00EE2BF4">
                <w:rPr>
                  <w:rStyle w:val="Hyperlink"/>
                  <w:rFonts w:ascii="Arial" w:hAnsi="Arial"/>
                  <w:sz w:val="22"/>
                  <w:szCs w:val="22"/>
                </w:rPr>
                <w:t>http://www.transitionnetwork.org/support/12-ingredients</w:t>
              </w:r>
            </w:hyperlink>
          </w:p>
          <w:p w:rsidR="001877BF" w:rsidRPr="001877BF" w:rsidRDefault="001877BF" w:rsidP="00DD30E4">
            <w:pPr>
              <w:spacing w:after="0"/>
              <w:rPr>
                <w:rFonts w:ascii="Arial" w:hAnsi="Arial" w:cs="Arial"/>
              </w:rPr>
            </w:pPr>
          </w:p>
          <w:p w:rsidR="001877BF" w:rsidRPr="001877BF" w:rsidRDefault="001877BF" w:rsidP="00DD30E4">
            <w:pPr>
              <w:spacing w:after="0"/>
              <w:rPr>
                <w:rFonts w:ascii="Arial" w:hAnsi="Arial" w:cs="Arial"/>
                <w:b/>
                <w:sz w:val="22"/>
              </w:rPr>
            </w:pPr>
            <w:r w:rsidRPr="001877BF">
              <w:rPr>
                <w:rFonts w:ascii="Arial" w:hAnsi="Arial" w:cs="Arial"/>
                <w:b/>
                <w:sz w:val="22"/>
              </w:rPr>
              <w:t>Collaborative Consumption</w:t>
            </w:r>
          </w:p>
          <w:p w:rsidR="001877BF" w:rsidRPr="001877BF" w:rsidRDefault="001877BF" w:rsidP="00DD30E4">
            <w:pPr>
              <w:spacing w:after="0"/>
              <w:rPr>
                <w:rFonts w:ascii="Arial" w:hAnsi="Arial" w:cs="Arial"/>
                <w:sz w:val="20"/>
              </w:rPr>
            </w:pPr>
            <w:r w:rsidRPr="001877BF">
              <w:rPr>
                <w:rFonts w:ascii="Arial" w:hAnsi="Arial" w:cs="Arial"/>
                <w:sz w:val="22"/>
              </w:rPr>
              <w:t>A movement</w:t>
            </w:r>
            <w:r>
              <w:rPr>
                <w:rFonts w:ascii="Arial" w:hAnsi="Arial" w:cs="Arial"/>
                <w:sz w:val="22"/>
              </w:rPr>
              <w:t xml:space="preserve"> to promote </w:t>
            </w:r>
            <w:r w:rsidRPr="001877BF">
              <w:rPr>
                <w:rFonts w:ascii="Arial" w:hAnsi="Arial" w:cs="Arial"/>
                <w:sz w:val="22"/>
              </w:rPr>
              <w:t xml:space="preserve">swapping, sharing, bartering, trading and renting </w:t>
            </w:r>
            <w:r>
              <w:rPr>
                <w:rFonts w:ascii="Arial" w:hAnsi="Arial" w:cs="Arial"/>
                <w:sz w:val="22"/>
              </w:rPr>
              <w:t xml:space="preserve">which is </w:t>
            </w:r>
            <w:r w:rsidRPr="001877BF">
              <w:rPr>
                <w:rFonts w:ascii="Arial" w:hAnsi="Arial" w:cs="Arial"/>
                <w:sz w:val="22"/>
              </w:rPr>
              <w:t>being reinvented through the latest technologies and peer-to-peer marketplaces</w:t>
            </w:r>
            <w:r>
              <w:rPr>
                <w:rFonts w:ascii="Arial" w:hAnsi="Arial" w:cs="Arial"/>
                <w:sz w:val="22"/>
              </w:rPr>
              <w:t>.</w:t>
            </w:r>
          </w:p>
          <w:p w:rsidR="001877BF" w:rsidRDefault="00106654" w:rsidP="00DD30E4">
            <w:pPr>
              <w:spacing w:after="0"/>
              <w:rPr>
                <w:rFonts w:ascii="Arial" w:hAnsi="Arial" w:cs="Arial"/>
                <w:sz w:val="22"/>
                <w:szCs w:val="22"/>
              </w:rPr>
            </w:pPr>
            <w:hyperlink r:id="rId160" w:history="1">
              <w:r w:rsidR="001877BF" w:rsidRPr="001877BF">
                <w:rPr>
                  <w:rStyle w:val="Hyperlink"/>
                  <w:rFonts w:ascii="Arial" w:hAnsi="Arial" w:cs="Arial"/>
                  <w:sz w:val="22"/>
                  <w:szCs w:val="22"/>
                </w:rPr>
                <w:t>http://collaborativeconsumption.com/</w:t>
              </w:r>
            </w:hyperlink>
            <w:r w:rsidR="001877BF" w:rsidRPr="001877BF">
              <w:rPr>
                <w:rFonts w:ascii="Arial" w:hAnsi="Arial" w:cs="Arial"/>
                <w:sz w:val="22"/>
                <w:szCs w:val="22"/>
              </w:rPr>
              <w:t xml:space="preserve">  </w:t>
            </w:r>
          </w:p>
          <w:p w:rsidR="001B7050" w:rsidRDefault="001B7050" w:rsidP="00DD30E4">
            <w:pPr>
              <w:spacing w:after="0"/>
              <w:rPr>
                <w:rFonts w:ascii="Arial" w:hAnsi="Arial" w:cs="Arial"/>
                <w:sz w:val="22"/>
                <w:szCs w:val="22"/>
              </w:rPr>
            </w:pPr>
          </w:p>
          <w:p w:rsidR="001B7050" w:rsidRPr="001B7050" w:rsidRDefault="001B7050" w:rsidP="00DD30E4">
            <w:pPr>
              <w:spacing w:after="0"/>
              <w:rPr>
                <w:rFonts w:ascii="Arial" w:hAnsi="Arial" w:cs="Arial"/>
                <w:b/>
                <w:sz w:val="22"/>
                <w:szCs w:val="22"/>
              </w:rPr>
            </w:pPr>
            <w:r w:rsidRPr="001B7050">
              <w:rPr>
                <w:rFonts w:ascii="Arial" w:hAnsi="Arial" w:cs="Arial"/>
                <w:b/>
                <w:sz w:val="22"/>
                <w:szCs w:val="22"/>
              </w:rPr>
              <w:t>Compendium for a Civic Economy</w:t>
            </w:r>
          </w:p>
          <w:p w:rsidR="001B7050" w:rsidRPr="001877BF" w:rsidRDefault="001B7050" w:rsidP="00DD30E4">
            <w:pPr>
              <w:spacing w:after="0"/>
              <w:rPr>
                <w:rFonts w:ascii="Arial" w:hAnsi="Arial" w:cs="Arial"/>
                <w:sz w:val="22"/>
                <w:szCs w:val="22"/>
              </w:rPr>
            </w:pPr>
            <w:r>
              <w:rPr>
                <w:rFonts w:ascii="Arial" w:hAnsi="Arial" w:cs="Arial"/>
                <w:sz w:val="22"/>
                <w:szCs w:val="22"/>
              </w:rPr>
              <w:t xml:space="preserve">A handbook from NESTA, with case studies on developing innovation and growth in partnership with communities, at a local level. </w:t>
            </w:r>
          </w:p>
          <w:p w:rsidR="00DD30E4" w:rsidRPr="001B7050" w:rsidRDefault="00106654" w:rsidP="001B7050">
            <w:pPr>
              <w:pStyle w:val="Heading2"/>
            </w:pPr>
            <w:hyperlink r:id="rId161" w:history="1">
              <w:r w:rsidR="001B7050" w:rsidRPr="001B7050">
                <w:rPr>
                  <w:rStyle w:val="Hyperlink"/>
                  <w:b w:val="0"/>
                </w:rPr>
                <w:t>http://www.nesta.org.uk/home1/assets/features/compendium_for_the_civic_economy</w:t>
              </w:r>
            </w:hyperlink>
          </w:p>
        </w:tc>
      </w:tr>
      <w:tr w:rsidR="00DD30E4" w:rsidRPr="00741919">
        <w:tc>
          <w:tcPr>
            <w:tcW w:w="9889" w:type="dxa"/>
            <w:shd w:val="pct10" w:color="auto" w:fill="auto"/>
          </w:tcPr>
          <w:p w:rsidR="00DD30E4" w:rsidRPr="003365B1" w:rsidRDefault="003365B1" w:rsidP="00DD30E4">
            <w:pPr>
              <w:rPr>
                <w:rFonts w:ascii="Arial" w:hAnsi="Arial"/>
                <w:b/>
              </w:rPr>
            </w:pPr>
            <w:r w:rsidRPr="003365B1">
              <w:rPr>
                <w:rFonts w:ascii="Arial" w:hAnsi="Arial"/>
                <w:b/>
              </w:rPr>
              <w:lastRenderedPageBreak/>
              <w:t>Key research</w:t>
            </w:r>
          </w:p>
          <w:p w:rsidR="003D37C1" w:rsidRDefault="00EE2BF4" w:rsidP="003D37C1">
            <w:pPr>
              <w:spacing w:after="0"/>
              <w:rPr>
                <w:rFonts w:ascii="Arial" w:hAnsi="Arial" w:cs="Arial"/>
                <w:b/>
                <w:sz w:val="22"/>
              </w:rPr>
            </w:pPr>
            <w:proofErr w:type="spellStart"/>
            <w:r w:rsidRPr="003D37C1">
              <w:rPr>
                <w:rFonts w:ascii="Arial" w:hAnsi="Arial" w:cs="Arial"/>
                <w:b/>
                <w:sz w:val="22"/>
              </w:rPr>
              <w:t>Sustainableability</w:t>
            </w:r>
            <w:proofErr w:type="spellEnd"/>
            <w:r w:rsidRPr="003D37C1">
              <w:rPr>
                <w:rFonts w:ascii="Arial" w:hAnsi="Arial" w:cs="Arial"/>
                <w:b/>
                <w:sz w:val="22"/>
              </w:rPr>
              <w:t xml:space="preserve"> </w:t>
            </w:r>
          </w:p>
          <w:p w:rsidR="00EE2BF4" w:rsidRPr="003D37C1" w:rsidRDefault="00EE2BF4" w:rsidP="003D37C1">
            <w:pPr>
              <w:rPr>
                <w:rFonts w:ascii="Arial" w:hAnsi="Arial" w:cs="Arial"/>
                <w:b/>
                <w:sz w:val="22"/>
              </w:rPr>
            </w:pPr>
            <w:r w:rsidRPr="003D37C1">
              <w:rPr>
                <w:rFonts w:ascii="Arial" w:hAnsi="Arial" w:cs="Arial"/>
                <w:sz w:val="22"/>
              </w:rPr>
              <w:t xml:space="preserve">Research by Mission Models Money into ways the cultural sector can respond to climate change and resource scarcity, including </w:t>
            </w:r>
            <w:r w:rsidR="003D37C1" w:rsidRPr="003D37C1">
              <w:rPr>
                <w:rFonts w:ascii="Arial" w:hAnsi="Arial" w:cs="Arial"/>
                <w:sz w:val="22"/>
              </w:rPr>
              <w:t>boosting a sustainable local economy</w:t>
            </w:r>
          </w:p>
          <w:p w:rsidR="00EE2BF4" w:rsidRPr="003D37C1" w:rsidRDefault="00106654" w:rsidP="003D37C1">
            <w:pPr>
              <w:rPr>
                <w:rFonts w:ascii="Arial" w:hAnsi="Arial" w:cs="Arial"/>
                <w:sz w:val="22"/>
              </w:rPr>
            </w:pPr>
            <w:hyperlink r:id="rId162" w:history="1">
              <w:r w:rsidR="003D37C1" w:rsidRPr="00F92ABA">
                <w:rPr>
                  <w:rStyle w:val="Hyperlink"/>
                  <w:rFonts w:ascii="Arial" w:hAnsi="Arial" w:cs="Arial"/>
                  <w:sz w:val="22"/>
                </w:rPr>
                <w:t>http://www.sustainableability.com/</w:t>
              </w:r>
            </w:hyperlink>
            <w:r w:rsidR="003D37C1">
              <w:rPr>
                <w:rFonts w:ascii="Arial" w:hAnsi="Arial" w:cs="Arial"/>
                <w:sz w:val="22"/>
              </w:rPr>
              <w:t xml:space="preserve"> </w:t>
            </w:r>
          </w:p>
          <w:p w:rsidR="00DD30E4" w:rsidRPr="00741919" w:rsidRDefault="00DD30E4" w:rsidP="00DD30E4">
            <w:pPr>
              <w:spacing w:after="0"/>
              <w:rPr>
                <w:rFonts w:ascii="Arial" w:hAnsi="Arial"/>
                <w:sz w:val="20"/>
              </w:rPr>
            </w:pPr>
          </w:p>
        </w:tc>
      </w:tr>
    </w:tbl>
    <w:p w:rsidR="0000726B" w:rsidRPr="0000726B" w:rsidRDefault="00EE2BF4" w:rsidP="001B7050">
      <w:pPr>
        <w:pStyle w:val="Heading2"/>
      </w:pPr>
      <w:bookmarkStart w:id="88" w:name="_Toc162403133"/>
      <w:bookmarkStart w:id="89" w:name="_Toc162507007"/>
      <w:bookmarkStart w:id="90" w:name="_Toc162586454"/>
      <w:bookmarkStart w:id="91" w:name="_Toc162608896"/>
      <w:bookmarkStart w:id="92" w:name="_Toc162690365"/>
      <w:bookmarkStart w:id="93" w:name="_Toc162692373"/>
      <w:bookmarkStart w:id="94" w:name="_Toc162698595"/>
      <w:bookmarkStart w:id="95" w:name="_Toc162698872"/>
      <w:bookmarkStart w:id="96" w:name="_Toc162698996"/>
      <w:bookmarkStart w:id="97" w:name="_Toc162699302"/>
      <w:bookmarkStart w:id="98" w:name="_Toc162699314"/>
      <w:r>
        <w:t>2.8</w:t>
      </w:r>
      <w:r w:rsidR="00B45EC2" w:rsidRPr="00741919">
        <w:t xml:space="preserve"> Food, farming and horticulture</w:t>
      </w:r>
      <w:bookmarkEnd w:id="88"/>
      <w:bookmarkEnd w:id="89"/>
      <w:bookmarkEnd w:id="90"/>
      <w:bookmarkEnd w:id="91"/>
      <w:bookmarkEnd w:id="92"/>
      <w:bookmarkEnd w:id="93"/>
      <w:bookmarkEnd w:id="94"/>
      <w:bookmarkEnd w:id="95"/>
      <w:bookmarkEnd w:id="96"/>
      <w:bookmarkEnd w:id="97"/>
      <w:bookmarkEnd w:id="98"/>
      <w:r w:rsidR="00DD30E4" w:rsidRPr="00741919">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89"/>
      </w:tblGrid>
      <w:tr w:rsidR="00DD30E4" w:rsidRPr="00741919" w:rsidTr="00732249">
        <w:tc>
          <w:tcPr>
            <w:tcW w:w="9889" w:type="dxa"/>
            <w:tcBorders>
              <w:bottom w:val="single" w:sz="4" w:space="0" w:color="000000"/>
            </w:tcBorders>
            <w:shd w:val="clear" w:color="auto" w:fill="auto"/>
          </w:tcPr>
          <w:p w:rsidR="0022098E" w:rsidRPr="00B278D6" w:rsidRDefault="0022098E" w:rsidP="002130F7">
            <w:pPr>
              <w:shd w:val="pct10" w:color="auto" w:fill="auto"/>
              <w:rPr>
                <w:rFonts w:ascii="Arial" w:hAnsi="Arial"/>
                <w:b/>
                <w:szCs w:val="22"/>
              </w:rPr>
            </w:pPr>
            <w:r w:rsidRPr="00B278D6">
              <w:rPr>
                <w:rFonts w:ascii="Arial" w:hAnsi="Arial"/>
                <w:b/>
                <w:szCs w:val="22"/>
              </w:rPr>
              <w:t>Examples of best practice</w:t>
            </w:r>
          </w:p>
          <w:p w:rsidR="00DD30E4" w:rsidRPr="00EE2BF4" w:rsidRDefault="00DD30E4" w:rsidP="002130F7">
            <w:pPr>
              <w:pStyle w:val="HTMLPreformatted"/>
              <w:shd w:val="pct10" w:color="auto" w:fill="auto"/>
              <w:rPr>
                <w:rFonts w:ascii="Arial" w:hAnsi="Arial"/>
                <w:b/>
                <w:sz w:val="22"/>
              </w:rPr>
            </w:pPr>
            <w:r w:rsidRPr="00EE2BF4">
              <w:rPr>
                <w:rFonts w:ascii="Arial" w:hAnsi="Arial"/>
                <w:b/>
                <w:sz w:val="22"/>
              </w:rPr>
              <w:t xml:space="preserve">The Allotment Project </w:t>
            </w:r>
          </w:p>
          <w:p w:rsidR="00DD30E4" w:rsidRPr="00EE2BF4" w:rsidRDefault="00DD30E4" w:rsidP="002130F7">
            <w:pPr>
              <w:pStyle w:val="HTMLPreformatted"/>
              <w:shd w:val="pct10" w:color="auto" w:fill="auto"/>
              <w:rPr>
                <w:rFonts w:ascii="Arial" w:hAnsi="Arial"/>
                <w:sz w:val="22"/>
              </w:rPr>
            </w:pPr>
            <w:r w:rsidRPr="00EE2BF4">
              <w:rPr>
                <w:rFonts w:ascii="Arial" w:hAnsi="Arial"/>
                <w:sz w:val="22"/>
              </w:rPr>
              <w:t>(The Manchester Museum)</w:t>
            </w:r>
          </w:p>
          <w:p w:rsidR="00DD30E4" w:rsidRPr="00EE2BF4" w:rsidRDefault="00DD30E4" w:rsidP="002130F7">
            <w:pPr>
              <w:pStyle w:val="HTMLPreformatted"/>
              <w:shd w:val="pct10" w:color="auto" w:fill="auto"/>
              <w:rPr>
                <w:rFonts w:ascii="Arial" w:hAnsi="Arial"/>
                <w:sz w:val="22"/>
              </w:rPr>
            </w:pPr>
            <w:r w:rsidRPr="00EE2BF4">
              <w:rPr>
                <w:rFonts w:ascii="Arial" w:hAnsi="Arial"/>
                <w:sz w:val="22"/>
              </w:rPr>
              <w:t xml:space="preserve">An allotment in the courtyard will link with The Manchester Museum’s vision of working towards a Sustainable World, the opening of our new Living Planet gallery and the International Decade of Biodiversity, as well as making connections with the collections of The Manchester Museum ranging from our natural history collections to the archaeology collections. The linking of different projects and exhibits in this way is a part of a comprehensive community engagement strategy that emphasizes sustainability at it’s core.  </w:t>
            </w:r>
          </w:p>
          <w:p w:rsidR="00DD30E4" w:rsidRPr="00EE2BF4" w:rsidRDefault="00106654" w:rsidP="002130F7">
            <w:pPr>
              <w:pStyle w:val="HTMLPreformatted"/>
              <w:shd w:val="pct10" w:color="auto" w:fill="auto"/>
              <w:rPr>
                <w:rFonts w:ascii="Arial" w:hAnsi="Arial"/>
                <w:sz w:val="22"/>
              </w:rPr>
            </w:pPr>
            <w:hyperlink r:id="rId163" w:history="1">
              <w:r w:rsidR="00DD30E4" w:rsidRPr="00EE2BF4">
                <w:rPr>
                  <w:rStyle w:val="Hyperlink"/>
                  <w:rFonts w:ascii="Arial" w:hAnsi="Arial"/>
                  <w:sz w:val="22"/>
                </w:rPr>
                <w:t>http://www.museum.manchester.ac.uk/community/communityengagement/</w:t>
              </w:r>
            </w:hyperlink>
          </w:p>
          <w:p w:rsidR="00DD30E4" w:rsidRPr="00EE2BF4" w:rsidRDefault="00DD30E4" w:rsidP="002130F7">
            <w:pPr>
              <w:shd w:val="pct10" w:color="auto" w:fill="auto"/>
              <w:spacing w:after="0"/>
              <w:rPr>
                <w:rFonts w:ascii="Arial" w:hAnsi="Arial"/>
                <w:sz w:val="22"/>
                <w:highlight w:val="yellow"/>
              </w:rPr>
            </w:pPr>
          </w:p>
          <w:p w:rsidR="00DD30E4" w:rsidRPr="00EE2BF4" w:rsidRDefault="00DD30E4" w:rsidP="002130F7">
            <w:pPr>
              <w:shd w:val="pct10" w:color="auto" w:fill="auto"/>
              <w:spacing w:after="0"/>
              <w:rPr>
                <w:rFonts w:ascii="Arial" w:hAnsi="Arial"/>
                <w:b/>
                <w:sz w:val="22"/>
              </w:rPr>
            </w:pPr>
            <w:r w:rsidRPr="00EE2BF4">
              <w:rPr>
                <w:rFonts w:ascii="Arial" w:hAnsi="Arial"/>
                <w:b/>
                <w:sz w:val="22"/>
              </w:rPr>
              <w:t xml:space="preserve">The </w:t>
            </w:r>
            <w:proofErr w:type="spellStart"/>
            <w:r w:rsidRPr="00EE2BF4">
              <w:rPr>
                <w:rFonts w:ascii="Arial" w:hAnsi="Arial"/>
                <w:b/>
                <w:sz w:val="22"/>
              </w:rPr>
              <w:t>Farm:shop</w:t>
            </w:r>
            <w:proofErr w:type="spellEnd"/>
          </w:p>
          <w:p w:rsidR="00DD30E4" w:rsidRPr="00EE2BF4" w:rsidRDefault="00DD30E4" w:rsidP="002130F7">
            <w:pPr>
              <w:shd w:val="pct10" w:color="auto" w:fill="auto"/>
              <w:spacing w:after="0"/>
              <w:rPr>
                <w:rFonts w:ascii="Arial" w:hAnsi="Arial"/>
                <w:b/>
                <w:sz w:val="22"/>
              </w:rPr>
            </w:pPr>
            <w:r w:rsidRPr="00EE2BF4">
              <w:rPr>
                <w:rFonts w:ascii="Arial" w:hAnsi="Arial"/>
                <w:sz w:val="22"/>
              </w:rPr>
              <w:t xml:space="preserve">(Something &amp; Son, </w:t>
            </w:r>
            <w:proofErr w:type="spellStart"/>
            <w:r w:rsidRPr="00EE2BF4">
              <w:rPr>
                <w:rFonts w:ascii="Arial" w:hAnsi="Arial"/>
                <w:sz w:val="22"/>
              </w:rPr>
              <w:t>Dalston</w:t>
            </w:r>
            <w:proofErr w:type="spellEnd"/>
            <w:r w:rsidRPr="00EE2BF4">
              <w:rPr>
                <w:rFonts w:ascii="Arial" w:hAnsi="Arial"/>
                <w:sz w:val="22"/>
              </w:rPr>
              <w:t>)</w:t>
            </w:r>
          </w:p>
          <w:p w:rsidR="00DD30E4" w:rsidRPr="00EE2BF4" w:rsidRDefault="00DD30E4" w:rsidP="002130F7">
            <w:pPr>
              <w:shd w:val="pct10" w:color="auto" w:fill="auto"/>
              <w:spacing w:after="0"/>
              <w:rPr>
                <w:rFonts w:ascii="Arial" w:hAnsi="Arial"/>
                <w:sz w:val="22"/>
              </w:rPr>
            </w:pPr>
            <w:r w:rsidRPr="00EE2BF4">
              <w:rPr>
                <w:rFonts w:ascii="Arial" w:hAnsi="Arial"/>
                <w:sz w:val="22"/>
              </w:rPr>
              <w:t xml:space="preserve">A gallery in an empty shop that describes itself as ‘London’s first urban farming hub’ uses creative and art approaches to growing food in the shop-space itself, using innovative horticultural techniques such as </w:t>
            </w:r>
            <w:proofErr w:type="spellStart"/>
            <w:r w:rsidRPr="00EE2BF4">
              <w:rPr>
                <w:rFonts w:ascii="Arial" w:hAnsi="Arial"/>
                <w:sz w:val="22"/>
              </w:rPr>
              <w:t>hydrophonics</w:t>
            </w:r>
            <w:proofErr w:type="spellEnd"/>
            <w:r w:rsidRPr="00EE2BF4">
              <w:rPr>
                <w:rFonts w:ascii="Arial" w:hAnsi="Arial"/>
                <w:sz w:val="22"/>
              </w:rPr>
              <w:t xml:space="preserve"> and </w:t>
            </w:r>
            <w:proofErr w:type="spellStart"/>
            <w:r w:rsidRPr="00EE2BF4">
              <w:rPr>
                <w:rFonts w:ascii="Arial" w:hAnsi="Arial"/>
                <w:sz w:val="22"/>
              </w:rPr>
              <w:t>aquaphonics</w:t>
            </w:r>
            <w:proofErr w:type="spellEnd"/>
            <w:r w:rsidRPr="00EE2BF4">
              <w:rPr>
                <w:rFonts w:ascii="Arial" w:hAnsi="Arial"/>
                <w:sz w:val="22"/>
              </w:rPr>
              <w:t xml:space="preserve">. It both sells the food it grows and educates people on how to grow at home or at school. The project has plans to expand to other empty shops/spaces. </w:t>
            </w:r>
          </w:p>
          <w:p w:rsidR="00DD30E4" w:rsidRPr="00EE2BF4" w:rsidRDefault="00106654" w:rsidP="002130F7">
            <w:pPr>
              <w:shd w:val="pct10" w:color="auto" w:fill="auto"/>
              <w:spacing w:after="0"/>
              <w:rPr>
                <w:rFonts w:ascii="Arial" w:hAnsi="Arial"/>
                <w:sz w:val="22"/>
              </w:rPr>
            </w:pPr>
            <w:hyperlink r:id="rId164" w:history="1">
              <w:r w:rsidR="00DD30E4" w:rsidRPr="00EE2BF4">
                <w:rPr>
                  <w:rStyle w:val="Hyperlink"/>
                  <w:rFonts w:ascii="Arial" w:hAnsi="Arial"/>
                  <w:sz w:val="22"/>
                </w:rPr>
                <w:t>http://www.yeahhackney.com/groups/farmshop/forum/</w:t>
              </w:r>
            </w:hyperlink>
          </w:p>
          <w:p w:rsidR="00DD30E4" w:rsidRPr="00EE2BF4" w:rsidRDefault="00DD30E4" w:rsidP="002130F7">
            <w:pPr>
              <w:shd w:val="pct10" w:color="auto" w:fill="auto"/>
              <w:rPr>
                <w:rFonts w:ascii="Arial" w:hAnsi="Arial"/>
                <w:sz w:val="22"/>
                <w:highlight w:val="yellow"/>
              </w:rPr>
            </w:pPr>
          </w:p>
          <w:p w:rsidR="00DD30E4" w:rsidRPr="00EE2BF4" w:rsidRDefault="00DD30E4" w:rsidP="002130F7">
            <w:pPr>
              <w:shd w:val="pct10" w:color="auto" w:fill="auto"/>
              <w:spacing w:after="0"/>
              <w:rPr>
                <w:rFonts w:ascii="Arial" w:hAnsi="Arial"/>
                <w:b/>
                <w:sz w:val="22"/>
              </w:rPr>
            </w:pPr>
            <w:r w:rsidRPr="00EE2BF4">
              <w:rPr>
                <w:rFonts w:ascii="Arial" w:hAnsi="Arial"/>
                <w:b/>
                <w:sz w:val="22"/>
              </w:rPr>
              <w:t>Kingston Lacy Estate project</w:t>
            </w:r>
          </w:p>
          <w:p w:rsidR="00DD30E4" w:rsidRPr="00EE2BF4" w:rsidRDefault="00DD30E4" w:rsidP="002130F7">
            <w:pPr>
              <w:shd w:val="pct10" w:color="auto" w:fill="auto"/>
              <w:spacing w:after="0"/>
              <w:rPr>
                <w:rFonts w:ascii="Arial" w:hAnsi="Arial"/>
                <w:sz w:val="22"/>
              </w:rPr>
            </w:pPr>
            <w:r w:rsidRPr="00EE2BF4">
              <w:rPr>
                <w:rFonts w:ascii="Arial" w:hAnsi="Arial"/>
                <w:sz w:val="22"/>
              </w:rPr>
              <w:t>(</w:t>
            </w:r>
            <w:proofErr w:type="spellStart"/>
            <w:r w:rsidRPr="00EE2BF4">
              <w:rPr>
                <w:rFonts w:ascii="Arial" w:hAnsi="Arial"/>
                <w:sz w:val="22"/>
              </w:rPr>
              <w:t>Wimbourne</w:t>
            </w:r>
            <w:proofErr w:type="spellEnd"/>
            <w:r w:rsidRPr="00EE2BF4">
              <w:rPr>
                <w:rFonts w:ascii="Arial" w:hAnsi="Arial"/>
                <w:sz w:val="22"/>
              </w:rPr>
              <w:t xml:space="preserve"> National Trust, Dorset)</w:t>
            </w:r>
          </w:p>
          <w:p w:rsidR="00DD30E4" w:rsidRPr="00EE2BF4" w:rsidRDefault="00DD30E4" w:rsidP="002130F7">
            <w:pPr>
              <w:shd w:val="pct10" w:color="auto" w:fill="auto"/>
              <w:rPr>
                <w:rFonts w:ascii="Arial" w:hAnsi="Arial"/>
                <w:sz w:val="22"/>
              </w:rPr>
            </w:pPr>
            <w:r w:rsidRPr="00EE2BF4">
              <w:rPr>
                <w:rFonts w:ascii="Arial" w:hAnsi="Arial"/>
                <w:sz w:val="22"/>
              </w:rPr>
              <w:t xml:space="preserve">The redevelopment of a disused kitchen garden in consultation with many local groups to provide space for gardening, horticulture and </w:t>
            </w:r>
            <w:proofErr w:type="spellStart"/>
            <w:r w:rsidRPr="00EE2BF4">
              <w:rPr>
                <w:rFonts w:ascii="Arial" w:hAnsi="Arial"/>
                <w:sz w:val="22"/>
              </w:rPr>
              <w:t>reskilling</w:t>
            </w:r>
            <w:proofErr w:type="spellEnd"/>
            <w:r w:rsidRPr="00EE2BF4">
              <w:rPr>
                <w:rFonts w:ascii="Arial" w:hAnsi="Arial"/>
                <w:sz w:val="22"/>
              </w:rPr>
              <w:t xml:space="preserve"> as well as income generation through an on site ‘stall’. This enables a ‘money bank’ for long term conservation and development of growing area. </w:t>
            </w:r>
          </w:p>
          <w:p w:rsidR="00DD30E4" w:rsidRPr="00EE2BF4" w:rsidRDefault="00DD30E4" w:rsidP="002130F7">
            <w:pPr>
              <w:shd w:val="pct10" w:color="auto" w:fill="auto"/>
              <w:spacing w:after="0"/>
              <w:rPr>
                <w:rFonts w:ascii="Arial" w:hAnsi="Arial"/>
                <w:sz w:val="22"/>
              </w:rPr>
            </w:pPr>
          </w:p>
          <w:p w:rsidR="00DD30E4" w:rsidRPr="00EE2BF4" w:rsidRDefault="00DD30E4" w:rsidP="002130F7">
            <w:pPr>
              <w:widowControl w:val="0"/>
              <w:shd w:val="pct10" w:color="auto" w:fill="auto"/>
              <w:autoSpaceDE w:val="0"/>
              <w:autoSpaceDN w:val="0"/>
              <w:adjustRightInd w:val="0"/>
              <w:spacing w:after="0"/>
              <w:rPr>
                <w:rFonts w:ascii="Arial" w:hAnsi="Arial"/>
                <w:b/>
                <w:sz w:val="22"/>
              </w:rPr>
            </w:pPr>
            <w:r w:rsidRPr="00EE2BF4">
              <w:rPr>
                <w:rFonts w:ascii="Arial" w:hAnsi="Arial"/>
                <w:b/>
                <w:sz w:val="22"/>
              </w:rPr>
              <w:t>The Growing Schools Garden</w:t>
            </w:r>
          </w:p>
          <w:p w:rsidR="00DD30E4" w:rsidRPr="00EE2BF4" w:rsidRDefault="00DD30E4" w:rsidP="002130F7">
            <w:pPr>
              <w:widowControl w:val="0"/>
              <w:shd w:val="pct10" w:color="auto" w:fill="auto"/>
              <w:autoSpaceDE w:val="0"/>
              <w:autoSpaceDN w:val="0"/>
              <w:adjustRightInd w:val="0"/>
              <w:spacing w:after="0"/>
              <w:rPr>
                <w:rFonts w:ascii="Arial" w:hAnsi="Arial"/>
                <w:sz w:val="22"/>
              </w:rPr>
            </w:pPr>
            <w:r w:rsidRPr="00EE2BF4">
              <w:rPr>
                <w:rFonts w:ascii="Arial" w:hAnsi="Arial"/>
                <w:sz w:val="22"/>
              </w:rPr>
              <w:t xml:space="preserve">The Growing Schools Garden was launched at the Hampton Court Palace Flower Show in 2007, winning the Tudor Rose award for best in show and now has a permanent home at the Birmingham Botanical Gardens. It was created by Chris </w:t>
            </w:r>
            <w:proofErr w:type="spellStart"/>
            <w:r w:rsidRPr="00EE2BF4">
              <w:rPr>
                <w:rFonts w:ascii="Arial" w:hAnsi="Arial"/>
                <w:sz w:val="22"/>
              </w:rPr>
              <w:t>Beardshaw</w:t>
            </w:r>
            <w:proofErr w:type="spellEnd"/>
            <w:r w:rsidRPr="00EE2BF4">
              <w:rPr>
                <w:rFonts w:ascii="Arial" w:hAnsi="Arial"/>
                <w:sz w:val="22"/>
              </w:rPr>
              <w:t>, with the help of thousands of pupils across the country.  This garden is distinctive because young people have not only provided the inspiration, but have also designed and made many of its features and grown some of its plants. </w:t>
            </w:r>
          </w:p>
          <w:p w:rsidR="00DD30E4" w:rsidRPr="00EE2BF4" w:rsidRDefault="00106654" w:rsidP="002130F7">
            <w:pPr>
              <w:widowControl w:val="0"/>
              <w:shd w:val="pct10" w:color="auto" w:fill="auto"/>
              <w:autoSpaceDE w:val="0"/>
              <w:autoSpaceDN w:val="0"/>
              <w:adjustRightInd w:val="0"/>
              <w:spacing w:after="0"/>
              <w:rPr>
                <w:rFonts w:ascii="Arial" w:hAnsi="Arial"/>
                <w:sz w:val="22"/>
              </w:rPr>
            </w:pPr>
            <w:hyperlink r:id="rId165" w:history="1">
              <w:r w:rsidR="00DD30E4" w:rsidRPr="00EE2BF4">
                <w:rPr>
                  <w:rStyle w:val="Hyperlink"/>
                  <w:rFonts w:ascii="Arial" w:hAnsi="Arial"/>
                  <w:sz w:val="22"/>
                </w:rPr>
                <w:t>http://www.thegrowingschoolsgarden.org.uk/</w:t>
              </w:r>
            </w:hyperlink>
          </w:p>
          <w:p w:rsidR="00DD30E4" w:rsidRPr="00EE2BF4" w:rsidRDefault="00DD30E4" w:rsidP="002130F7">
            <w:pPr>
              <w:widowControl w:val="0"/>
              <w:shd w:val="pct10" w:color="auto" w:fill="auto"/>
              <w:autoSpaceDE w:val="0"/>
              <w:autoSpaceDN w:val="0"/>
              <w:adjustRightInd w:val="0"/>
              <w:spacing w:after="0"/>
              <w:rPr>
                <w:rFonts w:ascii="Arial" w:hAnsi="Arial"/>
                <w:sz w:val="22"/>
              </w:rPr>
            </w:pPr>
          </w:p>
          <w:p w:rsidR="00DD30E4" w:rsidRPr="00EE2BF4" w:rsidRDefault="00DD30E4" w:rsidP="002130F7">
            <w:pPr>
              <w:widowControl w:val="0"/>
              <w:shd w:val="pct10" w:color="auto" w:fill="auto"/>
              <w:autoSpaceDE w:val="0"/>
              <w:autoSpaceDN w:val="0"/>
              <w:adjustRightInd w:val="0"/>
              <w:spacing w:after="0"/>
              <w:rPr>
                <w:rFonts w:ascii="Arial" w:hAnsi="Arial"/>
                <w:b/>
                <w:sz w:val="22"/>
              </w:rPr>
            </w:pPr>
            <w:r w:rsidRPr="00EE2BF4">
              <w:rPr>
                <w:rFonts w:ascii="Arial" w:hAnsi="Arial"/>
                <w:b/>
                <w:sz w:val="22"/>
              </w:rPr>
              <w:t>Learning from ancient horticulture</w:t>
            </w:r>
          </w:p>
          <w:p w:rsidR="00DD30E4" w:rsidRPr="00EE2BF4" w:rsidRDefault="00DD30E4" w:rsidP="002130F7">
            <w:pPr>
              <w:widowControl w:val="0"/>
              <w:shd w:val="pct10" w:color="auto" w:fill="auto"/>
              <w:autoSpaceDE w:val="0"/>
              <w:autoSpaceDN w:val="0"/>
              <w:adjustRightInd w:val="0"/>
              <w:spacing w:after="0"/>
              <w:rPr>
                <w:rFonts w:ascii="Arial" w:hAnsi="Arial"/>
                <w:sz w:val="22"/>
              </w:rPr>
            </w:pPr>
            <w:r w:rsidRPr="00EE2BF4">
              <w:rPr>
                <w:rFonts w:ascii="Arial" w:hAnsi="Arial"/>
                <w:sz w:val="22"/>
              </w:rPr>
              <w:t xml:space="preserve">Designers are inventing floating gardens in Istanbul, based on miniature paintings in museum </w:t>
            </w:r>
            <w:r w:rsidRPr="00EE2BF4">
              <w:rPr>
                <w:rFonts w:ascii="Arial" w:hAnsi="Arial"/>
                <w:sz w:val="22"/>
              </w:rPr>
              <w:lastRenderedPageBreak/>
              <w:t xml:space="preserve">collections there. Demonstrating how we can use the knowledge of the past for the future. </w:t>
            </w:r>
          </w:p>
          <w:p w:rsidR="002130F7" w:rsidRDefault="00106654" w:rsidP="002130F7">
            <w:pPr>
              <w:widowControl w:val="0"/>
              <w:shd w:val="pct10" w:color="auto" w:fill="auto"/>
              <w:autoSpaceDE w:val="0"/>
              <w:autoSpaceDN w:val="0"/>
              <w:adjustRightInd w:val="0"/>
              <w:spacing w:after="0"/>
              <w:rPr>
                <w:rFonts w:ascii="Arial" w:hAnsi="Arial"/>
                <w:sz w:val="22"/>
              </w:rPr>
            </w:pPr>
            <w:hyperlink r:id="rId166" w:history="1">
              <w:r w:rsidR="00DD30E4" w:rsidRPr="00EE2BF4">
                <w:rPr>
                  <w:rStyle w:val="Hyperlink"/>
                  <w:rFonts w:ascii="Arial" w:hAnsi="Arial"/>
                  <w:sz w:val="22"/>
                </w:rPr>
                <w:t>http://www.treehugger.com/files/2011/02/clever-mobile-gardens-city-too-little-green.php</w:t>
              </w:r>
            </w:hyperlink>
          </w:p>
          <w:p w:rsidR="00DD30E4" w:rsidRPr="00EE2BF4" w:rsidRDefault="00DD30E4" w:rsidP="002130F7">
            <w:pPr>
              <w:widowControl w:val="0"/>
              <w:autoSpaceDE w:val="0"/>
              <w:autoSpaceDN w:val="0"/>
              <w:adjustRightInd w:val="0"/>
              <w:spacing w:after="0"/>
              <w:rPr>
                <w:rFonts w:ascii="Arial" w:hAnsi="Arial"/>
                <w:sz w:val="22"/>
              </w:rPr>
            </w:pPr>
          </w:p>
        </w:tc>
      </w:tr>
      <w:tr w:rsidR="00DD30E4" w:rsidRPr="00741919">
        <w:tc>
          <w:tcPr>
            <w:tcW w:w="9889" w:type="dxa"/>
            <w:tcBorders>
              <w:bottom w:val="single" w:sz="4" w:space="0" w:color="000000"/>
            </w:tcBorders>
            <w:shd w:val="clear" w:color="auto" w:fill="auto"/>
          </w:tcPr>
          <w:p w:rsidR="00DD30E4" w:rsidRPr="004A055B" w:rsidRDefault="004A055B" w:rsidP="00DD30E4">
            <w:pPr>
              <w:spacing w:after="0"/>
              <w:rPr>
                <w:rFonts w:ascii="Arial" w:hAnsi="Arial"/>
                <w:b/>
              </w:rPr>
            </w:pPr>
            <w:r w:rsidRPr="004A055B">
              <w:rPr>
                <w:rFonts w:ascii="Arial" w:hAnsi="Arial"/>
                <w:b/>
              </w:rPr>
              <w:lastRenderedPageBreak/>
              <w:t>Resource organisations</w:t>
            </w:r>
          </w:p>
          <w:p w:rsidR="00DD30E4" w:rsidRPr="00EE2BF4" w:rsidRDefault="00DD30E4" w:rsidP="00DD30E4">
            <w:pPr>
              <w:widowControl w:val="0"/>
              <w:autoSpaceDE w:val="0"/>
              <w:autoSpaceDN w:val="0"/>
              <w:adjustRightInd w:val="0"/>
              <w:spacing w:after="0"/>
              <w:rPr>
                <w:rFonts w:ascii="Arial" w:hAnsi="Arial"/>
                <w:b/>
                <w:sz w:val="22"/>
              </w:rPr>
            </w:pPr>
          </w:p>
          <w:p w:rsidR="00DD30E4" w:rsidRPr="00EE2BF4" w:rsidRDefault="00DD30E4" w:rsidP="00DD30E4">
            <w:pPr>
              <w:widowControl w:val="0"/>
              <w:autoSpaceDE w:val="0"/>
              <w:autoSpaceDN w:val="0"/>
              <w:adjustRightInd w:val="0"/>
              <w:spacing w:after="0"/>
              <w:rPr>
                <w:rFonts w:ascii="Arial" w:hAnsi="Arial"/>
                <w:b/>
                <w:sz w:val="22"/>
              </w:rPr>
            </w:pPr>
            <w:r w:rsidRPr="00EE2BF4">
              <w:rPr>
                <w:rFonts w:ascii="Arial" w:hAnsi="Arial"/>
                <w:b/>
                <w:sz w:val="22"/>
              </w:rPr>
              <w:t>Beyond Green: Sustainable Foodservice for Cultural Institutions</w:t>
            </w:r>
          </w:p>
          <w:p w:rsidR="00DD30E4" w:rsidRPr="00EE2BF4" w:rsidRDefault="00DD30E4" w:rsidP="00DD30E4">
            <w:pPr>
              <w:widowControl w:val="0"/>
              <w:autoSpaceDE w:val="0"/>
              <w:autoSpaceDN w:val="0"/>
              <w:adjustRightInd w:val="0"/>
              <w:spacing w:after="0"/>
              <w:rPr>
                <w:rFonts w:ascii="Arial" w:hAnsi="Arial"/>
                <w:b/>
                <w:sz w:val="22"/>
              </w:rPr>
            </w:pPr>
            <w:r w:rsidRPr="00EE2BF4">
              <w:rPr>
                <w:rFonts w:ascii="Arial" w:hAnsi="Arial"/>
                <w:sz w:val="22"/>
              </w:rPr>
              <w:t xml:space="preserve">A project of Greg Christian Consulting (Chicago) has supported the </w:t>
            </w:r>
            <w:proofErr w:type="spellStart"/>
            <w:r w:rsidRPr="00EE2BF4">
              <w:rPr>
                <w:rFonts w:ascii="Arial" w:hAnsi="Arial"/>
                <w:sz w:val="22"/>
              </w:rPr>
              <w:t>The</w:t>
            </w:r>
            <w:proofErr w:type="spellEnd"/>
            <w:r w:rsidRPr="00EE2BF4">
              <w:rPr>
                <w:rFonts w:ascii="Arial" w:hAnsi="Arial"/>
                <w:sz w:val="22"/>
              </w:rPr>
              <w:t xml:space="preserve"> Field Museum in Chicago to implement a sustainable food contract program with all of its in-house restaurants. The program entails adding sustainability strategies into food service contracts to drive quantifiable sustainability practices for the future, tailoring the needs of the individual institution and demonstrating an aggregation of prominent environmental food service standards.</w:t>
            </w:r>
          </w:p>
          <w:p w:rsidR="00DD30E4" w:rsidRPr="00EE2BF4" w:rsidRDefault="00106654" w:rsidP="00DD30E4">
            <w:pPr>
              <w:spacing w:after="0"/>
              <w:rPr>
                <w:rFonts w:ascii="Arial" w:hAnsi="Arial"/>
                <w:sz w:val="22"/>
              </w:rPr>
            </w:pPr>
            <w:hyperlink r:id="rId167" w:history="1">
              <w:r w:rsidR="00DD30E4" w:rsidRPr="00EE2BF4">
                <w:rPr>
                  <w:rStyle w:val="Hyperlink"/>
                  <w:rFonts w:ascii="Arial" w:hAnsi="Arial"/>
                  <w:sz w:val="22"/>
                </w:rPr>
                <w:t>http://www.gregchristian.com/index.php?option=com_content&amp;view=article&amp;id=72&amp;Itemid=101</w:t>
              </w:r>
            </w:hyperlink>
          </w:p>
          <w:p w:rsidR="00DD30E4" w:rsidRPr="00EE2BF4" w:rsidRDefault="00DD30E4" w:rsidP="00DD30E4">
            <w:pPr>
              <w:spacing w:after="0"/>
              <w:rPr>
                <w:rFonts w:ascii="Arial" w:hAnsi="Arial"/>
                <w:b/>
                <w:sz w:val="22"/>
              </w:rPr>
            </w:pPr>
          </w:p>
          <w:p w:rsidR="00DD30E4" w:rsidRPr="00EE2BF4" w:rsidRDefault="00DD30E4" w:rsidP="00DD30E4">
            <w:pPr>
              <w:spacing w:after="0"/>
              <w:rPr>
                <w:rFonts w:ascii="Arial" w:hAnsi="Arial"/>
                <w:b/>
                <w:sz w:val="22"/>
              </w:rPr>
            </w:pPr>
            <w:r w:rsidRPr="00EE2BF4">
              <w:rPr>
                <w:rFonts w:ascii="Arial" w:hAnsi="Arial"/>
                <w:b/>
                <w:sz w:val="22"/>
              </w:rPr>
              <w:t xml:space="preserve">Garden Organic </w:t>
            </w:r>
          </w:p>
          <w:p w:rsidR="00DD30E4" w:rsidRPr="00EE2BF4" w:rsidRDefault="00DD30E4" w:rsidP="00DD30E4">
            <w:pPr>
              <w:spacing w:after="0"/>
              <w:rPr>
                <w:rFonts w:ascii="Arial" w:hAnsi="Arial"/>
                <w:sz w:val="22"/>
              </w:rPr>
            </w:pPr>
            <w:r w:rsidRPr="00EE2BF4">
              <w:rPr>
                <w:rFonts w:ascii="Arial" w:hAnsi="Arial"/>
                <w:sz w:val="22"/>
              </w:rPr>
              <w:t xml:space="preserve">A national charity for organic growing, that showcases different organic gardening projects and also supports organizations </w:t>
            </w:r>
            <w:proofErr w:type="spellStart"/>
            <w:r w:rsidRPr="00EE2BF4">
              <w:rPr>
                <w:rFonts w:ascii="Arial" w:hAnsi="Arial"/>
                <w:sz w:val="22"/>
              </w:rPr>
              <w:t>maximse</w:t>
            </w:r>
            <w:proofErr w:type="spellEnd"/>
            <w:r w:rsidRPr="00EE2BF4">
              <w:rPr>
                <w:rFonts w:ascii="Arial" w:hAnsi="Arial"/>
                <w:sz w:val="22"/>
              </w:rPr>
              <w:t xml:space="preserve"> their garden retail potential in sustainable ways.</w:t>
            </w:r>
          </w:p>
          <w:p w:rsidR="00DD30E4" w:rsidRPr="00EE2BF4" w:rsidRDefault="00106654" w:rsidP="00DD30E4">
            <w:pPr>
              <w:spacing w:after="0"/>
              <w:rPr>
                <w:rFonts w:ascii="Arial" w:hAnsi="Arial"/>
                <w:sz w:val="22"/>
              </w:rPr>
            </w:pPr>
            <w:hyperlink r:id="rId168" w:history="1">
              <w:r w:rsidR="00DD30E4" w:rsidRPr="00EE2BF4">
                <w:rPr>
                  <w:rStyle w:val="Hyperlink"/>
                  <w:rFonts w:ascii="Arial" w:hAnsi="Arial"/>
                  <w:sz w:val="22"/>
                </w:rPr>
                <w:t>http://www.gardenorganic.org.uk/local/go_local.php</w:t>
              </w:r>
            </w:hyperlink>
          </w:p>
          <w:p w:rsidR="00DD30E4" w:rsidRPr="00EE2BF4" w:rsidRDefault="00DD30E4" w:rsidP="00DD30E4">
            <w:pPr>
              <w:spacing w:after="0"/>
              <w:rPr>
                <w:rFonts w:ascii="Arial" w:hAnsi="Arial"/>
                <w:sz w:val="22"/>
              </w:rPr>
            </w:pPr>
          </w:p>
          <w:p w:rsidR="00DD30E4" w:rsidRPr="00EE2BF4" w:rsidRDefault="00DD30E4" w:rsidP="00DD30E4">
            <w:pPr>
              <w:spacing w:after="0"/>
              <w:rPr>
                <w:rFonts w:ascii="Arial" w:hAnsi="Arial"/>
                <w:b/>
                <w:sz w:val="22"/>
              </w:rPr>
            </w:pPr>
            <w:proofErr w:type="spellStart"/>
            <w:r w:rsidRPr="00EE2BF4">
              <w:rPr>
                <w:rFonts w:ascii="Arial" w:hAnsi="Arial"/>
                <w:b/>
                <w:sz w:val="22"/>
              </w:rPr>
              <w:t>Permaculture</w:t>
            </w:r>
            <w:proofErr w:type="spellEnd"/>
            <w:r w:rsidRPr="00EE2BF4">
              <w:rPr>
                <w:rFonts w:ascii="Arial" w:hAnsi="Arial"/>
                <w:b/>
                <w:sz w:val="22"/>
              </w:rPr>
              <w:t xml:space="preserve"> Association</w:t>
            </w:r>
          </w:p>
          <w:p w:rsidR="00DD30E4" w:rsidRPr="00EE2BF4" w:rsidRDefault="00DD30E4" w:rsidP="00DD30E4">
            <w:pPr>
              <w:widowControl w:val="0"/>
              <w:autoSpaceDE w:val="0"/>
              <w:autoSpaceDN w:val="0"/>
              <w:adjustRightInd w:val="0"/>
              <w:spacing w:after="0"/>
              <w:rPr>
                <w:rFonts w:ascii="Arial" w:hAnsi="Arial"/>
                <w:sz w:val="22"/>
              </w:rPr>
            </w:pPr>
            <w:r w:rsidRPr="00EE2BF4">
              <w:rPr>
                <w:rFonts w:ascii="Arial" w:hAnsi="Arial"/>
                <w:sz w:val="22"/>
              </w:rPr>
              <w:t xml:space="preserve">The </w:t>
            </w:r>
            <w:proofErr w:type="spellStart"/>
            <w:r w:rsidRPr="00EE2BF4">
              <w:rPr>
                <w:rFonts w:ascii="Arial" w:hAnsi="Arial"/>
                <w:sz w:val="22"/>
              </w:rPr>
              <w:t>permaculture</w:t>
            </w:r>
            <w:proofErr w:type="spellEnd"/>
            <w:r w:rsidRPr="00EE2BF4">
              <w:rPr>
                <w:rFonts w:ascii="Arial" w:hAnsi="Arial"/>
                <w:sz w:val="22"/>
              </w:rPr>
              <w:t xml:space="preserve"> association uses a set of guiding principles to develop cultivation in harmony with nature. The association provides to develop integrated systems that provide for our needs of food, shelter, energy and community in ways that are healthy and efficient.</w:t>
            </w:r>
          </w:p>
          <w:p w:rsidR="00DD30E4" w:rsidRPr="00EE2BF4" w:rsidRDefault="00106654" w:rsidP="00DD30E4">
            <w:pPr>
              <w:spacing w:after="0"/>
              <w:rPr>
                <w:rFonts w:ascii="Arial" w:hAnsi="Arial"/>
                <w:sz w:val="22"/>
              </w:rPr>
            </w:pPr>
            <w:hyperlink r:id="rId169" w:history="1">
              <w:r w:rsidR="00DD30E4" w:rsidRPr="00EE2BF4">
                <w:rPr>
                  <w:rStyle w:val="Hyperlink"/>
                  <w:rFonts w:ascii="Arial" w:hAnsi="Arial"/>
                  <w:sz w:val="22"/>
                </w:rPr>
                <w:t>http://www.permaculture.org.uk/</w:t>
              </w:r>
            </w:hyperlink>
          </w:p>
          <w:p w:rsidR="00DD30E4" w:rsidRPr="00EE2BF4" w:rsidRDefault="00DD30E4" w:rsidP="00DD30E4">
            <w:pPr>
              <w:spacing w:after="0"/>
              <w:rPr>
                <w:rFonts w:ascii="Arial" w:hAnsi="Arial"/>
                <w:sz w:val="22"/>
              </w:rPr>
            </w:pPr>
          </w:p>
          <w:p w:rsidR="00DD30E4" w:rsidRPr="00EE2BF4" w:rsidRDefault="00DD30E4" w:rsidP="00DD30E4">
            <w:pPr>
              <w:spacing w:after="0"/>
              <w:rPr>
                <w:rFonts w:ascii="Arial" w:hAnsi="Arial"/>
                <w:b/>
                <w:sz w:val="22"/>
              </w:rPr>
            </w:pPr>
            <w:r w:rsidRPr="00EE2BF4">
              <w:rPr>
                <w:rFonts w:ascii="Arial" w:hAnsi="Arial"/>
                <w:b/>
                <w:sz w:val="22"/>
              </w:rPr>
              <w:t xml:space="preserve">Growing Schools </w:t>
            </w:r>
          </w:p>
          <w:p w:rsidR="00DD30E4" w:rsidRPr="00EE2BF4" w:rsidRDefault="00DD30E4" w:rsidP="00DD30E4">
            <w:pPr>
              <w:spacing w:after="0"/>
              <w:rPr>
                <w:rFonts w:ascii="Arial" w:hAnsi="Arial"/>
                <w:sz w:val="22"/>
              </w:rPr>
            </w:pPr>
            <w:r w:rsidRPr="00EE2BF4">
              <w:rPr>
                <w:rFonts w:ascii="Arial" w:hAnsi="Arial"/>
                <w:sz w:val="22"/>
              </w:rPr>
              <w:t>Promoting school gardens and use of school grounds and beyond for learning, run in partnerships with the Botanic Gardens Education Network.</w:t>
            </w:r>
          </w:p>
          <w:p w:rsidR="00DD30E4" w:rsidRPr="00EE2BF4" w:rsidRDefault="00106654" w:rsidP="00DD30E4">
            <w:pPr>
              <w:spacing w:after="0"/>
              <w:rPr>
                <w:rFonts w:ascii="Arial" w:hAnsi="Arial"/>
                <w:sz w:val="22"/>
              </w:rPr>
            </w:pPr>
            <w:hyperlink r:id="rId170" w:history="1">
              <w:r w:rsidR="00DD30E4" w:rsidRPr="00EE2BF4">
                <w:rPr>
                  <w:rStyle w:val="Hyperlink"/>
                  <w:rFonts w:ascii="Arial" w:hAnsi="Arial"/>
                  <w:sz w:val="22"/>
                </w:rPr>
                <w:t>http://www.growingschools.org.uk/</w:t>
              </w:r>
            </w:hyperlink>
          </w:p>
          <w:p w:rsidR="00275AE8" w:rsidRPr="00EE2BF4" w:rsidRDefault="00275AE8" w:rsidP="00DD30E4">
            <w:pPr>
              <w:widowControl w:val="0"/>
              <w:autoSpaceDE w:val="0"/>
              <w:autoSpaceDN w:val="0"/>
              <w:adjustRightInd w:val="0"/>
              <w:spacing w:after="0"/>
              <w:rPr>
                <w:rFonts w:ascii="Arial" w:hAnsi="Arial"/>
                <w:sz w:val="22"/>
                <w:highlight w:val="yellow"/>
              </w:rPr>
            </w:pPr>
          </w:p>
          <w:p w:rsidR="00275AE8" w:rsidRPr="00EE2BF4" w:rsidRDefault="00580F78" w:rsidP="00580F78">
            <w:pPr>
              <w:spacing w:after="0"/>
              <w:rPr>
                <w:rFonts w:ascii="Arial" w:hAnsi="Arial"/>
                <w:b/>
                <w:sz w:val="22"/>
              </w:rPr>
            </w:pPr>
            <w:r w:rsidRPr="00EE2BF4">
              <w:rPr>
                <w:rFonts w:ascii="Arial" w:hAnsi="Arial"/>
                <w:b/>
                <w:sz w:val="22"/>
              </w:rPr>
              <w:t>Plants for a Future</w:t>
            </w:r>
          </w:p>
          <w:p w:rsidR="00275AE8" w:rsidRPr="00EE2BF4" w:rsidRDefault="00275AE8" w:rsidP="00580F78">
            <w:pPr>
              <w:spacing w:after="0"/>
              <w:rPr>
                <w:rFonts w:ascii="Arial" w:hAnsi="Arial"/>
                <w:sz w:val="22"/>
              </w:rPr>
            </w:pPr>
            <w:r w:rsidRPr="00EE2BF4">
              <w:rPr>
                <w:rFonts w:ascii="Arial" w:hAnsi="Arial"/>
                <w:sz w:val="22"/>
              </w:rPr>
              <w:t>An experimental site in Cornwall that carries out research and provides information on useful plants suitable for growing outdoors in a temperate climate. They h</w:t>
            </w:r>
            <w:r w:rsidR="00580F78" w:rsidRPr="00EE2BF4">
              <w:rPr>
                <w:rFonts w:ascii="Arial" w:hAnsi="Arial"/>
                <w:sz w:val="22"/>
              </w:rPr>
              <w:t xml:space="preserve">ave compiled a database of approximately 7000 species of plants. </w:t>
            </w:r>
          </w:p>
          <w:p w:rsidR="00275AE8" w:rsidRPr="00EE2BF4" w:rsidRDefault="00106654" w:rsidP="00DD30E4">
            <w:pPr>
              <w:widowControl w:val="0"/>
              <w:autoSpaceDE w:val="0"/>
              <w:autoSpaceDN w:val="0"/>
              <w:adjustRightInd w:val="0"/>
              <w:spacing w:after="0"/>
              <w:rPr>
                <w:rFonts w:ascii="Arial" w:hAnsi="Arial"/>
                <w:sz w:val="22"/>
              </w:rPr>
            </w:pPr>
            <w:hyperlink r:id="rId171" w:history="1">
              <w:r w:rsidR="00275AE8" w:rsidRPr="00EE2BF4">
                <w:rPr>
                  <w:rStyle w:val="Hyperlink"/>
                  <w:rFonts w:ascii="Arial" w:hAnsi="Arial"/>
                  <w:sz w:val="22"/>
                </w:rPr>
                <w:t>http://www.pfaf.org/user/default.aspx</w:t>
              </w:r>
            </w:hyperlink>
          </w:p>
          <w:p w:rsidR="00DD30E4" w:rsidRPr="00EE2BF4" w:rsidRDefault="00DD30E4" w:rsidP="00DD30E4">
            <w:pPr>
              <w:widowControl w:val="0"/>
              <w:autoSpaceDE w:val="0"/>
              <w:autoSpaceDN w:val="0"/>
              <w:adjustRightInd w:val="0"/>
              <w:spacing w:after="0"/>
              <w:rPr>
                <w:rFonts w:ascii="Arial" w:hAnsi="Arial"/>
                <w:sz w:val="22"/>
              </w:rPr>
            </w:pPr>
          </w:p>
          <w:p w:rsidR="00DD30E4" w:rsidRPr="00EE2BF4" w:rsidRDefault="00DD30E4" w:rsidP="00DD30E4">
            <w:pPr>
              <w:widowControl w:val="0"/>
              <w:autoSpaceDE w:val="0"/>
              <w:autoSpaceDN w:val="0"/>
              <w:adjustRightInd w:val="0"/>
              <w:spacing w:after="0"/>
              <w:rPr>
                <w:rFonts w:ascii="Arial" w:hAnsi="Arial"/>
                <w:b/>
                <w:sz w:val="22"/>
              </w:rPr>
            </w:pPr>
            <w:r w:rsidRPr="00EE2BF4">
              <w:rPr>
                <w:rFonts w:ascii="Arial" w:hAnsi="Arial"/>
                <w:b/>
                <w:sz w:val="22"/>
              </w:rPr>
              <w:t>Royal Horticultural Society</w:t>
            </w:r>
          </w:p>
          <w:p w:rsidR="00DD30E4" w:rsidRPr="00EE2BF4" w:rsidRDefault="00DD30E4" w:rsidP="00DD30E4">
            <w:pPr>
              <w:widowControl w:val="0"/>
              <w:autoSpaceDE w:val="0"/>
              <w:autoSpaceDN w:val="0"/>
              <w:adjustRightInd w:val="0"/>
              <w:spacing w:after="0"/>
              <w:rPr>
                <w:rFonts w:ascii="Arial" w:hAnsi="Arial"/>
                <w:sz w:val="22"/>
              </w:rPr>
            </w:pPr>
            <w:r w:rsidRPr="00EE2BF4">
              <w:rPr>
                <w:rFonts w:ascii="Arial" w:hAnsi="Arial"/>
                <w:sz w:val="22"/>
              </w:rPr>
              <w:t xml:space="preserve">The Royal Horticultural Society is the UK's leading gardening charity dedicated to advancing horticulture and promoting good gardening. </w:t>
            </w:r>
          </w:p>
          <w:p w:rsidR="00DD30E4" w:rsidRPr="00EE2BF4" w:rsidRDefault="00106654" w:rsidP="00DD30E4">
            <w:pPr>
              <w:widowControl w:val="0"/>
              <w:autoSpaceDE w:val="0"/>
              <w:autoSpaceDN w:val="0"/>
              <w:adjustRightInd w:val="0"/>
              <w:spacing w:after="0"/>
              <w:rPr>
                <w:rFonts w:ascii="Arial" w:hAnsi="Arial"/>
                <w:sz w:val="22"/>
              </w:rPr>
            </w:pPr>
            <w:hyperlink r:id="rId172" w:history="1">
              <w:r w:rsidR="00DD30E4" w:rsidRPr="00EE2BF4">
                <w:rPr>
                  <w:rStyle w:val="Hyperlink"/>
                  <w:rFonts w:ascii="Arial" w:hAnsi="Arial"/>
                  <w:sz w:val="22"/>
                </w:rPr>
                <w:t>http://www.rhs.org.uk/</w:t>
              </w:r>
            </w:hyperlink>
          </w:p>
          <w:p w:rsidR="00DD30E4" w:rsidRPr="00EE2BF4" w:rsidRDefault="00DD30E4" w:rsidP="00DD3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Black"/>
                <w:b/>
                <w:bCs/>
                <w:color w:val="000000"/>
                <w:sz w:val="22"/>
                <w:szCs w:val="18"/>
              </w:rPr>
            </w:pPr>
          </w:p>
          <w:p w:rsidR="00DD30E4" w:rsidRPr="00EE2BF4" w:rsidRDefault="00DD30E4" w:rsidP="00DD3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Black"/>
                <w:b/>
                <w:bCs/>
                <w:color w:val="000000"/>
                <w:sz w:val="22"/>
                <w:szCs w:val="18"/>
              </w:rPr>
            </w:pPr>
            <w:r w:rsidRPr="00EE2BF4">
              <w:rPr>
                <w:rFonts w:ascii="Arial" w:hAnsi="Arial" w:cs="Arial Black"/>
                <w:b/>
                <w:bCs/>
                <w:color w:val="000000"/>
                <w:sz w:val="22"/>
                <w:szCs w:val="18"/>
              </w:rPr>
              <w:t xml:space="preserve">Soil Association </w:t>
            </w:r>
          </w:p>
          <w:p w:rsidR="00DD30E4" w:rsidRPr="00EE2BF4" w:rsidRDefault="00DD30E4" w:rsidP="00DD3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Black"/>
                <w:bCs/>
                <w:color w:val="000000"/>
                <w:sz w:val="22"/>
                <w:szCs w:val="18"/>
              </w:rPr>
            </w:pPr>
            <w:r w:rsidRPr="00EE2BF4">
              <w:rPr>
                <w:rFonts w:ascii="Arial" w:hAnsi="Arial" w:cs="Arial Black"/>
                <w:bCs/>
                <w:color w:val="000000"/>
                <w:sz w:val="22"/>
                <w:szCs w:val="18"/>
              </w:rPr>
              <w:t>Lots of resources and projects to support schools to understand soil and organic farming, and to change the food culture in schools.</w:t>
            </w:r>
          </w:p>
          <w:p w:rsidR="00DD30E4" w:rsidRPr="00EE2BF4" w:rsidRDefault="00106654" w:rsidP="00DD3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Black"/>
                <w:bCs/>
                <w:color w:val="000000"/>
                <w:sz w:val="22"/>
                <w:szCs w:val="18"/>
              </w:rPr>
            </w:pPr>
            <w:hyperlink r:id="rId173" w:history="1">
              <w:r w:rsidR="00DD30E4" w:rsidRPr="00EE2BF4">
                <w:rPr>
                  <w:rStyle w:val="Hyperlink"/>
                  <w:rFonts w:ascii="Arial" w:hAnsi="Arial" w:cs="Arial Black"/>
                  <w:bCs/>
                  <w:sz w:val="22"/>
                  <w:szCs w:val="18"/>
                </w:rPr>
                <w:t>http://www.soilassociation.org/Schools/tabid/277/Default.aspx</w:t>
              </w:r>
            </w:hyperlink>
          </w:p>
          <w:p w:rsidR="00DD30E4" w:rsidRPr="00EE2BF4" w:rsidRDefault="00DD30E4" w:rsidP="00DD30E4">
            <w:pPr>
              <w:widowControl w:val="0"/>
              <w:autoSpaceDE w:val="0"/>
              <w:autoSpaceDN w:val="0"/>
              <w:adjustRightInd w:val="0"/>
              <w:spacing w:after="0"/>
              <w:rPr>
                <w:rFonts w:ascii="Arial" w:hAnsi="Arial"/>
                <w:sz w:val="22"/>
              </w:rPr>
            </w:pPr>
          </w:p>
          <w:p w:rsidR="00DD30E4" w:rsidRPr="00EE2BF4" w:rsidRDefault="00DD30E4" w:rsidP="00DD30E4">
            <w:pPr>
              <w:spacing w:after="0"/>
              <w:rPr>
                <w:rFonts w:ascii="Arial" w:hAnsi="Arial"/>
                <w:b/>
                <w:sz w:val="22"/>
              </w:rPr>
            </w:pPr>
            <w:r w:rsidRPr="00EE2BF4">
              <w:rPr>
                <w:rFonts w:ascii="Arial" w:hAnsi="Arial"/>
                <w:b/>
                <w:sz w:val="22"/>
              </w:rPr>
              <w:t>Woodlands Trust</w:t>
            </w:r>
          </w:p>
          <w:p w:rsidR="00DD30E4" w:rsidRPr="00EE2BF4" w:rsidRDefault="00DD30E4" w:rsidP="00DD30E4">
            <w:pPr>
              <w:spacing w:after="0"/>
              <w:rPr>
                <w:rFonts w:ascii="Arial" w:hAnsi="Arial"/>
                <w:sz w:val="22"/>
              </w:rPr>
            </w:pPr>
            <w:r w:rsidRPr="00EE2BF4">
              <w:rPr>
                <w:rFonts w:ascii="Arial" w:hAnsi="Arial"/>
                <w:sz w:val="22"/>
              </w:rPr>
              <w:t xml:space="preserve">Promotes the planting of trees and provides phone advice and information on how planting trees can support wildlife, firewood, landscaping, productive farming, a greener </w:t>
            </w:r>
            <w:proofErr w:type="spellStart"/>
            <w:r w:rsidRPr="00EE2BF4">
              <w:rPr>
                <w:rFonts w:ascii="Arial" w:hAnsi="Arial"/>
                <w:sz w:val="22"/>
              </w:rPr>
              <w:t>neighbourhood</w:t>
            </w:r>
            <w:proofErr w:type="spellEnd"/>
            <w:r w:rsidRPr="00EE2BF4">
              <w:rPr>
                <w:rFonts w:ascii="Arial" w:hAnsi="Arial"/>
                <w:sz w:val="22"/>
              </w:rPr>
              <w:t xml:space="preserve"> and fruit and food.  </w:t>
            </w:r>
          </w:p>
          <w:p w:rsidR="00DD30E4" w:rsidRDefault="00106654" w:rsidP="00DD30E4">
            <w:pPr>
              <w:widowControl w:val="0"/>
              <w:autoSpaceDE w:val="0"/>
              <w:autoSpaceDN w:val="0"/>
              <w:adjustRightInd w:val="0"/>
              <w:spacing w:after="0"/>
            </w:pPr>
            <w:hyperlink r:id="rId174" w:history="1">
              <w:r w:rsidR="00DD30E4" w:rsidRPr="00EE2BF4">
                <w:rPr>
                  <w:rStyle w:val="Hyperlink"/>
                  <w:rFonts w:ascii="Arial" w:hAnsi="Arial"/>
                  <w:sz w:val="22"/>
                </w:rPr>
                <w:t>http://www.woodlandtrust.org.uk/en/plant-trees/Pages/create-woodland.aspx</w:t>
              </w:r>
            </w:hyperlink>
          </w:p>
          <w:p w:rsidR="00732249" w:rsidRDefault="00732249" w:rsidP="00DD30E4">
            <w:pPr>
              <w:widowControl w:val="0"/>
              <w:autoSpaceDE w:val="0"/>
              <w:autoSpaceDN w:val="0"/>
              <w:adjustRightInd w:val="0"/>
              <w:spacing w:after="0"/>
            </w:pPr>
          </w:p>
          <w:p w:rsidR="00732249" w:rsidRPr="00732249" w:rsidRDefault="00732249" w:rsidP="00732249">
            <w:pPr>
              <w:pStyle w:val="PlainText"/>
              <w:rPr>
                <w:rFonts w:ascii="Arial" w:hAnsi="Arial" w:cs="Arial"/>
              </w:rPr>
            </w:pPr>
            <w:proofErr w:type="spellStart"/>
            <w:r w:rsidRPr="00732249">
              <w:rPr>
                <w:rFonts w:ascii="Arial" w:hAnsi="Arial" w:cs="Arial"/>
                <w:b/>
                <w:bCs/>
              </w:rPr>
              <w:t>Rasbery</w:t>
            </w:r>
            <w:proofErr w:type="spellEnd"/>
            <w:r w:rsidRPr="00732249">
              <w:rPr>
                <w:rFonts w:ascii="Arial" w:hAnsi="Arial" w:cs="Arial"/>
                <w:b/>
                <w:bCs/>
              </w:rPr>
              <w:t xml:space="preserve">: need help growing your own? (Sonia </w:t>
            </w:r>
            <w:proofErr w:type="spellStart"/>
            <w:r w:rsidRPr="00732249">
              <w:rPr>
                <w:rFonts w:ascii="Arial" w:hAnsi="Arial" w:cs="Arial"/>
                <w:b/>
                <w:bCs/>
              </w:rPr>
              <w:t>Rasbery</w:t>
            </w:r>
            <w:proofErr w:type="spellEnd"/>
            <w:r w:rsidRPr="00732249">
              <w:rPr>
                <w:rFonts w:ascii="Arial" w:hAnsi="Arial" w:cs="Arial"/>
                <w:b/>
                <w:bCs/>
              </w:rPr>
              <w:t>)</w:t>
            </w:r>
          </w:p>
          <w:p w:rsidR="00732249" w:rsidRPr="00732249" w:rsidRDefault="00732249" w:rsidP="00732249">
            <w:pPr>
              <w:pStyle w:val="PlainText"/>
              <w:rPr>
                <w:rFonts w:ascii="Arial" w:hAnsi="Arial" w:cs="Arial"/>
              </w:rPr>
            </w:pPr>
            <w:proofErr w:type="spellStart"/>
            <w:r w:rsidRPr="00732249">
              <w:rPr>
                <w:rFonts w:ascii="Arial" w:hAnsi="Arial" w:cs="Arial"/>
              </w:rPr>
              <w:t>Rasbery</w:t>
            </w:r>
            <w:proofErr w:type="spellEnd"/>
            <w:r w:rsidRPr="00732249">
              <w:rPr>
                <w:rFonts w:ascii="Arial" w:hAnsi="Arial" w:cs="Arial"/>
              </w:rPr>
              <w:t xml:space="preserve"> provides advice and support to individuals and organisations growing their own, as well as practical help to growers. For museums and cultural organisations </w:t>
            </w:r>
            <w:proofErr w:type="spellStart"/>
            <w:r w:rsidRPr="00732249">
              <w:rPr>
                <w:rFonts w:ascii="Arial" w:hAnsi="Arial" w:cs="Arial"/>
              </w:rPr>
              <w:t>Rasbery</w:t>
            </w:r>
            <w:proofErr w:type="spellEnd"/>
            <w:r w:rsidRPr="00732249">
              <w:rPr>
                <w:rFonts w:ascii="Arial" w:hAnsi="Arial" w:cs="Arial"/>
              </w:rPr>
              <w:t xml:space="preserve"> offers 'Grow Your Own </w:t>
            </w:r>
            <w:r w:rsidRPr="00732249">
              <w:rPr>
                <w:rFonts w:ascii="Arial" w:hAnsi="Arial" w:cs="Arial"/>
              </w:rPr>
              <w:lastRenderedPageBreak/>
              <w:t>@ Your Museum' which helps museums look at the how they can make the most of opportunities to grow their own.</w:t>
            </w:r>
          </w:p>
          <w:p w:rsidR="00DD30E4" w:rsidRDefault="00732249" w:rsidP="00732249">
            <w:pPr>
              <w:pStyle w:val="PlainText"/>
              <w:rPr>
                <w:rFonts w:ascii="Arial" w:hAnsi="Arial" w:cs="Arial"/>
              </w:rPr>
            </w:pPr>
            <w:hyperlink r:id="rId175" w:tgtFrame="_blank" w:history="1">
              <w:r w:rsidRPr="00732249">
                <w:rPr>
                  <w:rStyle w:val="Hyperlink"/>
                  <w:rFonts w:ascii="Arial" w:eastAsia="ヒラギノ角ゴ Pro W3" w:hAnsi="Arial" w:cs="Arial"/>
                </w:rPr>
                <w:t>www.rasbery.co.uk</w:t>
              </w:r>
            </w:hyperlink>
          </w:p>
          <w:p w:rsidR="00732249" w:rsidRPr="00732249" w:rsidRDefault="00732249" w:rsidP="00732249">
            <w:pPr>
              <w:pStyle w:val="PlainText"/>
              <w:rPr>
                <w:rFonts w:ascii="Arial" w:hAnsi="Arial" w:cs="Arial"/>
              </w:rPr>
            </w:pPr>
          </w:p>
        </w:tc>
      </w:tr>
      <w:tr w:rsidR="00DD30E4" w:rsidRPr="00741919">
        <w:tc>
          <w:tcPr>
            <w:tcW w:w="9889" w:type="dxa"/>
            <w:shd w:val="pct10" w:color="auto" w:fill="auto"/>
          </w:tcPr>
          <w:p w:rsidR="00DD30E4" w:rsidRPr="004A055B" w:rsidRDefault="004A055B" w:rsidP="00DD30E4">
            <w:pPr>
              <w:rPr>
                <w:rFonts w:ascii="Arial" w:hAnsi="Arial"/>
                <w:b/>
              </w:rPr>
            </w:pPr>
            <w:r w:rsidRPr="004A055B">
              <w:rPr>
                <w:rFonts w:ascii="Arial" w:hAnsi="Arial"/>
                <w:b/>
              </w:rPr>
              <w:lastRenderedPageBreak/>
              <w:t>Key research</w:t>
            </w:r>
          </w:p>
          <w:p w:rsidR="003D37C1" w:rsidRPr="003D37C1" w:rsidRDefault="003D37C1" w:rsidP="003D37C1">
            <w:pPr>
              <w:spacing w:after="0"/>
              <w:rPr>
                <w:rFonts w:ascii="Arial" w:hAnsi="Arial"/>
                <w:b/>
                <w:sz w:val="22"/>
              </w:rPr>
            </w:pPr>
            <w:r w:rsidRPr="003D37C1">
              <w:rPr>
                <w:rFonts w:ascii="Arial" w:hAnsi="Arial"/>
                <w:b/>
                <w:sz w:val="22"/>
              </w:rPr>
              <w:t>Making Local Food Work</w:t>
            </w:r>
          </w:p>
          <w:p w:rsidR="00DD30E4" w:rsidRDefault="003D37C1" w:rsidP="003D37C1">
            <w:pPr>
              <w:spacing w:after="0"/>
              <w:rPr>
                <w:rFonts w:ascii="Arial" w:hAnsi="Arial"/>
                <w:sz w:val="22"/>
              </w:rPr>
            </w:pPr>
            <w:r>
              <w:rPr>
                <w:rFonts w:ascii="Arial" w:hAnsi="Arial"/>
                <w:sz w:val="22"/>
              </w:rPr>
              <w:t>This is a Big Lottery Fund initiative supporting communities to develop local food networks. The site includes several research reports such as ‘Local Food and Climate Change’</w:t>
            </w:r>
          </w:p>
          <w:p w:rsidR="003D37C1" w:rsidRDefault="00106654" w:rsidP="003D37C1">
            <w:pPr>
              <w:spacing w:after="0"/>
              <w:rPr>
                <w:rFonts w:ascii="Arial" w:hAnsi="Arial"/>
                <w:sz w:val="22"/>
              </w:rPr>
            </w:pPr>
            <w:hyperlink r:id="rId176" w:history="1">
              <w:r w:rsidR="003D37C1" w:rsidRPr="00F92ABA">
                <w:rPr>
                  <w:rStyle w:val="Hyperlink"/>
                  <w:rFonts w:ascii="Arial" w:hAnsi="Arial"/>
                  <w:sz w:val="22"/>
                </w:rPr>
                <w:t>http://www.makinglocalfoodwork.co.uk/</w:t>
              </w:r>
            </w:hyperlink>
            <w:r w:rsidR="003D37C1">
              <w:rPr>
                <w:rFonts w:ascii="Arial" w:hAnsi="Arial"/>
                <w:sz w:val="22"/>
              </w:rPr>
              <w:t xml:space="preserve">  </w:t>
            </w:r>
          </w:p>
          <w:p w:rsidR="003D37C1" w:rsidRPr="00EE2BF4" w:rsidRDefault="003D37C1" w:rsidP="003D37C1">
            <w:pPr>
              <w:spacing w:after="0"/>
              <w:rPr>
                <w:rFonts w:ascii="Arial" w:hAnsi="Arial"/>
                <w:sz w:val="22"/>
              </w:rPr>
            </w:pPr>
          </w:p>
        </w:tc>
      </w:tr>
    </w:tbl>
    <w:p w:rsidR="006871DC" w:rsidRPr="00741919" w:rsidRDefault="00DB45AE" w:rsidP="00A00A40">
      <w:pPr>
        <w:pStyle w:val="Heading1"/>
      </w:pPr>
      <w:bookmarkStart w:id="99" w:name="_Toc162690366"/>
      <w:bookmarkStart w:id="100" w:name="_Toc162692374"/>
      <w:bookmarkStart w:id="101" w:name="_Toc162698596"/>
      <w:bookmarkStart w:id="102" w:name="_Toc162698873"/>
      <w:bookmarkStart w:id="103" w:name="_Toc162698997"/>
      <w:bookmarkStart w:id="104" w:name="_Toc162699303"/>
      <w:bookmarkStart w:id="105" w:name="_Toc162699315"/>
      <w:r>
        <w:t xml:space="preserve">3. </w:t>
      </w:r>
      <w:r w:rsidR="006871DC" w:rsidRPr="00741919">
        <w:t>Green Events</w:t>
      </w:r>
      <w:bookmarkEnd w:id="0"/>
      <w:bookmarkEnd w:id="99"/>
      <w:bookmarkEnd w:id="100"/>
      <w:bookmarkEnd w:id="101"/>
      <w:bookmarkEnd w:id="102"/>
      <w:bookmarkEnd w:id="103"/>
      <w:bookmarkEnd w:id="104"/>
      <w:bookmarkEnd w:id="105"/>
    </w:p>
    <w:p w:rsidR="006871DC" w:rsidRPr="00741919" w:rsidRDefault="006871DC" w:rsidP="006871DC">
      <w:pPr>
        <w:rPr>
          <w:rFonts w:ascii="Arial" w:hAnsi="Arial"/>
        </w:rPr>
      </w:pPr>
      <w:r w:rsidRPr="00741919">
        <w:rPr>
          <w:rFonts w:ascii="Arial" w:hAnsi="Arial"/>
        </w:rPr>
        <w:t>These are some ‘years’, ‘months’, ‘weeks’ and ‘days’ on green themes, to help you plan events and exhibitions, and maximize opportunities for collaborations and collateral benefits from other awareness-raising and learning initiatives.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89"/>
      </w:tblGrid>
      <w:tr w:rsidR="006871DC" w:rsidRPr="00741919">
        <w:tc>
          <w:tcPr>
            <w:tcW w:w="9889" w:type="dxa"/>
            <w:shd w:val="clear" w:color="auto" w:fill="0C0C0C"/>
          </w:tcPr>
          <w:p w:rsidR="006871DC" w:rsidRPr="00741919" w:rsidRDefault="004A055B" w:rsidP="00DD30E4">
            <w:pPr>
              <w:rPr>
                <w:rFonts w:ascii="Arial" w:hAnsi="Arial"/>
                <w:b/>
                <w:color w:val="FFFFFF"/>
              </w:rPr>
            </w:pPr>
            <w:r>
              <w:rPr>
                <w:rFonts w:ascii="Arial" w:hAnsi="Arial"/>
                <w:b/>
                <w:color w:val="FFFFFF"/>
              </w:rPr>
              <w:t>Upcoming ‘Years</w:t>
            </w:r>
            <w:r w:rsidR="006871DC" w:rsidRPr="00741919">
              <w:rPr>
                <w:rFonts w:ascii="Arial" w:hAnsi="Arial"/>
                <w:b/>
                <w:color w:val="FFFFFF"/>
              </w:rPr>
              <w:t>’</w:t>
            </w:r>
          </w:p>
        </w:tc>
      </w:tr>
      <w:tr w:rsidR="006871DC" w:rsidRPr="00741919">
        <w:tc>
          <w:tcPr>
            <w:tcW w:w="9889" w:type="dxa"/>
            <w:shd w:val="clear" w:color="auto" w:fill="E6E6E6"/>
          </w:tcPr>
          <w:p w:rsidR="006871DC" w:rsidRPr="00EE2BF4" w:rsidRDefault="006871DC" w:rsidP="00DD30E4">
            <w:pPr>
              <w:rPr>
                <w:rFonts w:ascii="Arial" w:hAnsi="Arial"/>
                <w:b/>
                <w:sz w:val="22"/>
              </w:rPr>
            </w:pPr>
            <w:r w:rsidRPr="00EE2BF4">
              <w:rPr>
                <w:rFonts w:ascii="Arial" w:hAnsi="Arial"/>
                <w:b/>
                <w:sz w:val="22"/>
              </w:rPr>
              <w:t>2011</w:t>
            </w:r>
          </w:p>
          <w:p w:rsidR="006871DC" w:rsidRPr="00EE2BF4" w:rsidRDefault="006871DC" w:rsidP="00DD30E4">
            <w:pPr>
              <w:spacing w:after="0"/>
              <w:rPr>
                <w:rFonts w:ascii="Arial" w:hAnsi="Arial"/>
                <w:b/>
                <w:sz w:val="22"/>
              </w:rPr>
            </w:pPr>
            <w:r w:rsidRPr="00EE2BF4">
              <w:rPr>
                <w:rFonts w:ascii="Arial" w:hAnsi="Arial"/>
                <w:b/>
                <w:sz w:val="22"/>
              </w:rPr>
              <w:t xml:space="preserve">International year of chemistry </w:t>
            </w:r>
          </w:p>
          <w:p w:rsidR="006871DC" w:rsidRPr="00EE2BF4" w:rsidRDefault="006871DC" w:rsidP="00DD30E4">
            <w:pPr>
              <w:spacing w:after="0"/>
              <w:rPr>
                <w:rFonts w:ascii="Arial" w:hAnsi="Arial"/>
                <w:sz w:val="22"/>
              </w:rPr>
            </w:pPr>
            <w:r w:rsidRPr="00EE2BF4">
              <w:rPr>
                <w:rFonts w:ascii="Arial" w:hAnsi="Arial"/>
                <w:sz w:val="22"/>
              </w:rPr>
              <w:t xml:space="preserve">The goals of IYC2011 are to increase the public appreciation of chemistry in meeting world needs, to encourage interest in chemistry among young people, and to generate enthusiasm for the creative future of chemistry. The year 2011 will coincide with the 100th anniversary of the Nobel Prize awarded to Madame Marie Curie—an opportunity to celebrate the contributions of women to science. The year will also be the 100th anniversary of the founding of the International Association of Chemical Societies, providing a chance to </w:t>
            </w:r>
            <w:r w:rsidRPr="002130F7">
              <w:rPr>
                <w:rFonts w:ascii="Arial" w:hAnsi="Arial"/>
                <w:sz w:val="22"/>
                <w:shd w:val="pct10" w:color="auto" w:fill="auto"/>
              </w:rPr>
              <w:t>highlight</w:t>
            </w:r>
            <w:r w:rsidRPr="00EE2BF4">
              <w:rPr>
                <w:rFonts w:ascii="Arial" w:hAnsi="Arial"/>
                <w:sz w:val="22"/>
              </w:rPr>
              <w:t xml:space="preserve"> the benefits of international scientific collaboration.</w:t>
            </w:r>
          </w:p>
          <w:p w:rsidR="006871DC" w:rsidRPr="00EE2BF4" w:rsidRDefault="00106654" w:rsidP="00DD30E4">
            <w:pPr>
              <w:spacing w:after="0"/>
              <w:rPr>
                <w:rFonts w:ascii="Arial" w:hAnsi="Arial"/>
                <w:sz w:val="22"/>
              </w:rPr>
            </w:pPr>
            <w:hyperlink r:id="rId177" w:history="1">
              <w:r w:rsidR="006871DC" w:rsidRPr="00EE2BF4">
                <w:rPr>
                  <w:rStyle w:val="Hyperlink"/>
                  <w:rFonts w:ascii="Arial" w:hAnsi="Arial"/>
                  <w:sz w:val="22"/>
                </w:rPr>
                <w:t>http://www.chemistry2011.org/</w:t>
              </w:r>
            </w:hyperlink>
          </w:p>
          <w:p w:rsidR="006871DC" w:rsidRPr="00EE2BF4" w:rsidRDefault="006871DC" w:rsidP="00DD30E4">
            <w:pPr>
              <w:spacing w:after="0"/>
              <w:rPr>
                <w:rFonts w:ascii="Arial" w:hAnsi="Arial"/>
                <w:b/>
                <w:sz w:val="22"/>
              </w:rPr>
            </w:pPr>
          </w:p>
          <w:p w:rsidR="006871DC" w:rsidRPr="00EE2BF4" w:rsidRDefault="006871DC" w:rsidP="00DD30E4">
            <w:pPr>
              <w:spacing w:after="0"/>
              <w:rPr>
                <w:rFonts w:ascii="Arial" w:hAnsi="Arial"/>
                <w:b/>
                <w:sz w:val="22"/>
              </w:rPr>
            </w:pPr>
            <w:r w:rsidRPr="00EE2BF4">
              <w:rPr>
                <w:rFonts w:ascii="Arial" w:hAnsi="Arial"/>
                <w:b/>
                <w:sz w:val="22"/>
              </w:rPr>
              <w:t xml:space="preserve">International year of forests </w:t>
            </w:r>
          </w:p>
          <w:p w:rsidR="006871DC" w:rsidRPr="00EE2BF4" w:rsidRDefault="006871DC" w:rsidP="00DD30E4">
            <w:pPr>
              <w:spacing w:after="0"/>
              <w:rPr>
                <w:rFonts w:ascii="Arial" w:hAnsi="Arial"/>
                <w:sz w:val="22"/>
              </w:rPr>
            </w:pPr>
            <w:r w:rsidRPr="00EE2BF4">
              <w:rPr>
                <w:rFonts w:ascii="Arial" w:hAnsi="Arial"/>
                <w:sz w:val="22"/>
              </w:rPr>
              <w:t>The United Nations General Assembly declared 2011 as the International Year of Forests to raise awareness on sustainable management, conservation and sustainable development of all types of forests.</w:t>
            </w:r>
          </w:p>
          <w:p w:rsidR="006871DC" w:rsidRPr="00EE2BF4" w:rsidRDefault="00106654" w:rsidP="00DD30E4">
            <w:pPr>
              <w:spacing w:after="0"/>
              <w:rPr>
                <w:rFonts w:ascii="Arial" w:hAnsi="Arial"/>
                <w:sz w:val="22"/>
              </w:rPr>
            </w:pPr>
            <w:hyperlink r:id="rId178" w:history="1">
              <w:r w:rsidR="006871DC" w:rsidRPr="00EE2BF4">
                <w:rPr>
                  <w:rStyle w:val="Hyperlink"/>
                  <w:rFonts w:ascii="Arial" w:hAnsi="Arial"/>
                  <w:sz w:val="22"/>
                </w:rPr>
                <w:t>http://www.un.org/en/events/iyof2011/</w:t>
              </w:r>
            </w:hyperlink>
          </w:p>
          <w:p w:rsidR="006871DC" w:rsidRPr="00EE2BF4" w:rsidRDefault="006871DC" w:rsidP="00DD30E4">
            <w:pPr>
              <w:rPr>
                <w:rFonts w:ascii="Arial" w:hAnsi="Arial"/>
                <w:sz w:val="22"/>
              </w:rPr>
            </w:pPr>
          </w:p>
        </w:tc>
      </w:tr>
      <w:tr w:rsidR="006871DC" w:rsidRPr="00741919">
        <w:tc>
          <w:tcPr>
            <w:tcW w:w="9889" w:type="dxa"/>
            <w:tcBorders>
              <w:bottom w:val="single" w:sz="4" w:space="0" w:color="000000"/>
            </w:tcBorders>
          </w:tcPr>
          <w:p w:rsidR="006871DC" w:rsidRPr="00EE2BF4" w:rsidRDefault="006871DC" w:rsidP="00DD30E4">
            <w:pPr>
              <w:rPr>
                <w:rFonts w:ascii="Arial" w:hAnsi="Arial"/>
                <w:b/>
                <w:sz w:val="22"/>
              </w:rPr>
            </w:pPr>
            <w:r w:rsidRPr="00EE2BF4">
              <w:rPr>
                <w:rFonts w:ascii="Arial" w:hAnsi="Arial"/>
                <w:b/>
                <w:sz w:val="22"/>
              </w:rPr>
              <w:t>2012</w:t>
            </w:r>
          </w:p>
          <w:p w:rsidR="006871DC" w:rsidRPr="00EE2BF4" w:rsidRDefault="006871DC" w:rsidP="00DD30E4">
            <w:pPr>
              <w:spacing w:after="0"/>
              <w:rPr>
                <w:rFonts w:ascii="Arial" w:hAnsi="Arial"/>
                <w:sz w:val="22"/>
              </w:rPr>
            </w:pPr>
            <w:r w:rsidRPr="00EE2BF4">
              <w:rPr>
                <w:rFonts w:ascii="Arial" w:hAnsi="Arial"/>
                <w:b/>
                <w:sz w:val="22"/>
              </w:rPr>
              <w:t>Alan Turing Year</w:t>
            </w:r>
          </w:p>
          <w:p w:rsidR="006871DC" w:rsidRPr="00EE2BF4" w:rsidRDefault="006871DC" w:rsidP="00DD30E4">
            <w:pPr>
              <w:spacing w:after="0"/>
              <w:rPr>
                <w:rFonts w:ascii="Arial" w:hAnsi="Arial"/>
                <w:sz w:val="22"/>
              </w:rPr>
            </w:pPr>
            <w:r w:rsidRPr="00EE2BF4">
              <w:rPr>
                <w:rFonts w:ascii="Arial" w:hAnsi="Arial"/>
                <w:sz w:val="22"/>
              </w:rPr>
              <w:t>2012 will be a celebration of Turing, who was the originator of computer science. It will look at his life and scientific impact, with a number of major events taking place throughout the year. Most of these will be linked to places with special significance in Turing’s life, including Bletchley Park.</w:t>
            </w:r>
          </w:p>
          <w:p w:rsidR="006871DC" w:rsidRPr="00EE2BF4" w:rsidRDefault="00106654" w:rsidP="00DD30E4">
            <w:pPr>
              <w:spacing w:after="0"/>
              <w:rPr>
                <w:rFonts w:ascii="Arial" w:hAnsi="Arial"/>
                <w:sz w:val="22"/>
              </w:rPr>
            </w:pPr>
            <w:hyperlink r:id="rId179" w:history="1">
              <w:r w:rsidR="006871DC" w:rsidRPr="00EE2BF4">
                <w:rPr>
                  <w:rStyle w:val="Hyperlink"/>
                  <w:rFonts w:ascii="Arial" w:hAnsi="Arial"/>
                  <w:sz w:val="22"/>
                </w:rPr>
                <w:t>http://www.facebook.com/pages/The-Alan-Turing-Year/199853901070</w:t>
              </w:r>
            </w:hyperlink>
          </w:p>
          <w:p w:rsidR="006871DC" w:rsidRPr="00EE2BF4" w:rsidRDefault="006871DC" w:rsidP="00DD30E4">
            <w:pPr>
              <w:spacing w:after="0"/>
              <w:rPr>
                <w:rFonts w:ascii="Arial" w:hAnsi="Arial"/>
                <w:b/>
                <w:sz w:val="22"/>
              </w:rPr>
            </w:pPr>
          </w:p>
          <w:p w:rsidR="006871DC" w:rsidRPr="00EE2BF4" w:rsidRDefault="006871DC" w:rsidP="00DD30E4">
            <w:pPr>
              <w:spacing w:after="0"/>
              <w:rPr>
                <w:rFonts w:ascii="Arial" w:hAnsi="Arial"/>
                <w:b/>
                <w:sz w:val="22"/>
              </w:rPr>
            </w:pPr>
            <w:r w:rsidRPr="00EE2BF4">
              <w:rPr>
                <w:rFonts w:ascii="Arial" w:hAnsi="Arial"/>
                <w:b/>
                <w:sz w:val="22"/>
              </w:rPr>
              <w:t>European Year for Active Aging (proposed)</w:t>
            </w:r>
          </w:p>
          <w:p w:rsidR="006871DC" w:rsidRPr="00EE2BF4" w:rsidRDefault="006871DC" w:rsidP="00DD30E4">
            <w:pPr>
              <w:spacing w:after="0"/>
              <w:rPr>
                <w:rFonts w:ascii="Arial" w:hAnsi="Arial"/>
                <w:sz w:val="22"/>
              </w:rPr>
            </w:pPr>
            <w:r w:rsidRPr="00EE2BF4">
              <w:rPr>
                <w:rFonts w:ascii="Arial" w:hAnsi="Arial"/>
                <w:sz w:val="22"/>
              </w:rPr>
              <w:t xml:space="preserve">Active ageing includes creating more opportunities for older people to continue working, to stay healthy longer and to continue to contribute to society in other ways, for example through volunteering needs to be supported by a wide range of policies at all levels of governance. </w:t>
            </w:r>
            <w:hyperlink r:id="rId180" w:history="1">
              <w:r w:rsidRPr="00EE2BF4">
                <w:rPr>
                  <w:rStyle w:val="Hyperlink"/>
                  <w:rFonts w:ascii="Arial" w:hAnsi="Arial"/>
                  <w:sz w:val="22"/>
                </w:rPr>
                <w:t>http://ec.europa.eu/social/main.jsp?langId=en&amp;catId=89&amp;newsId=860</w:t>
              </w:r>
            </w:hyperlink>
          </w:p>
          <w:p w:rsidR="006871DC" w:rsidRPr="00EE2BF4" w:rsidRDefault="006871DC" w:rsidP="00DD30E4">
            <w:pPr>
              <w:spacing w:after="0"/>
              <w:rPr>
                <w:rFonts w:ascii="Arial" w:hAnsi="Arial"/>
                <w:b/>
                <w:sz w:val="22"/>
              </w:rPr>
            </w:pPr>
          </w:p>
          <w:p w:rsidR="006871DC" w:rsidRPr="00EE2BF4" w:rsidRDefault="006871DC" w:rsidP="00DD30E4">
            <w:pPr>
              <w:spacing w:after="0"/>
              <w:rPr>
                <w:rFonts w:ascii="Arial" w:hAnsi="Arial"/>
                <w:b/>
                <w:sz w:val="22"/>
              </w:rPr>
            </w:pPr>
            <w:r w:rsidRPr="00EE2BF4">
              <w:rPr>
                <w:rFonts w:ascii="Arial" w:hAnsi="Arial"/>
                <w:b/>
                <w:sz w:val="22"/>
              </w:rPr>
              <w:t>International Year of Cooperatives</w:t>
            </w:r>
          </w:p>
          <w:p w:rsidR="006871DC" w:rsidRPr="00EE2BF4" w:rsidRDefault="006871DC" w:rsidP="00DD30E4">
            <w:pPr>
              <w:spacing w:after="0"/>
              <w:rPr>
                <w:rFonts w:ascii="Arial" w:hAnsi="Arial"/>
                <w:sz w:val="22"/>
              </w:rPr>
            </w:pPr>
            <w:r w:rsidRPr="00EE2BF4">
              <w:rPr>
                <w:rFonts w:ascii="Arial" w:hAnsi="Arial"/>
                <w:sz w:val="22"/>
              </w:rPr>
              <w:t xml:space="preserve">The United Nations General Assembly has declared 2012 as the International Year of Cooperatives. Cooperative Enterprise builds a better world, highlighting the contribution of </w:t>
            </w:r>
            <w:r w:rsidRPr="00EE2BF4">
              <w:rPr>
                <w:rFonts w:ascii="Arial" w:hAnsi="Arial"/>
                <w:sz w:val="22"/>
              </w:rPr>
              <w:lastRenderedPageBreak/>
              <w:t xml:space="preserve">cooperatives to socio-economic development, in particular recognizing their impact on poverty reduction, employment generation and social integration. </w:t>
            </w:r>
          </w:p>
          <w:p w:rsidR="006871DC" w:rsidRPr="00EE2BF4" w:rsidRDefault="00106654" w:rsidP="00DD30E4">
            <w:pPr>
              <w:spacing w:after="0"/>
              <w:rPr>
                <w:rFonts w:ascii="Arial" w:hAnsi="Arial"/>
                <w:sz w:val="22"/>
              </w:rPr>
            </w:pPr>
            <w:hyperlink r:id="rId181" w:history="1">
              <w:r w:rsidR="006871DC" w:rsidRPr="00EE2BF4">
                <w:rPr>
                  <w:rStyle w:val="Hyperlink"/>
                  <w:rFonts w:ascii="Arial" w:hAnsi="Arial"/>
                  <w:sz w:val="22"/>
                </w:rPr>
                <w:t>http://social.un.org/coopsyear/</w:t>
              </w:r>
            </w:hyperlink>
          </w:p>
          <w:p w:rsidR="006871DC" w:rsidRPr="00EE2BF4" w:rsidRDefault="006871DC" w:rsidP="00DD30E4">
            <w:pPr>
              <w:spacing w:after="0"/>
              <w:rPr>
                <w:rFonts w:ascii="Arial" w:hAnsi="Arial"/>
                <w:b/>
                <w:sz w:val="22"/>
              </w:rPr>
            </w:pPr>
          </w:p>
          <w:p w:rsidR="006871DC" w:rsidRPr="00EE2BF4" w:rsidRDefault="006871DC" w:rsidP="00DD30E4">
            <w:pPr>
              <w:spacing w:after="0"/>
              <w:rPr>
                <w:rFonts w:ascii="Arial" w:hAnsi="Arial"/>
                <w:b/>
                <w:sz w:val="22"/>
              </w:rPr>
            </w:pPr>
            <w:r w:rsidRPr="00EE2BF4">
              <w:rPr>
                <w:rFonts w:ascii="Arial" w:hAnsi="Arial"/>
                <w:b/>
                <w:sz w:val="22"/>
              </w:rPr>
              <w:t xml:space="preserve">London Olympics </w:t>
            </w:r>
          </w:p>
          <w:p w:rsidR="006871DC" w:rsidRPr="00EE2BF4" w:rsidRDefault="00106654" w:rsidP="00DD30E4">
            <w:pPr>
              <w:spacing w:after="0"/>
              <w:rPr>
                <w:rFonts w:ascii="Arial" w:hAnsi="Arial"/>
                <w:sz w:val="22"/>
              </w:rPr>
            </w:pPr>
            <w:hyperlink r:id="rId182" w:history="1">
              <w:r w:rsidR="006871DC" w:rsidRPr="00EE2BF4">
                <w:rPr>
                  <w:rStyle w:val="Hyperlink"/>
                  <w:rFonts w:ascii="Arial" w:hAnsi="Arial"/>
                  <w:sz w:val="22"/>
                </w:rPr>
                <w:t>http://www.london2012.com/</w:t>
              </w:r>
            </w:hyperlink>
          </w:p>
          <w:p w:rsidR="006871DC" w:rsidRPr="00EE2BF4" w:rsidRDefault="006871DC" w:rsidP="00DD30E4">
            <w:pPr>
              <w:spacing w:after="0"/>
              <w:rPr>
                <w:rFonts w:ascii="Arial" w:hAnsi="Arial"/>
                <w:sz w:val="22"/>
              </w:rPr>
            </w:pPr>
          </w:p>
        </w:tc>
      </w:tr>
      <w:tr w:rsidR="006871DC" w:rsidRPr="00741919">
        <w:tc>
          <w:tcPr>
            <w:tcW w:w="9889" w:type="dxa"/>
            <w:shd w:val="clear" w:color="auto" w:fill="E6E6E6"/>
          </w:tcPr>
          <w:p w:rsidR="006871DC" w:rsidRPr="00EE2BF4" w:rsidRDefault="006871DC" w:rsidP="00DD30E4">
            <w:pPr>
              <w:rPr>
                <w:rFonts w:ascii="Arial" w:hAnsi="Arial"/>
                <w:b/>
                <w:sz w:val="22"/>
              </w:rPr>
            </w:pPr>
            <w:r w:rsidRPr="00EE2BF4">
              <w:rPr>
                <w:rFonts w:ascii="Arial" w:hAnsi="Arial"/>
                <w:b/>
                <w:sz w:val="22"/>
              </w:rPr>
              <w:lastRenderedPageBreak/>
              <w:t>2013</w:t>
            </w:r>
          </w:p>
          <w:p w:rsidR="006871DC" w:rsidRPr="00EE2BF4" w:rsidRDefault="006871DC" w:rsidP="00DD30E4">
            <w:pPr>
              <w:spacing w:after="0"/>
              <w:rPr>
                <w:rFonts w:ascii="Arial" w:hAnsi="Arial"/>
                <w:b/>
                <w:sz w:val="22"/>
              </w:rPr>
            </w:pPr>
            <w:r w:rsidRPr="00EE2BF4">
              <w:rPr>
                <w:rFonts w:ascii="Arial" w:hAnsi="Arial"/>
                <w:b/>
                <w:sz w:val="22"/>
              </w:rPr>
              <w:t>European Year of Air (proposed)</w:t>
            </w:r>
          </w:p>
          <w:p w:rsidR="006871DC" w:rsidRPr="00EE2BF4" w:rsidRDefault="006871DC" w:rsidP="00DD30E4">
            <w:pPr>
              <w:spacing w:after="0"/>
              <w:rPr>
                <w:rFonts w:ascii="Arial" w:hAnsi="Arial"/>
                <w:sz w:val="22"/>
              </w:rPr>
            </w:pPr>
            <w:r w:rsidRPr="00EE2BF4">
              <w:rPr>
                <w:rFonts w:ascii="Arial" w:hAnsi="Arial"/>
                <w:sz w:val="22"/>
              </w:rPr>
              <w:t>Proposed to highlight the problems of pollution and air quality.  Discussions are ongoing to launch the “Year of Air” programme to help European cities achieve the “Holy Grail” of ensuring air pollution does not pose any significant risk to human health and the environment. </w:t>
            </w:r>
          </w:p>
          <w:p w:rsidR="006871DC" w:rsidRPr="00EE2BF4" w:rsidRDefault="00106654" w:rsidP="00DD30E4">
            <w:pPr>
              <w:spacing w:after="0"/>
              <w:rPr>
                <w:rFonts w:ascii="Arial" w:hAnsi="Arial"/>
                <w:sz w:val="22"/>
              </w:rPr>
            </w:pPr>
            <w:hyperlink r:id="rId183" w:history="1">
              <w:r w:rsidR="006871DC" w:rsidRPr="00EE2BF4">
                <w:rPr>
                  <w:rStyle w:val="Hyperlink"/>
                  <w:rFonts w:ascii="Arial" w:hAnsi="Arial"/>
                  <w:sz w:val="22"/>
                </w:rPr>
                <w:t>http://www.clickgreen.org.uk/news/international-news/122065-europe-aims-to-make-2013-the-“year-of-air”.html</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b/>
                <w:sz w:val="22"/>
              </w:rPr>
            </w:pPr>
            <w:r w:rsidRPr="00EE2BF4">
              <w:rPr>
                <w:rFonts w:ascii="Arial" w:hAnsi="Arial"/>
                <w:b/>
                <w:sz w:val="22"/>
              </w:rPr>
              <w:t>International Year of Water cooperation (proposed)</w:t>
            </w:r>
          </w:p>
          <w:p w:rsidR="006871DC" w:rsidRPr="00EE2BF4" w:rsidRDefault="006871DC" w:rsidP="00DD30E4">
            <w:pPr>
              <w:spacing w:after="0"/>
              <w:rPr>
                <w:rFonts w:ascii="Arial" w:hAnsi="Arial"/>
                <w:sz w:val="22"/>
              </w:rPr>
            </w:pPr>
            <w:r w:rsidRPr="00EE2BF4">
              <w:rPr>
                <w:rFonts w:ascii="Arial" w:hAnsi="Arial"/>
                <w:sz w:val="22"/>
              </w:rPr>
              <w:t>Declared by the United Nations to encourage better cooperation over water resources, particularly in Central Asia.</w:t>
            </w:r>
          </w:p>
          <w:p w:rsidR="006871DC" w:rsidRPr="00EE2BF4" w:rsidRDefault="00106654" w:rsidP="00DD30E4">
            <w:pPr>
              <w:spacing w:after="0"/>
              <w:rPr>
                <w:rFonts w:ascii="Arial" w:hAnsi="Arial"/>
                <w:sz w:val="22"/>
              </w:rPr>
            </w:pPr>
            <w:hyperlink r:id="rId184" w:history="1">
              <w:r w:rsidR="006871DC" w:rsidRPr="00EE2BF4">
                <w:rPr>
                  <w:rStyle w:val="Hyperlink"/>
                  <w:rFonts w:ascii="Arial" w:hAnsi="Arial"/>
                  <w:sz w:val="22"/>
                </w:rPr>
                <w:t>http://www.un.org/apps/news/story.asp?NewsID=37760&amp;Cr=central+asia&amp;Cr1</w:t>
              </w:r>
            </w:hyperlink>
            <w:r w:rsidR="006871DC" w:rsidRPr="00EE2BF4">
              <w:rPr>
                <w:rFonts w:ascii="Arial" w:hAnsi="Arial"/>
                <w:sz w:val="22"/>
              </w:rPr>
              <w:t>=</w:t>
            </w:r>
          </w:p>
          <w:p w:rsidR="006871DC" w:rsidRPr="00EE2BF4" w:rsidRDefault="006871DC" w:rsidP="00DD30E4">
            <w:pPr>
              <w:spacing w:after="0"/>
              <w:rPr>
                <w:rFonts w:ascii="Arial" w:hAnsi="Arial"/>
                <w:sz w:val="22"/>
              </w:rPr>
            </w:pPr>
          </w:p>
        </w:tc>
      </w:tr>
    </w:tbl>
    <w:p w:rsidR="006871DC" w:rsidRPr="00741919" w:rsidRDefault="006871DC" w:rsidP="006871DC">
      <w:pPr>
        <w:rPr>
          <w:rFonts w:ascii="Arial" w:hAnsi="Arial"/>
        </w:rPr>
      </w:pPr>
    </w:p>
    <w:p w:rsidR="006871DC" w:rsidRPr="00741919" w:rsidRDefault="006871DC" w:rsidP="006871DC">
      <w:pPr>
        <w:rPr>
          <w:rFonts w:ascii="Arial" w:hAnsi="Arial"/>
        </w:rPr>
      </w:pPr>
      <w:r w:rsidRPr="00741919">
        <w:rPr>
          <w:rFonts w:ascii="Arial" w:hAnsi="Arial"/>
        </w:rPr>
        <w:t xml:space="preserve">These are regularly occurring special weeks or months. Note that dates are liable to move so the dates given here are for 2011.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89"/>
      </w:tblGrid>
      <w:tr w:rsidR="006871DC" w:rsidRPr="00741919">
        <w:tc>
          <w:tcPr>
            <w:tcW w:w="9889" w:type="dxa"/>
            <w:shd w:val="clear" w:color="auto" w:fill="0C0C0C"/>
          </w:tcPr>
          <w:p w:rsidR="006871DC" w:rsidRPr="00741919" w:rsidRDefault="004A055B" w:rsidP="004A055B">
            <w:pPr>
              <w:rPr>
                <w:rFonts w:ascii="Arial" w:hAnsi="Arial"/>
                <w:b/>
                <w:color w:val="FFFFFF"/>
              </w:rPr>
            </w:pPr>
            <w:r>
              <w:rPr>
                <w:rFonts w:ascii="Arial" w:hAnsi="Arial"/>
                <w:b/>
                <w:color w:val="FFFFFF"/>
              </w:rPr>
              <w:t>Monthly</w:t>
            </w:r>
            <w:r w:rsidR="006871DC" w:rsidRPr="00741919">
              <w:rPr>
                <w:rFonts w:ascii="Arial" w:hAnsi="Arial"/>
                <w:b/>
                <w:color w:val="FFFFFF"/>
              </w:rPr>
              <w:t xml:space="preserve"> </w:t>
            </w:r>
            <w:r>
              <w:rPr>
                <w:rFonts w:ascii="Arial" w:hAnsi="Arial"/>
                <w:b/>
                <w:color w:val="FFFFFF"/>
              </w:rPr>
              <w:t>events</w:t>
            </w:r>
            <w:r w:rsidR="006871DC" w:rsidRPr="00741919">
              <w:rPr>
                <w:rFonts w:ascii="Arial" w:hAnsi="Arial"/>
                <w:b/>
                <w:color w:val="FFFFFF"/>
              </w:rPr>
              <w:t xml:space="preserve"> </w:t>
            </w:r>
          </w:p>
        </w:tc>
      </w:tr>
      <w:tr w:rsidR="006871DC" w:rsidRPr="00741919">
        <w:tc>
          <w:tcPr>
            <w:tcW w:w="9889" w:type="dxa"/>
            <w:shd w:val="clear" w:color="auto" w:fill="E6E6E6"/>
          </w:tcPr>
          <w:p w:rsidR="006871DC" w:rsidRPr="005D1596" w:rsidRDefault="006871DC" w:rsidP="00DD30E4">
            <w:pPr>
              <w:spacing w:after="0"/>
              <w:rPr>
                <w:rFonts w:ascii="Arial" w:hAnsi="Arial"/>
                <w:b/>
              </w:rPr>
            </w:pPr>
            <w:r w:rsidRPr="005D1596">
              <w:rPr>
                <w:rFonts w:ascii="Arial" w:hAnsi="Arial"/>
                <w:b/>
              </w:rPr>
              <w:t>January</w:t>
            </w:r>
          </w:p>
          <w:p w:rsidR="006871DC" w:rsidRPr="00EE2BF4" w:rsidRDefault="006871DC" w:rsidP="00DD30E4">
            <w:pPr>
              <w:spacing w:after="0"/>
              <w:rPr>
                <w:rFonts w:ascii="Arial" w:hAnsi="Arial"/>
                <w:b/>
                <w:sz w:val="22"/>
              </w:rPr>
            </w:pPr>
          </w:p>
          <w:p w:rsidR="006871DC" w:rsidRPr="00EE2BF4" w:rsidRDefault="006871DC" w:rsidP="00DD30E4">
            <w:pPr>
              <w:spacing w:after="0"/>
              <w:rPr>
                <w:rFonts w:ascii="Arial" w:hAnsi="Arial"/>
                <w:sz w:val="22"/>
              </w:rPr>
            </w:pPr>
            <w:r w:rsidRPr="00EE2BF4">
              <w:rPr>
                <w:rFonts w:ascii="Arial" w:hAnsi="Arial"/>
                <w:b/>
                <w:sz w:val="22"/>
              </w:rPr>
              <w:t>Walk to School Week</w:t>
            </w:r>
          </w:p>
          <w:p w:rsidR="006871DC" w:rsidRPr="00EE2BF4" w:rsidRDefault="006871DC" w:rsidP="00DD30E4">
            <w:pPr>
              <w:spacing w:after="0"/>
              <w:rPr>
                <w:rFonts w:ascii="Arial" w:hAnsi="Arial"/>
                <w:sz w:val="22"/>
              </w:rPr>
            </w:pPr>
            <w:r w:rsidRPr="00EE2BF4">
              <w:rPr>
                <w:rFonts w:ascii="Arial" w:hAnsi="Arial"/>
                <w:sz w:val="22"/>
              </w:rPr>
              <w:t xml:space="preserve">A wide-ranging campaign to promote the health and environmental benefits of children walking to school can be celebrated throughout the year. </w:t>
            </w:r>
          </w:p>
          <w:p w:rsidR="006871DC" w:rsidRPr="00EE2BF4" w:rsidRDefault="00106654" w:rsidP="00DD30E4">
            <w:pPr>
              <w:spacing w:after="0"/>
              <w:rPr>
                <w:rFonts w:ascii="Arial" w:hAnsi="Arial"/>
                <w:sz w:val="22"/>
              </w:rPr>
            </w:pPr>
            <w:hyperlink r:id="rId185" w:history="1">
              <w:r w:rsidR="006871DC" w:rsidRPr="00EE2BF4">
                <w:rPr>
                  <w:rStyle w:val="Hyperlink"/>
                  <w:rFonts w:ascii="Arial" w:hAnsi="Arial"/>
                  <w:sz w:val="22"/>
                </w:rPr>
                <w:t>http://www.walktoschool.org.uk/</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24 Jan – 4 Feb </w:t>
            </w:r>
            <w:r w:rsidRPr="00EE2BF4">
              <w:rPr>
                <w:rFonts w:ascii="Arial" w:hAnsi="Arial"/>
                <w:b/>
                <w:sz w:val="22"/>
              </w:rPr>
              <w:t>Big Schools Bird Watch</w:t>
            </w:r>
            <w:r w:rsidRPr="00EE2BF4">
              <w:rPr>
                <w:rFonts w:ascii="Arial" w:hAnsi="Arial"/>
                <w:sz w:val="22"/>
              </w:rPr>
              <w:t xml:space="preserve"> Creates datasets based on information from schools across the country. </w:t>
            </w:r>
            <w:hyperlink r:id="rId186" w:history="1">
              <w:r w:rsidRPr="00EE2BF4">
                <w:rPr>
                  <w:rStyle w:val="Hyperlink"/>
                  <w:rFonts w:ascii="Arial" w:hAnsi="Arial"/>
                  <w:sz w:val="22"/>
                </w:rPr>
                <w:t>http://www.rspb.org.uk/schoolswatch/</w:t>
              </w:r>
            </w:hyperlink>
          </w:p>
          <w:p w:rsidR="006871DC" w:rsidRPr="00EE2BF4" w:rsidRDefault="006871DC" w:rsidP="00DD30E4">
            <w:pPr>
              <w:spacing w:after="0"/>
              <w:rPr>
                <w:rFonts w:ascii="Arial" w:hAnsi="Arial"/>
                <w:sz w:val="22"/>
              </w:rPr>
            </w:pPr>
          </w:p>
        </w:tc>
      </w:tr>
      <w:tr w:rsidR="006871DC" w:rsidRPr="00741919">
        <w:tc>
          <w:tcPr>
            <w:tcW w:w="9889" w:type="dxa"/>
            <w:tcBorders>
              <w:bottom w:val="single" w:sz="4" w:space="0" w:color="000000"/>
            </w:tcBorders>
          </w:tcPr>
          <w:p w:rsidR="006871DC" w:rsidRPr="005D1596" w:rsidRDefault="006871DC" w:rsidP="00DD30E4">
            <w:pPr>
              <w:spacing w:after="0"/>
              <w:rPr>
                <w:rFonts w:ascii="Arial" w:hAnsi="Arial"/>
                <w:b/>
              </w:rPr>
            </w:pPr>
            <w:r w:rsidRPr="005D1596">
              <w:rPr>
                <w:rFonts w:ascii="Arial" w:hAnsi="Arial"/>
                <w:b/>
              </w:rPr>
              <w:t>February</w:t>
            </w:r>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 </w:t>
            </w:r>
            <w:r w:rsidRPr="00EE2BF4">
              <w:rPr>
                <w:rFonts w:ascii="Arial" w:hAnsi="Arial"/>
                <w:b/>
                <w:sz w:val="22"/>
              </w:rPr>
              <w:t xml:space="preserve">World Wetlands Day </w:t>
            </w:r>
            <w:r w:rsidRPr="00EE2BF4">
              <w:rPr>
                <w:rFonts w:ascii="Arial" w:hAnsi="Arial"/>
                <w:sz w:val="22"/>
              </w:rPr>
              <w:t xml:space="preserve">World Wetland Day is celebrated every year on 2 February with events held world wide to highlight values and challenges of wetlands. World Wetlands Day marks the anniversary of the </w:t>
            </w:r>
            <w:proofErr w:type="spellStart"/>
            <w:r w:rsidRPr="00EE2BF4">
              <w:rPr>
                <w:rFonts w:ascii="Arial" w:hAnsi="Arial"/>
                <w:sz w:val="22"/>
              </w:rPr>
              <w:t>Ramsar</w:t>
            </w:r>
            <w:proofErr w:type="spellEnd"/>
            <w:r w:rsidRPr="00EE2BF4">
              <w:rPr>
                <w:rFonts w:ascii="Arial" w:hAnsi="Arial"/>
                <w:sz w:val="22"/>
              </w:rPr>
              <w:t xml:space="preserve"> Convention on Wetlands (Iran, 1971) which is signed by 158 countries for the conservation and wise use of wetlands of international importance through local, regional and national actions and international cooperation.</w:t>
            </w:r>
          </w:p>
          <w:p w:rsidR="006871DC" w:rsidRPr="00EE2BF4" w:rsidRDefault="00106654" w:rsidP="00DD30E4">
            <w:pPr>
              <w:spacing w:after="0"/>
              <w:rPr>
                <w:rFonts w:ascii="Arial" w:hAnsi="Arial"/>
                <w:sz w:val="22"/>
              </w:rPr>
            </w:pPr>
            <w:hyperlink r:id="rId187" w:history="1">
              <w:r w:rsidR="006871DC" w:rsidRPr="00EE2BF4">
                <w:rPr>
                  <w:rStyle w:val="Hyperlink"/>
                  <w:rFonts w:ascii="Arial" w:hAnsi="Arial"/>
                  <w:sz w:val="22"/>
                </w:rPr>
                <w:t>http://www.wetlands.org/</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14-21 </w:t>
            </w:r>
            <w:r w:rsidRPr="00EE2BF4">
              <w:rPr>
                <w:rFonts w:ascii="Arial" w:hAnsi="Arial"/>
                <w:b/>
                <w:sz w:val="22"/>
              </w:rPr>
              <w:t>National Nest Box Week</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Aims to encourage everyone to put up nest boxes in their local area in order to promote and enhance biodiversity and conservation of our breeding birds and wildlife.</w:t>
            </w:r>
          </w:p>
          <w:p w:rsidR="006871DC" w:rsidRPr="00EE2BF4" w:rsidRDefault="00106654" w:rsidP="00DD30E4">
            <w:pPr>
              <w:spacing w:after="0"/>
              <w:rPr>
                <w:rFonts w:ascii="Arial" w:hAnsi="Arial"/>
                <w:sz w:val="22"/>
              </w:rPr>
            </w:pPr>
            <w:hyperlink r:id="rId188" w:history="1">
              <w:r w:rsidR="006871DC" w:rsidRPr="00EE2BF4">
                <w:rPr>
                  <w:rStyle w:val="Hyperlink"/>
                  <w:rFonts w:ascii="Arial" w:hAnsi="Arial"/>
                  <w:sz w:val="22"/>
                </w:rPr>
                <w:t>http://www.bto.org/nnbw/index.htm</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23 Feb – 8 Mar </w:t>
            </w:r>
            <w:proofErr w:type="spellStart"/>
            <w:r w:rsidRPr="00EE2BF4">
              <w:rPr>
                <w:rFonts w:ascii="Arial" w:hAnsi="Arial"/>
                <w:b/>
                <w:sz w:val="22"/>
              </w:rPr>
              <w:t>Fairtrade</w:t>
            </w:r>
            <w:proofErr w:type="spellEnd"/>
            <w:r w:rsidRPr="00EE2BF4">
              <w:rPr>
                <w:rFonts w:ascii="Arial" w:hAnsi="Arial"/>
                <w:b/>
                <w:sz w:val="22"/>
              </w:rPr>
              <w:t xml:space="preserve"> Fortnight </w:t>
            </w:r>
          </w:p>
          <w:p w:rsidR="006871DC" w:rsidRPr="00EE2BF4" w:rsidRDefault="006871DC" w:rsidP="00DD30E4">
            <w:pPr>
              <w:spacing w:after="0"/>
              <w:rPr>
                <w:rFonts w:ascii="Arial" w:hAnsi="Arial"/>
                <w:sz w:val="22"/>
              </w:rPr>
            </w:pPr>
            <w:r w:rsidRPr="00EE2BF4">
              <w:rPr>
                <w:rFonts w:ascii="Arial" w:hAnsi="Arial"/>
                <w:sz w:val="22"/>
              </w:rPr>
              <w:t xml:space="preserve">Organisation promoting fair trade holds an </w:t>
            </w:r>
            <w:proofErr w:type="spellStart"/>
            <w:r w:rsidRPr="00EE2BF4">
              <w:rPr>
                <w:rFonts w:ascii="Arial" w:hAnsi="Arial"/>
                <w:sz w:val="22"/>
              </w:rPr>
              <w:t>an</w:t>
            </w:r>
            <w:proofErr w:type="spellEnd"/>
            <w:r w:rsidRPr="00EE2BF4">
              <w:rPr>
                <w:rFonts w:ascii="Arial" w:hAnsi="Arial"/>
                <w:sz w:val="22"/>
              </w:rPr>
              <w:t xml:space="preserve"> annual awareness-raising week.</w:t>
            </w:r>
          </w:p>
          <w:p w:rsidR="006871DC" w:rsidRPr="00EE2BF4" w:rsidRDefault="00106654" w:rsidP="00DD30E4">
            <w:pPr>
              <w:spacing w:after="0"/>
              <w:rPr>
                <w:rFonts w:ascii="Arial" w:hAnsi="Arial"/>
                <w:sz w:val="22"/>
              </w:rPr>
            </w:pPr>
            <w:hyperlink r:id="rId189" w:history="1">
              <w:r w:rsidR="006871DC" w:rsidRPr="00EE2BF4">
                <w:rPr>
                  <w:rStyle w:val="Hyperlink"/>
                  <w:rFonts w:ascii="Arial" w:hAnsi="Arial"/>
                  <w:sz w:val="22"/>
                </w:rPr>
                <w:t>http://www.fairtrade.org.uk/show_off_your_label/</w:t>
              </w:r>
            </w:hyperlink>
          </w:p>
        </w:tc>
      </w:tr>
      <w:tr w:rsidR="006871DC" w:rsidRPr="00741919">
        <w:tc>
          <w:tcPr>
            <w:tcW w:w="9889" w:type="dxa"/>
            <w:shd w:val="clear" w:color="auto" w:fill="E6E6E6"/>
          </w:tcPr>
          <w:p w:rsidR="006871DC" w:rsidRPr="005D1596" w:rsidRDefault="006871DC" w:rsidP="00DD30E4">
            <w:pPr>
              <w:spacing w:after="0"/>
              <w:rPr>
                <w:rFonts w:ascii="Arial" w:hAnsi="Arial"/>
                <w:b/>
              </w:rPr>
            </w:pPr>
            <w:r w:rsidRPr="005D1596">
              <w:rPr>
                <w:rFonts w:ascii="Arial" w:hAnsi="Arial"/>
                <w:b/>
              </w:rPr>
              <w:lastRenderedPageBreak/>
              <w:t>March</w:t>
            </w:r>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b/>
                <w:sz w:val="22"/>
              </w:rPr>
            </w:pPr>
            <w:r w:rsidRPr="00EE2BF4">
              <w:rPr>
                <w:rFonts w:ascii="Arial" w:hAnsi="Arial"/>
                <w:sz w:val="22"/>
              </w:rPr>
              <w:t>8</w:t>
            </w:r>
            <w:r w:rsidRPr="00EE2BF4">
              <w:rPr>
                <w:rFonts w:ascii="Arial" w:hAnsi="Arial"/>
                <w:b/>
                <w:sz w:val="22"/>
                <w:vertAlign w:val="superscript"/>
              </w:rPr>
              <w:t xml:space="preserve"> </w:t>
            </w:r>
            <w:r w:rsidRPr="00EE2BF4">
              <w:rPr>
                <w:rFonts w:ascii="Arial" w:hAnsi="Arial"/>
                <w:b/>
                <w:sz w:val="22"/>
              </w:rPr>
              <w:t>International Women’s Day</w:t>
            </w:r>
          </w:p>
          <w:p w:rsidR="006871DC" w:rsidRPr="00EE2BF4" w:rsidRDefault="006871DC" w:rsidP="00DD30E4">
            <w:pPr>
              <w:spacing w:after="0"/>
              <w:rPr>
                <w:rFonts w:ascii="Arial" w:hAnsi="Arial"/>
                <w:sz w:val="22"/>
              </w:rPr>
            </w:pPr>
            <w:r w:rsidRPr="00EE2BF4">
              <w:rPr>
                <w:rFonts w:ascii="Arial" w:hAnsi="Arial"/>
                <w:sz w:val="22"/>
              </w:rPr>
              <w:t>International Women's Day celebrates the economic, political and social achievements of women past, present and future. In some places like China, Russia, Vietnam and Bulgaria, International Women's Day is a national holiday.</w:t>
            </w:r>
          </w:p>
          <w:p w:rsidR="006871DC" w:rsidRPr="00EE2BF4" w:rsidRDefault="00106654" w:rsidP="00DD30E4">
            <w:pPr>
              <w:spacing w:after="0"/>
              <w:rPr>
                <w:rFonts w:ascii="Arial" w:hAnsi="Arial"/>
                <w:sz w:val="22"/>
              </w:rPr>
            </w:pPr>
            <w:hyperlink r:id="rId190" w:history="1">
              <w:r w:rsidR="006871DC" w:rsidRPr="00EE2BF4">
                <w:rPr>
                  <w:rStyle w:val="Hyperlink"/>
                  <w:rFonts w:ascii="Arial" w:hAnsi="Arial"/>
                  <w:sz w:val="22"/>
                </w:rPr>
                <w:t>http://www.internationalwomensday.com/</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b/>
                <w:sz w:val="22"/>
              </w:rPr>
            </w:pPr>
            <w:r w:rsidRPr="00EE2BF4">
              <w:rPr>
                <w:rFonts w:ascii="Arial" w:hAnsi="Arial"/>
                <w:sz w:val="22"/>
              </w:rPr>
              <w:t xml:space="preserve">17-21 </w:t>
            </w:r>
            <w:r w:rsidRPr="00EE2BF4">
              <w:rPr>
                <w:rFonts w:ascii="Arial" w:hAnsi="Arial"/>
                <w:b/>
                <w:sz w:val="22"/>
              </w:rPr>
              <w:t xml:space="preserve">National Science and Engineering Week </w:t>
            </w:r>
          </w:p>
          <w:p w:rsidR="006871DC" w:rsidRPr="00EE2BF4" w:rsidRDefault="006871DC" w:rsidP="00DD30E4">
            <w:pPr>
              <w:spacing w:after="0"/>
              <w:rPr>
                <w:rFonts w:ascii="Arial" w:hAnsi="Arial"/>
                <w:b/>
                <w:sz w:val="22"/>
              </w:rPr>
            </w:pPr>
            <w:r w:rsidRPr="00EE2BF4">
              <w:rPr>
                <w:rFonts w:ascii="Arial" w:hAnsi="Arial"/>
                <w:sz w:val="22"/>
              </w:rPr>
              <w:t>The theme for 2011 is ‘Communication' will be the theme for next year's National Science &amp; Engineering Week (NSEW). The programme of science, engineering and technology events and activities across the UK is aimed at people of all ages.</w:t>
            </w:r>
          </w:p>
          <w:p w:rsidR="006871DC" w:rsidRPr="00EE2BF4" w:rsidRDefault="00106654" w:rsidP="00DD30E4">
            <w:pPr>
              <w:spacing w:after="0"/>
              <w:rPr>
                <w:rFonts w:ascii="Arial" w:hAnsi="Arial"/>
                <w:sz w:val="22"/>
              </w:rPr>
            </w:pPr>
            <w:hyperlink r:id="rId191" w:history="1">
              <w:r w:rsidR="006871DC" w:rsidRPr="00EE2BF4">
                <w:rPr>
                  <w:rStyle w:val="Hyperlink"/>
                  <w:rFonts w:ascii="Arial" w:hAnsi="Arial"/>
                  <w:sz w:val="22"/>
                </w:rPr>
                <w:t>http://www.britishscienceassociation.org/web/nsew/</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20 </w:t>
            </w:r>
            <w:r w:rsidRPr="00EE2BF4">
              <w:rPr>
                <w:rFonts w:ascii="Arial" w:hAnsi="Arial"/>
                <w:b/>
                <w:sz w:val="22"/>
              </w:rPr>
              <w:t>Earth Day</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 xml:space="preserve">There has been disagreement about whether Earth Day takes place on this date or April 22 with two different founders both started in 1970. This has led to some suggesting an ‘Earth month’ linking the two would be better. This day celebrates the March equinox – calling for peace in the world and care for the environment and highlighting an Earth Charter. </w:t>
            </w:r>
          </w:p>
          <w:p w:rsidR="006871DC" w:rsidRPr="00EE2BF4" w:rsidRDefault="00106654" w:rsidP="00DD30E4">
            <w:pPr>
              <w:spacing w:after="0"/>
              <w:rPr>
                <w:rFonts w:ascii="Arial" w:hAnsi="Arial"/>
                <w:sz w:val="22"/>
              </w:rPr>
            </w:pPr>
            <w:hyperlink r:id="rId192" w:history="1">
              <w:r w:rsidR="006871DC" w:rsidRPr="00EE2BF4">
                <w:rPr>
                  <w:rStyle w:val="Hyperlink"/>
                  <w:rFonts w:ascii="Arial" w:hAnsi="Arial"/>
                  <w:sz w:val="22"/>
                </w:rPr>
                <w:t>http://www.earthsite.org/</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b/>
                <w:sz w:val="22"/>
              </w:rPr>
            </w:pPr>
            <w:r w:rsidRPr="00EE2BF4">
              <w:rPr>
                <w:rFonts w:ascii="Arial" w:hAnsi="Arial"/>
                <w:sz w:val="22"/>
              </w:rPr>
              <w:t xml:space="preserve">22 </w:t>
            </w:r>
            <w:r w:rsidRPr="00EE2BF4">
              <w:rPr>
                <w:rFonts w:ascii="Arial" w:hAnsi="Arial"/>
                <w:b/>
                <w:sz w:val="22"/>
              </w:rPr>
              <w:t>World Water Day</w:t>
            </w:r>
          </w:p>
          <w:p w:rsidR="006871DC" w:rsidRPr="00EE2BF4" w:rsidRDefault="006871DC" w:rsidP="00DD30E4">
            <w:pPr>
              <w:spacing w:after="0"/>
              <w:rPr>
                <w:rFonts w:ascii="Arial" w:hAnsi="Arial"/>
                <w:sz w:val="22"/>
              </w:rPr>
            </w:pPr>
            <w:r w:rsidRPr="00EE2BF4">
              <w:rPr>
                <w:rFonts w:ascii="Arial" w:hAnsi="Arial"/>
                <w:sz w:val="22"/>
              </w:rPr>
              <w:t>Declared as an annual event in 1992 by the UN General Assembly, the day has a different theme each year around the issues of water.</w:t>
            </w:r>
          </w:p>
          <w:p w:rsidR="006871DC" w:rsidRPr="00EE2BF4" w:rsidRDefault="00106654" w:rsidP="00DD30E4">
            <w:pPr>
              <w:spacing w:after="0"/>
              <w:rPr>
                <w:rFonts w:ascii="Arial" w:hAnsi="Arial"/>
                <w:sz w:val="22"/>
              </w:rPr>
            </w:pPr>
            <w:hyperlink r:id="rId193" w:history="1">
              <w:r w:rsidR="006871DC" w:rsidRPr="00EE2BF4">
                <w:rPr>
                  <w:rStyle w:val="Hyperlink"/>
                  <w:rFonts w:ascii="Arial" w:hAnsi="Arial"/>
                  <w:sz w:val="22"/>
                </w:rPr>
                <w:t>http://www.worldwaterday.org/</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21 – 27 </w:t>
            </w:r>
            <w:r w:rsidRPr="00EE2BF4">
              <w:rPr>
                <w:rFonts w:ascii="Arial" w:hAnsi="Arial"/>
                <w:b/>
                <w:sz w:val="22"/>
              </w:rPr>
              <w:t>Climate Week</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 xml:space="preserve">A new event in the UK (previously celebrated in the US) will be a high-profile effort to enhance society’s approach to combating climate change by creating opportunities for individuals and organisations to share ideas, forge new collaborations, motivate their peers and inspire others to act. Climate week’s four supporting partners are Aviva, EDF Energy, Kellogg’s and RBS. </w:t>
            </w:r>
          </w:p>
          <w:p w:rsidR="006871DC" w:rsidRPr="00EE2BF4" w:rsidRDefault="00106654" w:rsidP="00DD30E4">
            <w:pPr>
              <w:spacing w:after="0"/>
              <w:rPr>
                <w:rFonts w:ascii="Arial" w:hAnsi="Arial"/>
                <w:sz w:val="22"/>
              </w:rPr>
            </w:pPr>
            <w:hyperlink r:id="rId194" w:history="1">
              <w:r w:rsidR="006871DC" w:rsidRPr="00EE2BF4">
                <w:rPr>
                  <w:rStyle w:val="Hyperlink"/>
                  <w:rFonts w:ascii="Arial" w:hAnsi="Arial"/>
                  <w:sz w:val="22"/>
                </w:rPr>
                <w:t>http://www.clickgreen.org.uk/events/events/121655-uks-first-climate-week-event-announced-for-2011.html</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26 (or nearest Saturday) </w:t>
            </w:r>
            <w:r w:rsidRPr="00EE2BF4">
              <w:rPr>
                <w:rFonts w:ascii="Arial" w:hAnsi="Arial"/>
                <w:b/>
                <w:sz w:val="22"/>
              </w:rPr>
              <w:t>Earth Hour</w:t>
            </w:r>
          </w:p>
          <w:p w:rsidR="006871DC" w:rsidRPr="00EE2BF4" w:rsidRDefault="006871DC" w:rsidP="00DD30E4">
            <w:pPr>
              <w:spacing w:after="0"/>
              <w:rPr>
                <w:rFonts w:ascii="Arial" w:hAnsi="Arial"/>
                <w:sz w:val="22"/>
              </w:rPr>
            </w:pPr>
            <w:r w:rsidRPr="00EE2BF4">
              <w:rPr>
                <w:rFonts w:ascii="Arial" w:hAnsi="Arial"/>
                <w:sz w:val="22"/>
              </w:rPr>
              <w:t xml:space="preserve">International campaign asking people to switch off their lights for one hour to demonstrate global commitment to climate change. </w:t>
            </w:r>
          </w:p>
          <w:p w:rsidR="006871DC" w:rsidRPr="00EE2BF4" w:rsidRDefault="00106654" w:rsidP="00DD30E4">
            <w:pPr>
              <w:spacing w:after="0"/>
              <w:rPr>
                <w:rFonts w:ascii="Arial" w:hAnsi="Arial"/>
                <w:sz w:val="22"/>
              </w:rPr>
            </w:pPr>
            <w:hyperlink r:id="rId195" w:history="1">
              <w:r w:rsidR="006871DC" w:rsidRPr="00EE2BF4">
                <w:rPr>
                  <w:rStyle w:val="Hyperlink"/>
                  <w:rFonts w:ascii="Arial" w:hAnsi="Arial"/>
                  <w:sz w:val="22"/>
                </w:rPr>
                <w:t>http://www.earthhour.org/About.aspx</w:t>
              </w:r>
            </w:hyperlink>
          </w:p>
          <w:p w:rsidR="006871DC" w:rsidRPr="00EE2BF4" w:rsidRDefault="006871DC" w:rsidP="00DD30E4">
            <w:pPr>
              <w:spacing w:after="0"/>
              <w:rPr>
                <w:rFonts w:ascii="Arial" w:hAnsi="Arial"/>
                <w:sz w:val="22"/>
              </w:rPr>
            </w:pPr>
          </w:p>
        </w:tc>
      </w:tr>
      <w:tr w:rsidR="006871DC" w:rsidRPr="00741919">
        <w:tc>
          <w:tcPr>
            <w:tcW w:w="9889" w:type="dxa"/>
            <w:tcBorders>
              <w:bottom w:val="single" w:sz="4" w:space="0" w:color="000000"/>
            </w:tcBorders>
          </w:tcPr>
          <w:p w:rsidR="006871DC" w:rsidRPr="005D1596" w:rsidRDefault="006871DC" w:rsidP="00DD30E4">
            <w:pPr>
              <w:spacing w:after="0"/>
              <w:rPr>
                <w:rFonts w:ascii="Arial" w:hAnsi="Arial"/>
                <w:b/>
              </w:rPr>
            </w:pPr>
            <w:r w:rsidRPr="005D1596">
              <w:rPr>
                <w:rFonts w:ascii="Arial" w:hAnsi="Arial"/>
                <w:b/>
              </w:rPr>
              <w:t>April</w:t>
            </w:r>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b/>
                <w:sz w:val="22"/>
              </w:rPr>
            </w:pPr>
            <w:r w:rsidRPr="00EE2BF4">
              <w:rPr>
                <w:rFonts w:ascii="Arial" w:hAnsi="Arial"/>
                <w:sz w:val="22"/>
              </w:rPr>
              <w:t xml:space="preserve">22 </w:t>
            </w:r>
            <w:r w:rsidRPr="00EE2BF4">
              <w:rPr>
                <w:rFonts w:ascii="Arial" w:hAnsi="Arial"/>
                <w:b/>
                <w:sz w:val="22"/>
              </w:rPr>
              <w:t xml:space="preserve">Earth Day </w:t>
            </w:r>
          </w:p>
          <w:p w:rsidR="006871DC" w:rsidRPr="00EE2BF4" w:rsidRDefault="006871DC" w:rsidP="00DD30E4">
            <w:pPr>
              <w:spacing w:after="0"/>
              <w:rPr>
                <w:rFonts w:ascii="Arial" w:hAnsi="Arial"/>
                <w:sz w:val="22"/>
              </w:rPr>
            </w:pPr>
            <w:r w:rsidRPr="00EE2BF4">
              <w:rPr>
                <w:rFonts w:ascii="Arial" w:hAnsi="Arial"/>
                <w:sz w:val="22"/>
              </w:rPr>
              <w:t xml:space="preserve">This is the more common day inspired to raise awareness and appreciation of the natural environment has been celebrated in the US since 1970. It is now coordinated by the Earth Day Network and celebrated in 175 countries worldwide. </w:t>
            </w:r>
            <w:hyperlink r:id="rId196" w:history="1">
              <w:r w:rsidRPr="00EE2BF4">
                <w:rPr>
                  <w:rStyle w:val="Hyperlink"/>
                  <w:rFonts w:ascii="Arial" w:hAnsi="Arial"/>
                  <w:sz w:val="22"/>
                </w:rPr>
                <w:t>http://www.earthday.net/</w:t>
              </w:r>
            </w:hyperlink>
          </w:p>
          <w:p w:rsidR="006871DC" w:rsidRPr="00EE2BF4" w:rsidRDefault="006871DC" w:rsidP="00DD30E4">
            <w:pPr>
              <w:spacing w:after="0"/>
              <w:rPr>
                <w:rFonts w:ascii="Arial" w:hAnsi="Arial"/>
                <w:b/>
                <w:sz w:val="22"/>
              </w:rPr>
            </w:pPr>
          </w:p>
          <w:p w:rsidR="006871DC" w:rsidRPr="00EE2BF4" w:rsidRDefault="006871DC" w:rsidP="00DD30E4">
            <w:pPr>
              <w:spacing w:after="0"/>
              <w:rPr>
                <w:rFonts w:ascii="Arial" w:hAnsi="Arial"/>
                <w:sz w:val="22"/>
              </w:rPr>
            </w:pPr>
            <w:r w:rsidRPr="00EE2BF4">
              <w:rPr>
                <w:rFonts w:ascii="Arial" w:hAnsi="Arial"/>
                <w:sz w:val="22"/>
              </w:rPr>
              <w:t>April – August</w:t>
            </w:r>
            <w:r w:rsidRPr="00EE2BF4">
              <w:rPr>
                <w:rFonts w:ascii="Arial" w:hAnsi="Arial"/>
                <w:b/>
                <w:sz w:val="22"/>
              </w:rPr>
              <w:t xml:space="preserve"> Bee-scene</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 xml:space="preserve">Children can survey for bees and feed their knowledge into an interactive map. </w:t>
            </w:r>
            <w:hyperlink r:id="rId197" w:history="1">
              <w:r w:rsidRPr="00EE2BF4">
                <w:rPr>
                  <w:rStyle w:val="Hyperlink"/>
                  <w:rFonts w:ascii="Arial" w:hAnsi="Arial"/>
                  <w:sz w:val="22"/>
                </w:rPr>
                <w:t>http://www.wildaboutplants.org.uk/beescene/</w:t>
              </w:r>
            </w:hyperlink>
          </w:p>
          <w:p w:rsidR="006871DC" w:rsidRPr="00EE2BF4" w:rsidRDefault="006871DC" w:rsidP="00DD30E4">
            <w:pPr>
              <w:spacing w:after="0"/>
              <w:rPr>
                <w:rFonts w:ascii="Arial" w:hAnsi="Arial"/>
                <w:sz w:val="22"/>
              </w:rPr>
            </w:pPr>
          </w:p>
        </w:tc>
      </w:tr>
      <w:tr w:rsidR="006871DC" w:rsidRPr="00741919">
        <w:tc>
          <w:tcPr>
            <w:tcW w:w="9889" w:type="dxa"/>
            <w:shd w:val="clear" w:color="auto" w:fill="E6E6E6"/>
          </w:tcPr>
          <w:p w:rsidR="006871DC" w:rsidRPr="005D1596" w:rsidRDefault="006871DC" w:rsidP="00DD30E4">
            <w:pPr>
              <w:spacing w:after="0"/>
              <w:rPr>
                <w:rFonts w:ascii="Arial" w:hAnsi="Arial"/>
                <w:b/>
              </w:rPr>
            </w:pPr>
            <w:r w:rsidRPr="005D1596">
              <w:rPr>
                <w:rFonts w:ascii="Arial" w:hAnsi="Arial"/>
                <w:b/>
              </w:rPr>
              <w:t>May</w:t>
            </w:r>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b/>
                <w:sz w:val="22"/>
              </w:rPr>
            </w:pPr>
            <w:r w:rsidRPr="00EE2BF4">
              <w:rPr>
                <w:rFonts w:ascii="Arial" w:hAnsi="Arial"/>
                <w:sz w:val="22"/>
              </w:rPr>
              <w:t xml:space="preserve">17-22 </w:t>
            </w:r>
            <w:r w:rsidRPr="00EE2BF4">
              <w:rPr>
                <w:rFonts w:ascii="Arial" w:hAnsi="Arial"/>
                <w:b/>
                <w:sz w:val="22"/>
              </w:rPr>
              <w:t xml:space="preserve">The Great Plant Hunt </w:t>
            </w:r>
          </w:p>
          <w:p w:rsidR="006871DC" w:rsidRPr="00EE2BF4" w:rsidRDefault="006871DC" w:rsidP="00DD30E4">
            <w:pPr>
              <w:spacing w:after="0"/>
              <w:rPr>
                <w:rFonts w:ascii="Arial" w:hAnsi="Arial"/>
                <w:sz w:val="22"/>
              </w:rPr>
            </w:pPr>
            <w:r w:rsidRPr="00EE2BF4">
              <w:rPr>
                <w:rFonts w:ascii="Arial" w:hAnsi="Arial"/>
                <w:sz w:val="22"/>
              </w:rPr>
              <w:t xml:space="preserve">A UK based school’s project exploring biodiversity encourages children to explore nature in their </w:t>
            </w:r>
            <w:r w:rsidRPr="00EE2BF4">
              <w:rPr>
                <w:rFonts w:ascii="Arial" w:hAnsi="Arial"/>
                <w:sz w:val="22"/>
              </w:rPr>
              <w:lastRenderedPageBreak/>
              <w:t xml:space="preserve">school grounds. Initiated by The Royal Botanic Gardens, Kew and the Welcome Trust as a part of the Darwin 200 initiative. </w:t>
            </w:r>
            <w:hyperlink r:id="rId198" w:history="1">
              <w:r w:rsidRPr="00EE2BF4">
                <w:rPr>
                  <w:rStyle w:val="Hyperlink"/>
                  <w:rFonts w:ascii="Arial" w:hAnsi="Arial"/>
                  <w:sz w:val="22"/>
                </w:rPr>
                <w:t>http://www.greatplanthunt.org/gphweek</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b/>
                <w:sz w:val="22"/>
              </w:rPr>
            </w:pPr>
            <w:r w:rsidRPr="00EE2BF4">
              <w:rPr>
                <w:rFonts w:ascii="Arial" w:hAnsi="Arial"/>
                <w:sz w:val="22"/>
              </w:rPr>
              <w:t>18</w:t>
            </w:r>
            <w:r w:rsidRPr="00EE2BF4">
              <w:rPr>
                <w:rFonts w:ascii="Arial" w:hAnsi="Arial"/>
                <w:b/>
                <w:sz w:val="22"/>
              </w:rPr>
              <w:t xml:space="preserve"> Plant Conservation Day </w:t>
            </w:r>
          </w:p>
          <w:p w:rsidR="006871DC" w:rsidRPr="00EE2BF4" w:rsidRDefault="006871DC" w:rsidP="00DD30E4">
            <w:pPr>
              <w:spacing w:after="0"/>
              <w:rPr>
                <w:rFonts w:ascii="Arial" w:hAnsi="Arial"/>
                <w:sz w:val="22"/>
              </w:rPr>
            </w:pPr>
            <w:r w:rsidRPr="00EE2BF4">
              <w:rPr>
                <w:rFonts w:ascii="Arial" w:hAnsi="Arial"/>
                <w:sz w:val="22"/>
              </w:rPr>
              <w:t>A global celebration, dedicated to preserving, protecting, and conserving plants for people and the planet.</w:t>
            </w:r>
          </w:p>
          <w:p w:rsidR="006871DC" w:rsidRPr="00EE2BF4" w:rsidRDefault="00106654" w:rsidP="00DD30E4">
            <w:pPr>
              <w:pStyle w:val="HTMLPreformatted"/>
              <w:rPr>
                <w:rFonts w:ascii="Arial" w:hAnsi="Arial"/>
                <w:sz w:val="22"/>
              </w:rPr>
            </w:pPr>
            <w:hyperlink r:id="rId199" w:history="1">
              <w:r w:rsidR="006871DC" w:rsidRPr="00EE2BF4">
                <w:rPr>
                  <w:rStyle w:val="Hyperlink"/>
                  <w:rFonts w:ascii="Arial" w:hAnsi="Arial"/>
                  <w:sz w:val="22"/>
                </w:rPr>
                <w:t>http://www.bgci.org/plantconservationday/</w:t>
              </w:r>
            </w:hyperlink>
          </w:p>
          <w:p w:rsidR="006871DC" w:rsidRPr="00EE2BF4" w:rsidRDefault="006871DC" w:rsidP="00DD30E4">
            <w:pPr>
              <w:pStyle w:val="HTMLPreformatted"/>
              <w:rPr>
                <w:rFonts w:ascii="Arial" w:hAnsi="Arial"/>
                <w:sz w:val="22"/>
              </w:rPr>
            </w:pPr>
          </w:p>
          <w:p w:rsidR="006871DC" w:rsidRPr="00EE2BF4" w:rsidRDefault="006871DC" w:rsidP="00DD30E4">
            <w:pPr>
              <w:pStyle w:val="HTMLPreformatted"/>
              <w:rPr>
                <w:rFonts w:ascii="Arial" w:hAnsi="Arial"/>
                <w:sz w:val="22"/>
              </w:rPr>
            </w:pPr>
            <w:r w:rsidRPr="00EE2BF4">
              <w:rPr>
                <w:rFonts w:ascii="Arial" w:hAnsi="Arial"/>
                <w:sz w:val="22"/>
              </w:rPr>
              <w:t xml:space="preserve">22 </w:t>
            </w:r>
            <w:r w:rsidRPr="00EE2BF4">
              <w:rPr>
                <w:rFonts w:ascii="Arial" w:hAnsi="Arial"/>
                <w:b/>
                <w:sz w:val="22"/>
              </w:rPr>
              <w:t>International Day for Biological Diversity</w:t>
            </w:r>
            <w:r w:rsidRPr="00EE2BF4">
              <w:rPr>
                <w:rFonts w:ascii="Arial" w:hAnsi="Arial"/>
                <w:sz w:val="22"/>
              </w:rPr>
              <w:t xml:space="preserve"> </w:t>
            </w:r>
          </w:p>
          <w:p w:rsidR="006871DC" w:rsidRPr="00EE2BF4" w:rsidRDefault="006871DC" w:rsidP="00DD30E4">
            <w:pPr>
              <w:pStyle w:val="HTMLPreformatted"/>
              <w:rPr>
                <w:rFonts w:ascii="Arial" w:hAnsi="Arial"/>
                <w:sz w:val="22"/>
              </w:rPr>
            </w:pPr>
            <w:r w:rsidRPr="00EE2BF4">
              <w:rPr>
                <w:rFonts w:ascii="Arial" w:hAnsi="Arial"/>
                <w:sz w:val="22"/>
              </w:rPr>
              <w:t xml:space="preserve">A day established by signatories of the Convention on Biodiversity to raise public awareness and showcase their work on Biodiversity. </w:t>
            </w:r>
          </w:p>
          <w:p w:rsidR="006871DC" w:rsidRPr="00EE2BF4" w:rsidRDefault="00106654" w:rsidP="00DD30E4">
            <w:pPr>
              <w:pStyle w:val="HTMLPreformatted"/>
              <w:rPr>
                <w:rFonts w:ascii="Arial" w:hAnsi="Arial"/>
                <w:sz w:val="22"/>
              </w:rPr>
            </w:pPr>
            <w:hyperlink r:id="rId200" w:history="1">
              <w:r w:rsidR="006871DC" w:rsidRPr="00EE2BF4">
                <w:rPr>
                  <w:rStyle w:val="Hyperlink"/>
                  <w:rFonts w:ascii="Arial" w:hAnsi="Arial"/>
                  <w:sz w:val="22"/>
                </w:rPr>
                <w:t>http://www.cbd.int/idb/2011/</w:t>
              </w:r>
            </w:hyperlink>
          </w:p>
          <w:p w:rsidR="006871DC" w:rsidRPr="00EE2BF4" w:rsidRDefault="006871DC" w:rsidP="00DD30E4">
            <w:pPr>
              <w:spacing w:after="0"/>
              <w:rPr>
                <w:rFonts w:ascii="Arial" w:hAnsi="Arial"/>
                <w:sz w:val="22"/>
              </w:rPr>
            </w:pPr>
          </w:p>
        </w:tc>
      </w:tr>
      <w:tr w:rsidR="006871DC" w:rsidRPr="00741919">
        <w:tc>
          <w:tcPr>
            <w:tcW w:w="9889" w:type="dxa"/>
            <w:tcBorders>
              <w:bottom w:val="single" w:sz="4" w:space="0" w:color="000000"/>
            </w:tcBorders>
          </w:tcPr>
          <w:p w:rsidR="006871DC" w:rsidRPr="005D1596" w:rsidRDefault="006871DC" w:rsidP="00DD30E4">
            <w:pPr>
              <w:spacing w:after="0"/>
              <w:rPr>
                <w:rFonts w:ascii="Arial" w:hAnsi="Arial"/>
                <w:b/>
              </w:rPr>
            </w:pPr>
            <w:r w:rsidRPr="005D1596">
              <w:rPr>
                <w:rFonts w:ascii="Arial" w:hAnsi="Arial"/>
                <w:b/>
              </w:rPr>
              <w:lastRenderedPageBreak/>
              <w:t>June</w:t>
            </w:r>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5 </w:t>
            </w:r>
            <w:r w:rsidRPr="00EE2BF4">
              <w:rPr>
                <w:rFonts w:ascii="Arial" w:hAnsi="Arial"/>
                <w:b/>
                <w:sz w:val="22"/>
              </w:rPr>
              <w:t>World Environment Day</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 xml:space="preserve">The main observance by the United Nations to stimulate awareness of environmental issues and political action. </w:t>
            </w:r>
            <w:hyperlink r:id="rId201" w:history="1">
              <w:r w:rsidRPr="00EE2BF4">
                <w:rPr>
                  <w:rStyle w:val="Hyperlink"/>
                  <w:rFonts w:ascii="Arial" w:hAnsi="Arial"/>
                  <w:sz w:val="22"/>
                </w:rPr>
                <w:t>http://www.unep.org/wed/2010/english/</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8 </w:t>
            </w:r>
            <w:r w:rsidRPr="00EE2BF4">
              <w:rPr>
                <w:rFonts w:ascii="Arial" w:hAnsi="Arial"/>
                <w:b/>
                <w:sz w:val="22"/>
              </w:rPr>
              <w:t>World Oceans Day</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 xml:space="preserve">Highlights the human impact on our oceans. Provides opportunities for museums and aquariums to get actively involved by connecting to a worldwide network. </w:t>
            </w:r>
          </w:p>
          <w:p w:rsidR="006871DC" w:rsidRPr="00EE2BF4" w:rsidRDefault="00106654" w:rsidP="00DD30E4">
            <w:pPr>
              <w:spacing w:after="0"/>
              <w:rPr>
                <w:rFonts w:ascii="Arial" w:hAnsi="Arial"/>
                <w:sz w:val="22"/>
              </w:rPr>
            </w:pPr>
            <w:hyperlink r:id="rId202" w:history="1">
              <w:r w:rsidR="006871DC" w:rsidRPr="00EE2BF4">
                <w:rPr>
                  <w:rStyle w:val="Hyperlink"/>
                  <w:rFonts w:ascii="Arial" w:hAnsi="Arial"/>
                  <w:sz w:val="22"/>
                </w:rPr>
                <w:t>http://www.theoceanproject.org/wod/</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b/>
                <w:sz w:val="22"/>
              </w:rPr>
            </w:pPr>
            <w:r w:rsidRPr="00EE2BF4">
              <w:rPr>
                <w:rFonts w:ascii="Arial" w:hAnsi="Arial"/>
                <w:sz w:val="22"/>
              </w:rPr>
              <w:t xml:space="preserve">9-13 </w:t>
            </w:r>
            <w:r w:rsidRPr="00EE2BF4">
              <w:rPr>
                <w:rFonts w:ascii="Arial" w:hAnsi="Arial"/>
                <w:b/>
                <w:sz w:val="22"/>
              </w:rPr>
              <w:t xml:space="preserve">National School Grounds Week </w:t>
            </w:r>
          </w:p>
          <w:p w:rsidR="006871DC" w:rsidRPr="00EE2BF4" w:rsidRDefault="006871DC" w:rsidP="00DD30E4">
            <w:pPr>
              <w:spacing w:after="0"/>
              <w:rPr>
                <w:rFonts w:ascii="Arial" w:hAnsi="Arial"/>
                <w:sz w:val="22"/>
              </w:rPr>
            </w:pPr>
            <w:r w:rsidRPr="00EE2BF4">
              <w:rPr>
                <w:rFonts w:ascii="Arial" w:hAnsi="Arial"/>
                <w:sz w:val="22"/>
              </w:rPr>
              <w:t xml:space="preserve">Resources and events aimed at encouraging schools to make better use of their school grounds. </w:t>
            </w:r>
            <w:proofErr w:type="spellStart"/>
            <w:r w:rsidRPr="00EE2BF4">
              <w:rPr>
                <w:rFonts w:ascii="Arial" w:hAnsi="Arial"/>
                <w:sz w:val="22"/>
              </w:rPr>
              <w:t>Organised</w:t>
            </w:r>
            <w:proofErr w:type="spellEnd"/>
            <w:r w:rsidRPr="00EE2BF4">
              <w:rPr>
                <w:rFonts w:ascii="Arial" w:hAnsi="Arial"/>
                <w:sz w:val="22"/>
              </w:rPr>
              <w:t xml:space="preserve"> by Learning through Landscapes, a training and policy organization aimed at transforming the use of the outdoors in education. </w:t>
            </w:r>
            <w:hyperlink r:id="rId203" w:history="1">
              <w:r w:rsidRPr="00EE2BF4">
                <w:rPr>
                  <w:rStyle w:val="Hyperlink"/>
                  <w:rFonts w:ascii="Arial" w:hAnsi="Arial"/>
                  <w:sz w:val="22"/>
                </w:rPr>
                <w:t>http://www.ltl.org.uk/index.php</w:t>
              </w:r>
            </w:hyperlink>
          </w:p>
          <w:p w:rsidR="006871DC" w:rsidRPr="00EE2BF4" w:rsidRDefault="006871DC" w:rsidP="00DD30E4">
            <w:pPr>
              <w:widowControl w:val="0"/>
              <w:autoSpaceDE w:val="0"/>
              <w:autoSpaceDN w:val="0"/>
              <w:adjustRightInd w:val="0"/>
              <w:spacing w:after="0"/>
              <w:rPr>
                <w:rFonts w:ascii="Arial" w:hAnsi="Arial"/>
                <w:sz w:val="22"/>
              </w:rPr>
            </w:pPr>
          </w:p>
          <w:p w:rsidR="006871DC" w:rsidRPr="00EE2BF4" w:rsidRDefault="006871DC" w:rsidP="00DD30E4">
            <w:pPr>
              <w:widowControl w:val="0"/>
              <w:autoSpaceDE w:val="0"/>
              <w:autoSpaceDN w:val="0"/>
              <w:adjustRightInd w:val="0"/>
              <w:spacing w:after="0"/>
              <w:rPr>
                <w:rFonts w:ascii="Arial" w:hAnsi="Arial"/>
                <w:b/>
                <w:sz w:val="22"/>
              </w:rPr>
            </w:pPr>
            <w:r w:rsidRPr="00EE2BF4">
              <w:rPr>
                <w:rFonts w:ascii="Arial" w:hAnsi="Arial"/>
                <w:sz w:val="22"/>
              </w:rPr>
              <w:t xml:space="preserve">18- 26 </w:t>
            </w:r>
            <w:r w:rsidRPr="00EE2BF4">
              <w:rPr>
                <w:rFonts w:ascii="Arial" w:hAnsi="Arial"/>
                <w:b/>
                <w:sz w:val="22"/>
              </w:rPr>
              <w:t xml:space="preserve">National Bike Week </w:t>
            </w:r>
          </w:p>
          <w:p w:rsidR="006871DC" w:rsidRPr="00EE2BF4" w:rsidRDefault="006871DC" w:rsidP="00DD30E4">
            <w:pPr>
              <w:widowControl w:val="0"/>
              <w:autoSpaceDE w:val="0"/>
              <w:autoSpaceDN w:val="0"/>
              <w:adjustRightInd w:val="0"/>
              <w:spacing w:after="0"/>
              <w:rPr>
                <w:rFonts w:ascii="Arial" w:hAnsi="Arial"/>
                <w:sz w:val="22"/>
              </w:rPr>
            </w:pPr>
            <w:r w:rsidRPr="00EE2BF4">
              <w:rPr>
                <w:rFonts w:ascii="Arial" w:hAnsi="Arial"/>
                <w:sz w:val="22"/>
              </w:rPr>
              <w:t>Team Green Britain Bike Week is an annual opportunity to promote cycling and show how cycling can easily be part of everyday life. Demonstrating the social, health and environmental benefits of cycling, the week aims to get people to give cycling a go all over the UK.</w:t>
            </w:r>
          </w:p>
          <w:p w:rsidR="006871DC" w:rsidRPr="00EE2BF4" w:rsidRDefault="00106654" w:rsidP="00DD30E4">
            <w:pPr>
              <w:widowControl w:val="0"/>
              <w:autoSpaceDE w:val="0"/>
              <w:autoSpaceDN w:val="0"/>
              <w:adjustRightInd w:val="0"/>
              <w:spacing w:after="0"/>
              <w:rPr>
                <w:rFonts w:ascii="Arial" w:hAnsi="Arial"/>
                <w:sz w:val="22"/>
              </w:rPr>
            </w:pPr>
            <w:hyperlink r:id="rId204" w:history="1">
              <w:r w:rsidR="006871DC" w:rsidRPr="00EE2BF4">
                <w:rPr>
                  <w:rStyle w:val="Hyperlink"/>
                  <w:rFonts w:ascii="Arial" w:hAnsi="Arial"/>
                  <w:sz w:val="22"/>
                </w:rPr>
                <w:t>http://www.bikeweek.org.uk/</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20 - 26 </w:t>
            </w:r>
            <w:r w:rsidRPr="00EE2BF4">
              <w:rPr>
                <w:rFonts w:ascii="Arial" w:hAnsi="Arial"/>
                <w:b/>
                <w:sz w:val="22"/>
              </w:rPr>
              <w:t>Refugee Week</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Celebrates the contributions that refugees bring to the UK.</w:t>
            </w:r>
          </w:p>
          <w:p w:rsidR="006871DC" w:rsidRPr="00EE2BF4" w:rsidRDefault="00106654" w:rsidP="00DD30E4">
            <w:pPr>
              <w:spacing w:after="0"/>
              <w:rPr>
                <w:rFonts w:ascii="Arial" w:hAnsi="Arial"/>
                <w:sz w:val="22"/>
              </w:rPr>
            </w:pPr>
            <w:hyperlink r:id="rId205" w:history="1">
              <w:r w:rsidR="006871DC" w:rsidRPr="00EE2BF4">
                <w:rPr>
                  <w:rStyle w:val="Hyperlink"/>
                  <w:rFonts w:ascii="Arial" w:hAnsi="Arial"/>
                  <w:sz w:val="22"/>
                </w:rPr>
                <w:t>http://www.refugeeweek.org.uk/</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24 </w:t>
            </w:r>
            <w:r w:rsidRPr="00EE2BF4">
              <w:rPr>
                <w:rFonts w:ascii="Arial" w:hAnsi="Arial"/>
                <w:b/>
                <w:sz w:val="22"/>
              </w:rPr>
              <w:t>Low Carbon Day</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 xml:space="preserve">A set of resources for schools about carbon emissions, that encourage children and families to make ‘pledges’ to use less energy.  It is not yet scheduled for 2011. </w:t>
            </w:r>
            <w:hyperlink r:id="rId206" w:history="1">
              <w:r w:rsidRPr="00EE2BF4">
                <w:rPr>
                  <w:rStyle w:val="Hyperlink"/>
                  <w:rFonts w:ascii="Arial" w:hAnsi="Arial"/>
                  <w:sz w:val="22"/>
                </w:rPr>
                <w:t>http://www.cooltheworld.com/index.php</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21-27 </w:t>
            </w:r>
            <w:r w:rsidRPr="00EE2BF4">
              <w:rPr>
                <w:rFonts w:ascii="Arial" w:hAnsi="Arial"/>
                <w:b/>
                <w:sz w:val="22"/>
              </w:rPr>
              <w:t>Recycle Week</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 xml:space="preserve">Promoting recycling – this week was held in 2010, not sure about 2011. </w:t>
            </w:r>
          </w:p>
          <w:p w:rsidR="006871DC" w:rsidRPr="00EE2BF4" w:rsidRDefault="00106654" w:rsidP="00DD30E4">
            <w:pPr>
              <w:spacing w:after="0"/>
              <w:rPr>
                <w:rFonts w:ascii="Arial" w:hAnsi="Arial"/>
                <w:sz w:val="22"/>
              </w:rPr>
            </w:pPr>
            <w:hyperlink r:id="rId207" w:history="1">
              <w:r w:rsidR="006871DC" w:rsidRPr="00EE2BF4">
                <w:rPr>
                  <w:rStyle w:val="Hyperlink"/>
                  <w:rFonts w:ascii="Arial" w:hAnsi="Arial"/>
                  <w:sz w:val="22"/>
                </w:rPr>
                <w:t>http://www.recyclenow.com/what_can_i_do_today/recycle_week_21_to.html</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21 -27 </w:t>
            </w:r>
            <w:r w:rsidRPr="00EE2BF4">
              <w:rPr>
                <w:rFonts w:ascii="Arial" w:hAnsi="Arial"/>
                <w:b/>
                <w:sz w:val="22"/>
              </w:rPr>
              <w:t>National Insect Week (not in 2011)</w:t>
            </w:r>
            <w:r w:rsidRPr="00EE2BF4">
              <w:rPr>
                <w:rFonts w:ascii="Arial" w:hAnsi="Arial"/>
                <w:sz w:val="22"/>
              </w:rPr>
              <w:t xml:space="preserve"> </w:t>
            </w:r>
          </w:p>
          <w:p w:rsidR="006871DC" w:rsidRPr="00EE2BF4" w:rsidRDefault="006871DC" w:rsidP="00DD30E4">
            <w:pPr>
              <w:spacing w:after="0"/>
              <w:rPr>
                <w:rFonts w:ascii="Arial" w:hAnsi="Arial"/>
                <w:sz w:val="22"/>
              </w:rPr>
            </w:pPr>
            <w:proofErr w:type="spellStart"/>
            <w:r w:rsidRPr="00EE2BF4">
              <w:rPr>
                <w:rFonts w:ascii="Arial" w:hAnsi="Arial"/>
                <w:sz w:val="22"/>
              </w:rPr>
              <w:t>Organised</w:t>
            </w:r>
            <w:proofErr w:type="spellEnd"/>
            <w:r w:rsidRPr="00EE2BF4">
              <w:rPr>
                <w:rFonts w:ascii="Arial" w:hAnsi="Arial"/>
                <w:sz w:val="22"/>
              </w:rPr>
              <w:t xml:space="preserve"> by the Royal Entomological Society features country-wide museum events such as talks, insect handling, or nature walks that promote knowledge and understanding about insects and other bugs. </w:t>
            </w:r>
            <w:hyperlink r:id="rId208" w:history="1">
              <w:r w:rsidRPr="00EE2BF4">
                <w:rPr>
                  <w:rStyle w:val="Hyperlink"/>
                  <w:rFonts w:ascii="Arial" w:hAnsi="Arial"/>
                  <w:sz w:val="22"/>
                </w:rPr>
                <w:t>http://www.nationalinsectweek.co.uk/index.php</w:t>
              </w:r>
            </w:hyperlink>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sz w:val="22"/>
              </w:rPr>
            </w:pPr>
            <w:r w:rsidRPr="00EE2BF4">
              <w:rPr>
                <w:rFonts w:ascii="Arial" w:hAnsi="Arial"/>
                <w:sz w:val="22"/>
              </w:rPr>
              <w:t xml:space="preserve">4 - 2 July </w:t>
            </w:r>
            <w:r w:rsidRPr="00EE2BF4">
              <w:rPr>
                <w:rFonts w:ascii="Arial" w:hAnsi="Arial"/>
                <w:b/>
                <w:sz w:val="22"/>
              </w:rPr>
              <w:t>Green Day</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lastRenderedPageBreak/>
              <w:t xml:space="preserve">An event for schools that focuses on climate-change awareness and sustainability </w:t>
            </w:r>
            <w:hyperlink r:id="rId209" w:history="1">
              <w:r w:rsidRPr="00EE2BF4">
                <w:rPr>
                  <w:rStyle w:val="Hyperlink"/>
                  <w:rFonts w:ascii="Arial" w:hAnsi="Arial"/>
                  <w:sz w:val="22"/>
                </w:rPr>
                <w:t>http://www.cabe.org.uk/education/green-day</w:t>
              </w:r>
            </w:hyperlink>
          </w:p>
          <w:p w:rsidR="006871DC" w:rsidRPr="00EE2BF4" w:rsidRDefault="006871DC" w:rsidP="00DD30E4">
            <w:pPr>
              <w:spacing w:after="0"/>
              <w:rPr>
                <w:rFonts w:ascii="Arial" w:hAnsi="Arial"/>
                <w:sz w:val="22"/>
              </w:rPr>
            </w:pPr>
          </w:p>
        </w:tc>
      </w:tr>
      <w:tr w:rsidR="006871DC" w:rsidRPr="00741919">
        <w:tc>
          <w:tcPr>
            <w:tcW w:w="9889" w:type="dxa"/>
            <w:shd w:val="clear" w:color="auto" w:fill="E6E6E6"/>
          </w:tcPr>
          <w:p w:rsidR="006871DC" w:rsidRPr="005D1596" w:rsidRDefault="006871DC" w:rsidP="00DD30E4">
            <w:pPr>
              <w:spacing w:after="0"/>
              <w:rPr>
                <w:rFonts w:ascii="Arial" w:hAnsi="Arial"/>
                <w:b/>
              </w:rPr>
            </w:pPr>
            <w:r w:rsidRPr="005D1596">
              <w:rPr>
                <w:rFonts w:ascii="Arial" w:hAnsi="Arial"/>
                <w:b/>
              </w:rPr>
              <w:lastRenderedPageBreak/>
              <w:t>July</w:t>
            </w:r>
          </w:p>
        </w:tc>
      </w:tr>
      <w:tr w:rsidR="006871DC" w:rsidRPr="00741919">
        <w:tc>
          <w:tcPr>
            <w:tcW w:w="9889" w:type="dxa"/>
            <w:tcBorders>
              <w:bottom w:val="single" w:sz="4" w:space="0" w:color="000000"/>
            </w:tcBorders>
          </w:tcPr>
          <w:p w:rsidR="006871DC" w:rsidRPr="005D1596" w:rsidRDefault="006871DC" w:rsidP="00DD30E4">
            <w:pPr>
              <w:spacing w:after="0"/>
              <w:rPr>
                <w:rFonts w:ascii="Arial" w:hAnsi="Arial"/>
                <w:b/>
              </w:rPr>
            </w:pPr>
            <w:r w:rsidRPr="005D1596">
              <w:rPr>
                <w:rFonts w:ascii="Arial" w:hAnsi="Arial"/>
                <w:b/>
              </w:rPr>
              <w:t>August</w:t>
            </w:r>
          </w:p>
        </w:tc>
      </w:tr>
      <w:tr w:rsidR="006871DC" w:rsidRPr="00741919">
        <w:tc>
          <w:tcPr>
            <w:tcW w:w="9889" w:type="dxa"/>
            <w:shd w:val="clear" w:color="auto" w:fill="E6E6E6"/>
          </w:tcPr>
          <w:p w:rsidR="006871DC" w:rsidRPr="005D1596" w:rsidRDefault="006871DC" w:rsidP="00DD30E4">
            <w:pPr>
              <w:spacing w:after="0"/>
              <w:rPr>
                <w:rFonts w:ascii="Arial" w:hAnsi="Arial"/>
                <w:b/>
              </w:rPr>
            </w:pPr>
            <w:r w:rsidRPr="005D1596">
              <w:rPr>
                <w:rFonts w:ascii="Arial" w:hAnsi="Arial"/>
                <w:b/>
              </w:rPr>
              <w:t>September</w:t>
            </w:r>
          </w:p>
          <w:p w:rsidR="006871DC" w:rsidRPr="00EE2BF4" w:rsidRDefault="006871DC" w:rsidP="00DD30E4">
            <w:pPr>
              <w:spacing w:after="0"/>
              <w:rPr>
                <w:rFonts w:ascii="Arial" w:hAnsi="Arial"/>
                <w:b/>
                <w:sz w:val="22"/>
              </w:rPr>
            </w:pPr>
          </w:p>
          <w:p w:rsidR="006871DC" w:rsidRPr="00EE2BF4" w:rsidRDefault="006871DC" w:rsidP="00DD30E4">
            <w:pPr>
              <w:spacing w:after="0"/>
              <w:rPr>
                <w:rFonts w:ascii="Arial" w:hAnsi="Arial"/>
                <w:sz w:val="22"/>
              </w:rPr>
            </w:pPr>
            <w:r w:rsidRPr="00EE2BF4">
              <w:rPr>
                <w:rFonts w:ascii="Arial" w:hAnsi="Arial"/>
                <w:sz w:val="22"/>
              </w:rPr>
              <w:t xml:space="preserve">8-11 </w:t>
            </w:r>
            <w:r w:rsidRPr="00EE2BF4">
              <w:rPr>
                <w:rFonts w:ascii="Arial" w:hAnsi="Arial"/>
                <w:b/>
                <w:sz w:val="22"/>
              </w:rPr>
              <w:t>Heritage Open Days</w:t>
            </w:r>
            <w:r w:rsidRPr="00EE2BF4">
              <w:rPr>
                <w:rFonts w:ascii="Arial" w:hAnsi="Arial"/>
                <w:sz w:val="22"/>
              </w:rPr>
              <w:t xml:space="preserve"> Heritage Open Days celebrates England’s fantastic architecture and culture by offering free access to properties that are usually closed to the public or normally charge for admission.</w:t>
            </w:r>
          </w:p>
          <w:p w:rsidR="006871DC" w:rsidRPr="00EE2BF4" w:rsidRDefault="00106654" w:rsidP="00DD30E4">
            <w:pPr>
              <w:spacing w:after="0"/>
              <w:rPr>
                <w:rFonts w:ascii="Arial" w:hAnsi="Arial"/>
                <w:sz w:val="22"/>
              </w:rPr>
            </w:pPr>
            <w:hyperlink r:id="rId210" w:history="1">
              <w:r w:rsidR="006871DC" w:rsidRPr="00EE2BF4">
                <w:rPr>
                  <w:rStyle w:val="Hyperlink"/>
                  <w:rFonts w:ascii="Arial" w:hAnsi="Arial"/>
                  <w:sz w:val="22"/>
                </w:rPr>
                <w:t>http://www.heritageopendays.org.uk/</w:t>
              </w:r>
            </w:hyperlink>
          </w:p>
          <w:p w:rsidR="006871DC" w:rsidRPr="00EE2BF4" w:rsidRDefault="006871DC" w:rsidP="00DD30E4">
            <w:pPr>
              <w:spacing w:after="0"/>
              <w:rPr>
                <w:rFonts w:ascii="Arial" w:hAnsi="Arial"/>
                <w:sz w:val="22"/>
              </w:rPr>
            </w:pPr>
          </w:p>
        </w:tc>
      </w:tr>
      <w:tr w:rsidR="006871DC" w:rsidRPr="00741919">
        <w:tc>
          <w:tcPr>
            <w:tcW w:w="9889" w:type="dxa"/>
            <w:tcBorders>
              <w:bottom w:val="single" w:sz="4" w:space="0" w:color="000000"/>
            </w:tcBorders>
          </w:tcPr>
          <w:p w:rsidR="006871DC" w:rsidRPr="005D1596" w:rsidRDefault="006871DC" w:rsidP="00DD30E4">
            <w:pPr>
              <w:spacing w:after="0"/>
              <w:rPr>
                <w:rFonts w:ascii="Arial" w:hAnsi="Arial"/>
                <w:b/>
              </w:rPr>
            </w:pPr>
            <w:r w:rsidRPr="005D1596">
              <w:rPr>
                <w:rFonts w:ascii="Arial" w:hAnsi="Arial"/>
                <w:b/>
              </w:rPr>
              <w:t>October</w:t>
            </w:r>
          </w:p>
          <w:p w:rsidR="006871DC" w:rsidRPr="00EE2BF4" w:rsidRDefault="006871DC" w:rsidP="00DD30E4">
            <w:pPr>
              <w:spacing w:after="0"/>
              <w:rPr>
                <w:rFonts w:ascii="Arial" w:hAnsi="Arial"/>
                <w:sz w:val="22"/>
              </w:rPr>
            </w:pPr>
          </w:p>
          <w:p w:rsidR="006871DC" w:rsidRPr="00EE2BF4" w:rsidRDefault="006871DC" w:rsidP="00DD30E4">
            <w:pPr>
              <w:spacing w:after="0"/>
              <w:rPr>
                <w:rFonts w:ascii="Arial" w:hAnsi="Arial"/>
                <w:b/>
                <w:sz w:val="22"/>
              </w:rPr>
            </w:pPr>
            <w:r w:rsidRPr="00EE2BF4">
              <w:rPr>
                <w:rFonts w:ascii="Arial" w:hAnsi="Arial"/>
                <w:sz w:val="22"/>
              </w:rPr>
              <w:t xml:space="preserve">21 </w:t>
            </w:r>
            <w:r w:rsidRPr="00EE2BF4">
              <w:rPr>
                <w:rFonts w:ascii="Arial" w:hAnsi="Arial"/>
                <w:b/>
                <w:sz w:val="22"/>
              </w:rPr>
              <w:t>Apple Day</w:t>
            </w:r>
            <w:r w:rsidRPr="00EE2BF4">
              <w:rPr>
                <w:rFonts w:ascii="Arial" w:hAnsi="Arial"/>
                <w:sz w:val="22"/>
              </w:rPr>
              <w:t xml:space="preserve"> (or a weekend event near that time).</w:t>
            </w:r>
            <w:r w:rsidRPr="00EE2BF4">
              <w:rPr>
                <w:rFonts w:ascii="Arial" w:hAnsi="Arial"/>
                <w:b/>
                <w:sz w:val="22"/>
              </w:rPr>
              <w:t xml:space="preserve"> </w:t>
            </w:r>
          </w:p>
          <w:p w:rsidR="006871DC" w:rsidRPr="00EE2BF4" w:rsidRDefault="006871DC" w:rsidP="00DD30E4">
            <w:pPr>
              <w:spacing w:after="0"/>
              <w:rPr>
                <w:rFonts w:ascii="Arial" w:hAnsi="Arial" w:cs="Helvetica"/>
                <w:sz w:val="22"/>
                <w:szCs w:val="26"/>
              </w:rPr>
            </w:pPr>
            <w:r w:rsidRPr="00EE2BF4">
              <w:rPr>
                <w:rFonts w:ascii="Arial" w:hAnsi="Arial"/>
                <w:sz w:val="22"/>
              </w:rPr>
              <w:t xml:space="preserve">An annual celebration of </w:t>
            </w:r>
            <w:hyperlink r:id="rId211" w:history="1">
              <w:r w:rsidRPr="00EE2BF4">
                <w:rPr>
                  <w:rFonts w:ascii="Arial" w:hAnsi="Arial"/>
                  <w:sz w:val="22"/>
                </w:rPr>
                <w:t>apples</w:t>
              </w:r>
            </w:hyperlink>
            <w:r w:rsidRPr="00EE2BF4">
              <w:rPr>
                <w:rFonts w:ascii="Arial" w:hAnsi="Arial"/>
                <w:sz w:val="22"/>
              </w:rPr>
              <w:t xml:space="preserve"> and </w:t>
            </w:r>
            <w:hyperlink r:id="rId212" w:history="1">
              <w:r w:rsidRPr="00EE2BF4">
                <w:rPr>
                  <w:rFonts w:ascii="Arial" w:hAnsi="Arial"/>
                  <w:sz w:val="22"/>
                </w:rPr>
                <w:t>orchards</w:t>
              </w:r>
            </w:hyperlink>
            <w:r w:rsidRPr="00EE2BF4">
              <w:rPr>
                <w:rFonts w:ascii="Arial" w:hAnsi="Arial"/>
                <w:sz w:val="22"/>
              </w:rPr>
              <w:t xml:space="preserve"> - demonstrating that variety and richness matter to a locality and that it is possible to effect change in your place – was initiated by </w:t>
            </w:r>
            <w:hyperlink r:id="rId213" w:history="1">
              <w:r w:rsidRPr="00EE2BF4">
                <w:rPr>
                  <w:rFonts w:ascii="Arial" w:hAnsi="Arial"/>
                  <w:sz w:val="22"/>
                </w:rPr>
                <w:t>Common Ground</w:t>
              </w:r>
            </w:hyperlink>
            <w:r w:rsidRPr="00EE2BF4">
              <w:rPr>
                <w:rFonts w:ascii="Arial" w:hAnsi="Arial"/>
                <w:sz w:val="22"/>
              </w:rPr>
              <w:t xml:space="preserve"> in 1990. The apple as a symbol of the physical, cultural and genetic diversity we should not let slip away. In linking particular apples with their place of origin, they hope that orchards will be recognized and conserved for their contribution to local distinctiveness, including the rich diversity of wild life they support</w:t>
            </w:r>
            <w:r w:rsidRPr="00EE2BF4">
              <w:rPr>
                <w:rFonts w:ascii="Arial" w:hAnsi="Arial" w:cs="Helvetica"/>
                <w:sz w:val="22"/>
                <w:szCs w:val="26"/>
              </w:rPr>
              <w:t>.</w:t>
            </w:r>
          </w:p>
          <w:p w:rsidR="006871DC" w:rsidRPr="00EE2BF4" w:rsidRDefault="00106654" w:rsidP="00DD30E4">
            <w:pPr>
              <w:spacing w:after="0"/>
              <w:rPr>
                <w:rFonts w:ascii="Arial" w:hAnsi="Arial" w:cs="Helvetica"/>
                <w:sz w:val="22"/>
                <w:szCs w:val="26"/>
              </w:rPr>
            </w:pPr>
            <w:hyperlink r:id="rId214" w:history="1">
              <w:r w:rsidR="006871DC" w:rsidRPr="00EE2BF4">
                <w:rPr>
                  <w:rStyle w:val="Hyperlink"/>
                  <w:rFonts w:ascii="Arial" w:hAnsi="Arial" w:cs="Helvetica"/>
                  <w:sz w:val="22"/>
                  <w:szCs w:val="26"/>
                </w:rPr>
                <w:t>http://www.commonground.org.uk/appleday/index.html</w:t>
              </w:r>
            </w:hyperlink>
          </w:p>
          <w:p w:rsidR="006871DC" w:rsidRPr="00EE2BF4" w:rsidRDefault="006871DC" w:rsidP="00DD30E4">
            <w:pPr>
              <w:spacing w:after="0"/>
              <w:rPr>
                <w:rFonts w:ascii="Arial" w:hAnsi="Arial" w:cs="Helvetica"/>
                <w:sz w:val="22"/>
                <w:szCs w:val="26"/>
              </w:rPr>
            </w:pPr>
          </w:p>
          <w:p w:rsidR="006871DC" w:rsidRPr="00EE2BF4" w:rsidRDefault="006871DC" w:rsidP="00DD30E4">
            <w:pPr>
              <w:spacing w:after="0"/>
              <w:rPr>
                <w:rFonts w:ascii="Arial" w:hAnsi="Arial" w:cs="Helvetica"/>
                <w:b/>
                <w:sz w:val="22"/>
                <w:szCs w:val="26"/>
              </w:rPr>
            </w:pPr>
            <w:r w:rsidRPr="00EE2BF4">
              <w:rPr>
                <w:rFonts w:ascii="Arial" w:hAnsi="Arial" w:cs="Helvetica"/>
                <w:sz w:val="22"/>
                <w:szCs w:val="26"/>
              </w:rPr>
              <w:t xml:space="preserve">22 </w:t>
            </w:r>
            <w:r w:rsidRPr="00EE2BF4">
              <w:rPr>
                <w:rFonts w:ascii="Arial" w:hAnsi="Arial" w:cs="Helvetica"/>
                <w:b/>
                <w:sz w:val="22"/>
                <w:szCs w:val="26"/>
              </w:rPr>
              <w:t>International Pesticide Action Day</w:t>
            </w:r>
          </w:p>
          <w:p w:rsidR="006871DC" w:rsidRPr="00EE2BF4" w:rsidRDefault="006871DC" w:rsidP="00DD30E4">
            <w:pPr>
              <w:spacing w:after="0"/>
              <w:rPr>
                <w:rFonts w:ascii="Arial" w:hAnsi="Arial"/>
                <w:sz w:val="22"/>
              </w:rPr>
            </w:pPr>
            <w:r w:rsidRPr="00EE2BF4">
              <w:rPr>
                <w:rFonts w:ascii="Arial" w:hAnsi="Arial"/>
                <w:sz w:val="22"/>
              </w:rPr>
              <w:t xml:space="preserve">A campaigning day organized by Save the Frogs in the United States. Could have useful resources for UK-based action. </w:t>
            </w:r>
          </w:p>
          <w:p w:rsidR="006871DC" w:rsidRPr="00EE2BF4" w:rsidRDefault="00106654" w:rsidP="00DD30E4">
            <w:pPr>
              <w:spacing w:after="0"/>
              <w:rPr>
                <w:rFonts w:ascii="Arial" w:hAnsi="Arial" w:cs="Helvetica"/>
                <w:sz w:val="22"/>
                <w:szCs w:val="26"/>
              </w:rPr>
            </w:pPr>
            <w:hyperlink r:id="rId215" w:history="1">
              <w:r w:rsidR="006871DC" w:rsidRPr="00EE2BF4">
                <w:rPr>
                  <w:rStyle w:val="Hyperlink"/>
                  <w:rFonts w:ascii="Arial" w:hAnsi="Arial" w:cs="Helvetica"/>
                  <w:sz w:val="22"/>
                  <w:szCs w:val="26"/>
                </w:rPr>
                <w:t>http://www.savethefrogs.com/actions/pesticides/day/index.html</w:t>
              </w:r>
            </w:hyperlink>
          </w:p>
          <w:p w:rsidR="006871DC" w:rsidRPr="00EE2BF4" w:rsidRDefault="006871DC" w:rsidP="00DD30E4">
            <w:pPr>
              <w:spacing w:after="0"/>
              <w:rPr>
                <w:rFonts w:ascii="Arial" w:hAnsi="Arial" w:cs="Helvetica"/>
                <w:sz w:val="22"/>
                <w:szCs w:val="26"/>
              </w:rPr>
            </w:pPr>
          </w:p>
        </w:tc>
      </w:tr>
      <w:tr w:rsidR="006871DC" w:rsidRPr="00741919">
        <w:tc>
          <w:tcPr>
            <w:tcW w:w="9889" w:type="dxa"/>
            <w:shd w:val="clear" w:color="auto" w:fill="E6E6E6"/>
          </w:tcPr>
          <w:p w:rsidR="006871DC" w:rsidRPr="005D1596" w:rsidRDefault="006871DC" w:rsidP="00DD30E4">
            <w:pPr>
              <w:spacing w:after="0"/>
              <w:rPr>
                <w:rFonts w:ascii="Arial" w:hAnsi="Arial"/>
                <w:b/>
              </w:rPr>
            </w:pPr>
            <w:r w:rsidRPr="005D1596">
              <w:rPr>
                <w:rFonts w:ascii="Arial" w:hAnsi="Arial"/>
                <w:b/>
              </w:rPr>
              <w:t>November</w:t>
            </w:r>
          </w:p>
          <w:p w:rsidR="006871DC" w:rsidRPr="00EE2BF4" w:rsidRDefault="006871DC" w:rsidP="00DD30E4">
            <w:pPr>
              <w:pStyle w:val="HTMLPreformatted"/>
              <w:rPr>
                <w:rFonts w:ascii="Arial" w:hAnsi="Arial"/>
                <w:sz w:val="22"/>
              </w:rPr>
            </w:pPr>
          </w:p>
          <w:p w:rsidR="006871DC" w:rsidRPr="00EE2BF4" w:rsidRDefault="006871DC" w:rsidP="00DD30E4">
            <w:pPr>
              <w:pStyle w:val="HTMLPreformatted"/>
              <w:rPr>
                <w:rFonts w:ascii="Arial" w:hAnsi="Arial"/>
                <w:sz w:val="22"/>
              </w:rPr>
            </w:pPr>
            <w:r w:rsidRPr="00EE2BF4">
              <w:rPr>
                <w:rFonts w:ascii="Arial" w:hAnsi="Arial"/>
                <w:sz w:val="22"/>
              </w:rPr>
              <w:t xml:space="preserve">27- 5 Dec </w:t>
            </w:r>
            <w:r w:rsidRPr="00EE2BF4">
              <w:rPr>
                <w:rFonts w:ascii="Arial" w:hAnsi="Arial"/>
                <w:b/>
                <w:sz w:val="22"/>
              </w:rPr>
              <w:t xml:space="preserve">National Tree Week 2010 </w:t>
            </w:r>
          </w:p>
          <w:p w:rsidR="006871DC" w:rsidRPr="00EE2BF4" w:rsidRDefault="006871DC" w:rsidP="00DD30E4">
            <w:pPr>
              <w:pStyle w:val="HTMLPreformatted"/>
              <w:rPr>
                <w:rFonts w:ascii="Arial" w:hAnsi="Arial"/>
                <w:sz w:val="22"/>
              </w:rPr>
            </w:pPr>
            <w:r w:rsidRPr="00EE2BF4">
              <w:rPr>
                <w:rFonts w:ascii="Arial" w:hAnsi="Arial"/>
                <w:sz w:val="22"/>
              </w:rPr>
              <w:t>(2011 dates not announced yet, but always end of November and/or beginning of December)</w:t>
            </w:r>
          </w:p>
          <w:p w:rsidR="006871DC" w:rsidRPr="00EE2BF4" w:rsidRDefault="006871DC" w:rsidP="00DD30E4">
            <w:pPr>
              <w:pStyle w:val="HTMLPreformatted"/>
              <w:rPr>
                <w:rFonts w:ascii="Arial" w:hAnsi="Arial"/>
                <w:sz w:val="22"/>
              </w:rPr>
            </w:pPr>
            <w:r w:rsidRPr="00EE2BF4">
              <w:rPr>
                <w:rFonts w:ascii="Arial" w:hAnsi="Arial"/>
                <w:sz w:val="22"/>
              </w:rPr>
              <w:t xml:space="preserve">First mounted in 1975, National Tree Week is UK's largest tree celebration annually launching the start of the winter tree planting season. National Tree Week is a great chance for communities to do something positive for their local </w:t>
            </w:r>
            <w:proofErr w:type="spellStart"/>
            <w:r w:rsidRPr="00EE2BF4">
              <w:rPr>
                <w:rFonts w:ascii="Arial" w:hAnsi="Arial"/>
                <w:sz w:val="22"/>
              </w:rPr>
              <w:t>treescape</w:t>
            </w:r>
            <w:proofErr w:type="spellEnd"/>
            <w:r w:rsidRPr="00EE2BF4">
              <w:rPr>
                <w:rFonts w:ascii="Arial" w:hAnsi="Arial"/>
                <w:sz w:val="22"/>
              </w:rPr>
              <w:t>.</w:t>
            </w:r>
          </w:p>
          <w:p w:rsidR="006871DC" w:rsidRPr="00EE2BF4" w:rsidRDefault="00106654" w:rsidP="00DD30E4">
            <w:pPr>
              <w:pStyle w:val="HTMLPreformatted"/>
              <w:rPr>
                <w:rFonts w:ascii="Arial" w:hAnsi="Arial"/>
                <w:sz w:val="22"/>
              </w:rPr>
            </w:pPr>
            <w:hyperlink r:id="rId216" w:history="1">
              <w:r w:rsidR="006871DC" w:rsidRPr="00EE2BF4">
                <w:rPr>
                  <w:rStyle w:val="Hyperlink"/>
                  <w:rFonts w:ascii="Arial" w:hAnsi="Arial"/>
                  <w:sz w:val="22"/>
                </w:rPr>
                <w:t>http://www.treecouncil.org.uk/community-action/national-tree-week</w:t>
              </w:r>
            </w:hyperlink>
          </w:p>
          <w:p w:rsidR="006871DC" w:rsidRPr="00EE2BF4" w:rsidRDefault="006871DC" w:rsidP="00DD30E4">
            <w:pPr>
              <w:spacing w:after="0"/>
              <w:rPr>
                <w:rFonts w:ascii="Arial" w:hAnsi="Arial"/>
                <w:b/>
                <w:sz w:val="22"/>
              </w:rPr>
            </w:pPr>
          </w:p>
        </w:tc>
      </w:tr>
      <w:tr w:rsidR="006871DC" w:rsidRPr="00741919">
        <w:tc>
          <w:tcPr>
            <w:tcW w:w="9889" w:type="dxa"/>
          </w:tcPr>
          <w:p w:rsidR="006871DC" w:rsidRPr="005D1596" w:rsidRDefault="006871DC" w:rsidP="00DD30E4">
            <w:pPr>
              <w:spacing w:after="0"/>
              <w:rPr>
                <w:rFonts w:ascii="Arial" w:hAnsi="Arial"/>
                <w:b/>
              </w:rPr>
            </w:pPr>
            <w:r w:rsidRPr="005D1596">
              <w:rPr>
                <w:rFonts w:ascii="Arial" w:hAnsi="Arial"/>
                <w:b/>
              </w:rPr>
              <w:t>December</w:t>
            </w:r>
          </w:p>
          <w:p w:rsidR="006871DC" w:rsidRPr="00EE2BF4" w:rsidRDefault="006871DC" w:rsidP="00DD30E4">
            <w:pPr>
              <w:spacing w:after="0"/>
              <w:rPr>
                <w:rFonts w:ascii="Arial" w:hAnsi="Arial"/>
                <w:b/>
                <w:sz w:val="22"/>
              </w:rPr>
            </w:pPr>
          </w:p>
          <w:p w:rsidR="006871DC" w:rsidRPr="00EE2BF4" w:rsidRDefault="006871DC" w:rsidP="00DD30E4">
            <w:pPr>
              <w:spacing w:after="0"/>
              <w:rPr>
                <w:rFonts w:ascii="Arial" w:hAnsi="Arial"/>
                <w:sz w:val="22"/>
              </w:rPr>
            </w:pPr>
            <w:r w:rsidRPr="00EE2BF4">
              <w:rPr>
                <w:rFonts w:ascii="Arial" w:hAnsi="Arial"/>
                <w:sz w:val="22"/>
              </w:rPr>
              <w:t xml:space="preserve">1-7 </w:t>
            </w:r>
            <w:r w:rsidRPr="00EE2BF4">
              <w:rPr>
                <w:rFonts w:ascii="Arial" w:hAnsi="Arial"/>
                <w:b/>
                <w:bCs/>
                <w:sz w:val="22"/>
              </w:rPr>
              <w:t>Tree Dressing Day</w:t>
            </w:r>
            <w:r w:rsidRPr="00EE2BF4">
              <w:rPr>
                <w:rFonts w:ascii="Arial" w:hAnsi="Arial"/>
                <w:sz w:val="22"/>
              </w:rPr>
              <w:t xml:space="preserve"> </w:t>
            </w:r>
          </w:p>
          <w:p w:rsidR="006871DC" w:rsidRPr="00EE2BF4" w:rsidRDefault="006871DC" w:rsidP="00DD30E4">
            <w:pPr>
              <w:spacing w:after="0"/>
              <w:rPr>
                <w:rFonts w:ascii="Arial" w:hAnsi="Arial"/>
                <w:sz w:val="22"/>
              </w:rPr>
            </w:pPr>
            <w:r w:rsidRPr="00EE2BF4">
              <w:rPr>
                <w:rFonts w:ascii="Arial" w:hAnsi="Arial"/>
                <w:sz w:val="22"/>
              </w:rPr>
              <w:t>Aims to encourage the celebration of trees in city and country, in the street, village green - anywhere in the public domain. It highlights our responsibility for looking after trees and reminds us of their enormous cultural and environmental importance. Tree dressing is based on many old customs from all over the world and at different times of the year. Tree Dressing Day was initiated by Common Ground in 1990. It is always the first full weekend in December.</w:t>
            </w:r>
          </w:p>
          <w:p w:rsidR="006871DC" w:rsidRPr="00EE2BF4" w:rsidRDefault="00106654" w:rsidP="00DD30E4">
            <w:pPr>
              <w:spacing w:after="0"/>
              <w:rPr>
                <w:rFonts w:ascii="Arial" w:hAnsi="Arial"/>
                <w:sz w:val="22"/>
              </w:rPr>
            </w:pPr>
            <w:hyperlink r:id="rId217" w:history="1">
              <w:r w:rsidR="006871DC" w:rsidRPr="00EE2BF4">
                <w:rPr>
                  <w:rStyle w:val="Hyperlink"/>
                  <w:rFonts w:ascii="Arial" w:hAnsi="Arial"/>
                  <w:sz w:val="22"/>
                </w:rPr>
                <w:t>http://www.commonground.org.uk/trees/t-dress.html</w:t>
              </w:r>
            </w:hyperlink>
          </w:p>
        </w:tc>
      </w:tr>
    </w:tbl>
    <w:p w:rsidR="006871DC" w:rsidRPr="00741919" w:rsidRDefault="00DB45AE" w:rsidP="00A00A40">
      <w:pPr>
        <w:pStyle w:val="Heading1"/>
      </w:pPr>
      <w:bookmarkStart w:id="106" w:name="_Toc162586464"/>
      <w:bookmarkStart w:id="107" w:name="_Toc162608902"/>
      <w:bookmarkStart w:id="108" w:name="_Toc162690367"/>
      <w:bookmarkStart w:id="109" w:name="_Toc162692375"/>
      <w:bookmarkStart w:id="110" w:name="_Toc162698597"/>
      <w:bookmarkStart w:id="111" w:name="_Toc162698874"/>
      <w:bookmarkStart w:id="112" w:name="_Toc162698998"/>
      <w:bookmarkStart w:id="113" w:name="_Toc162699304"/>
      <w:bookmarkStart w:id="114" w:name="_Toc162699316"/>
      <w:bookmarkStart w:id="115" w:name="_Toc154201328"/>
      <w:bookmarkStart w:id="116" w:name="_Toc154206275"/>
      <w:r>
        <w:t xml:space="preserve">4. </w:t>
      </w:r>
      <w:r w:rsidR="00EE2BF4">
        <w:t>Other national organis</w:t>
      </w:r>
      <w:r w:rsidR="006871DC" w:rsidRPr="00741919">
        <w:t>ations and funders</w:t>
      </w:r>
      <w:bookmarkEnd w:id="106"/>
      <w:bookmarkEnd w:id="107"/>
      <w:bookmarkEnd w:id="108"/>
      <w:bookmarkEnd w:id="109"/>
      <w:bookmarkEnd w:id="110"/>
      <w:bookmarkEnd w:id="111"/>
      <w:bookmarkEnd w:id="112"/>
      <w:bookmarkEnd w:id="113"/>
      <w:bookmarkEnd w:id="11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9889"/>
      </w:tblGrid>
      <w:tr w:rsidR="006871DC" w:rsidRPr="00741919" w:rsidTr="00F4189E">
        <w:tc>
          <w:tcPr>
            <w:tcW w:w="9889" w:type="dxa"/>
            <w:shd w:val="clear" w:color="auto" w:fill="000000"/>
          </w:tcPr>
          <w:p w:rsidR="006871DC" w:rsidRPr="00741919" w:rsidRDefault="005D1596" w:rsidP="005D1596">
            <w:pPr>
              <w:rPr>
                <w:rFonts w:ascii="Arial" w:hAnsi="Arial"/>
              </w:rPr>
            </w:pPr>
            <w:r>
              <w:rPr>
                <w:rFonts w:ascii="Arial" w:hAnsi="Arial"/>
              </w:rPr>
              <w:t>National organisations and funders</w:t>
            </w:r>
          </w:p>
        </w:tc>
      </w:tr>
      <w:tr w:rsidR="006871DC" w:rsidRPr="00741919" w:rsidTr="00F4189E">
        <w:tc>
          <w:tcPr>
            <w:tcW w:w="9889" w:type="dxa"/>
            <w:shd w:val="clear" w:color="auto" w:fill="F3F3F3"/>
          </w:tcPr>
          <w:p w:rsidR="006871DC" w:rsidRPr="00EE2BF4" w:rsidRDefault="006871DC" w:rsidP="00DD30E4">
            <w:pPr>
              <w:spacing w:after="0"/>
              <w:rPr>
                <w:rFonts w:ascii="Arial" w:hAnsi="Arial"/>
                <w:b/>
                <w:sz w:val="22"/>
                <w:szCs w:val="22"/>
              </w:rPr>
            </w:pPr>
            <w:r w:rsidRPr="00EE2BF4">
              <w:rPr>
                <w:rFonts w:ascii="Arial" w:hAnsi="Arial"/>
                <w:b/>
                <w:sz w:val="22"/>
                <w:szCs w:val="22"/>
              </w:rPr>
              <w:t>British Ecological Society</w:t>
            </w:r>
          </w:p>
          <w:p w:rsidR="006871DC" w:rsidRPr="00EE2BF4" w:rsidRDefault="006871DC" w:rsidP="00DD30E4">
            <w:pPr>
              <w:spacing w:after="0"/>
              <w:rPr>
                <w:rFonts w:ascii="Arial" w:hAnsi="Arial"/>
                <w:sz w:val="22"/>
                <w:szCs w:val="22"/>
              </w:rPr>
            </w:pPr>
            <w:r w:rsidRPr="00EE2BF4">
              <w:rPr>
                <w:rFonts w:ascii="Arial" w:hAnsi="Arial"/>
                <w:sz w:val="22"/>
                <w:szCs w:val="22"/>
              </w:rPr>
              <w:t>Provides grants to promote excellent ecological research, education, training and communication as widely as possible.</w:t>
            </w:r>
          </w:p>
          <w:p w:rsidR="006871DC" w:rsidRPr="00EE2BF4" w:rsidRDefault="00106654" w:rsidP="00DD30E4">
            <w:pPr>
              <w:spacing w:after="0"/>
              <w:rPr>
                <w:rFonts w:ascii="Arial" w:hAnsi="Arial"/>
                <w:sz w:val="22"/>
                <w:szCs w:val="22"/>
              </w:rPr>
            </w:pPr>
            <w:hyperlink r:id="rId218" w:history="1">
              <w:r w:rsidR="006871DC" w:rsidRPr="00EE2BF4">
                <w:rPr>
                  <w:rFonts w:ascii="Arial" w:hAnsi="Arial"/>
                  <w:color w:val="000099"/>
                  <w:sz w:val="22"/>
                  <w:szCs w:val="22"/>
                  <w:u w:val="single"/>
                </w:rPr>
                <w:t>http</w:t>
              </w:r>
            </w:hyperlink>
            <w:hyperlink r:id="rId219" w:history="1">
              <w:r w:rsidR="006871DC" w:rsidRPr="00EE2BF4">
                <w:rPr>
                  <w:rFonts w:ascii="Arial" w:hAnsi="Arial"/>
                  <w:color w:val="000099"/>
                  <w:sz w:val="22"/>
                  <w:szCs w:val="22"/>
                  <w:u w:val="single"/>
                </w:rPr>
                <w:t>://</w:t>
              </w:r>
            </w:hyperlink>
            <w:hyperlink r:id="rId220" w:history="1">
              <w:r w:rsidR="006871DC" w:rsidRPr="00EE2BF4">
                <w:rPr>
                  <w:rFonts w:ascii="Arial" w:hAnsi="Arial"/>
                  <w:color w:val="000099"/>
                  <w:sz w:val="22"/>
                  <w:szCs w:val="22"/>
                  <w:u w:val="single"/>
                </w:rPr>
                <w:t>www</w:t>
              </w:r>
            </w:hyperlink>
            <w:hyperlink r:id="rId221" w:history="1">
              <w:r w:rsidR="006871DC" w:rsidRPr="00EE2BF4">
                <w:rPr>
                  <w:rFonts w:ascii="Arial" w:hAnsi="Arial"/>
                  <w:color w:val="000099"/>
                  <w:sz w:val="22"/>
                  <w:szCs w:val="22"/>
                  <w:u w:val="single"/>
                </w:rPr>
                <w:t>.</w:t>
              </w:r>
            </w:hyperlink>
            <w:hyperlink r:id="rId222" w:history="1">
              <w:proofErr w:type="gramStart"/>
              <w:r w:rsidR="006871DC" w:rsidRPr="00EE2BF4">
                <w:rPr>
                  <w:rFonts w:ascii="Arial" w:hAnsi="Arial"/>
                  <w:color w:val="000099"/>
                  <w:sz w:val="22"/>
                  <w:szCs w:val="22"/>
                  <w:u w:val="single"/>
                </w:rPr>
                <w:t>britishecologicalsociety</w:t>
              </w:r>
              <w:proofErr w:type="gramEnd"/>
            </w:hyperlink>
            <w:hyperlink r:id="rId223" w:history="1">
              <w:r w:rsidR="006871DC" w:rsidRPr="00EE2BF4">
                <w:rPr>
                  <w:rFonts w:ascii="Arial" w:hAnsi="Arial"/>
                  <w:color w:val="000099"/>
                  <w:sz w:val="22"/>
                  <w:szCs w:val="22"/>
                  <w:u w:val="single"/>
                </w:rPr>
                <w:t>.</w:t>
              </w:r>
            </w:hyperlink>
            <w:hyperlink r:id="rId224" w:history="1">
              <w:r w:rsidR="006871DC" w:rsidRPr="00EE2BF4">
                <w:rPr>
                  <w:rFonts w:ascii="Arial" w:hAnsi="Arial"/>
                  <w:color w:val="000099"/>
                  <w:sz w:val="22"/>
                  <w:szCs w:val="22"/>
                  <w:u w:val="single"/>
                </w:rPr>
                <w:t>org</w:t>
              </w:r>
            </w:hyperlink>
            <w:hyperlink r:id="rId225" w:history="1">
              <w:r w:rsidR="006871DC" w:rsidRPr="00EE2BF4">
                <w:rPr>
                  <w:rFonts w:ascii="Arial" w:hAnsi="Arial"/>
                  <w:color w:val="000099"/>
                  <w:sz w:val="22"/>
                  <w:szCs w:val="22"/>
                  <w:u w:val="single"/>
                </w:rPr>
                <w:t>/</w:t>
              </w:r>
            </w:hyperlink>
            <w:hyperlink r:id="rId226" w:history="1">
              <w:r w:rsidR="006871DC" w:rsidRPr="00EE2BF4">
                <w:rPr>
                  <w:rFonts w:ascii="Arial" w:hAnsi="Arial"/>
                  <w:color w:val="000099"/>
                  <w:sz w:val="22"/>
                  <w:szCs w:val="22"/>
                  <w:u w:val="single"/>
                </w:rPr>
                <w:t>grants</w:t>
              </w:r>
            </w:hyperlink>
            <w:hyperlink r:id="rId227" w:history="1">
              <w:r w:rsidR="006871DC" w:rsidRPr="00EE2BF4">
                <w:rPr>
                  <w:rFonts w:ascii="Arial" w:hAnsi="Arial"/>
                  <w:color w:val="000099"/>
                  <w:sz w:val="22"/>
                  <w:szCs w:val="22"/>
                  <w:u w:val="single"/>
                </w:rPr>
                <w:t>/</w:t>
              </w:r>
            </w:hyperlink>
            <w:r w:rsidR="006871DC" w:rsidRPr="00EE2BF4">
              <w:rPr>
                <w:rFonts w:ascii="Arial" w:hAnsi="Arial"/>
                <w:sz w:val="22"/>
                <w:szCs w:val="22"/>
              </w:rPr>
              <w:t xml:space="preserve">, </w:t>
            </w:r>
          </w:p>
          <w:p w:rsidR="006871DC" w:rsidRPr="00EE2BF4" w:rsidRDefault="006871DC" w:rsidP="00DD30E4">
            <w:pPr>
              <w:spacing w:after="0"/>
              <w:rPr>
                <w:rFonts w:ascii="Arial" w:hAnsi="Arial"/>
                <w:b/>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 xml:space="preserve">Culture24 </w:t>
            </w:r>
          </w:p>
          <w:p w:rsidR="006871DC" w:rsidRPr="00EE2BF4" w:rsidRDefault="006871DC" w:rsidP="00DD30E4">
            <w:pPr>
              <w:spacing w:after="0"/>
              <w:rPr>
                <w:rFonts w:ascii="Arial" w:hAnsi="Arial"/>
                <w:sz w:val="22"/>
                <w:szCs w:val="22"/>
              </w:rPr>
            </w:pPr>
            <w:r w:rsidRPr="00EE2BF4">
              <w:rPr>
                <w:rFonts w:ascii="Arial" w:hAnsi="Arial"/>
                <w:sz w:val="22"/>
                <w:szCs w:val="22"/>
              </w:rPr>
              <w:t>The leading website for the cultural and heritage sector has a Science and Nature section, which you can search for inspiration, or use to promote your projects, exhibitions and news.</w:t>
            </w:r>
          </w:p>
          <w:p w:rsidR="006871DC" w:rsidRPr="00EE2BF4" w:rsidRDefault="00106654" w:rsidP="00DD30E4">
            <w:pPr>
              <w:spacing w:after="0"/>
              <w:rPr>
                <w:rFonts w:ascii="Arial" w:hAnsi="Arial"/>
                <w:sz w:val="22"/>
                <w:szCs w:val="22"/>
              </w:rPr>
            </w:pPr>
            <w:hyperlink r:id="rId228" w:history="1">
              <w:r w:rsidR="006871DC" w:rsidRPr="00EE2BF4">
                <w:rPr>
                  <w:rStyle w:val="Hyperlink"/>
                  <w:rFonts w:ascii="Arial" w:hAnsi="Arial"/>
                  <w:sz w:val="22"/>
                  <w:szCs w:val="22"/>
                </w:rPr>
                <w:t>http://www.culture24.org.uk/science+%26+nature</w:t>
              </w:r>
            </w:hyperlink>
            <w:r w:rsidR="006871DC" w:rsidRPr="00EE2BF4">
              <w:rPr>
                <w:rFonts w:ascii="Arial" w:hAnsi="Arial"/>
                <w:sz w:val="22"/>
                <w:szCs w:val="22"/>
              </w:rPr>
              <w:t xml:space="preserve"> </w:t>
            </w:r>
          </w:p>
          <w:p w:rsidR="006871DC" w:rsidRPr="00EE2BF4" w:rsidRDefault="006871DC" w:rsidP="00DD30E4">
            <w:pPr>
              <w:spacing w:after="0"/>
              <w:rPr>
                <w:rFonts w:ascii="Arial" w:hAnsi="Arial"/>
                <w:b/>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Environmental Funders Network</w:t>
            </w:r>
          </w:p>
          <w:p w:rsidR="006871DC" w:rsidRPr="00EE2BF4" w:rsidRDefault="006871DC" w:rsidP="00DD30E4">
            <w:pPr>
              <w:spacing w:after="0"/>
              <w:rPr>
                <w:rFonts w:ascii="Arial" w:hAnsi="Arial"/>
                <w:sz w:val="22"/>
                <w:szCs w:val="22"/>
              </w:rPr>
            </w:pPr>
            <w:r w:rsidRPr="00EE2BF4">
              <w:rPr>
                <w:rFonts w:ascii="Arial" w:hAnsi="Arial"/>
                <w:sz w:val="22"/>
                <w:szCs w:val="22"/>
              </w:rPr>
              <w:t>An informal network of trusts, foundations and individuals making grants on environmental and conservation issues.</w:t>
            </w:r>
          </w:p>
          <w:p w:rsidR="006871DC" w:rsidRPr="00EE2BF4" w:rsidRDefault="00106654" w:rsidP="00DD30E4">
            <w:pPr>
              <w:spacing w:after="0"/>
              <w:rPr>
                <w:rFonts w:ascii="Arial" w:hAnsi="Arial"/>
                <w:sz w:val="22"/>
                <w:szCs w:val="22"/>
              </w:rPr>
            </w:pPr>
            <w:hyperlink r:id="rId229" w:history="1">
              <w:r w:rsidR="006871DC" w:rsidRPr="00EE2BF4">
                <w:rPr>
                  <w:rFonts w:ascii="Arial" w:hAnsi="Arial"/>
                  <w:color w:val="000099"/>
                  <w:sz w:val="22"/>
                  <w:szCs w:val="22"/>
                  <w:u w:val="single"/>
                </w:rPr>
                <w:t>http</w:t>
              </w:r>
            </w:hyperlink>
            <w:hyperlink r:id="rId230" w:history="1">
              <w:r w:rsidR="006871DC" w:rsidRPr="00EE2BF4">
                <w:rPr>
                  <w:rFonts w:ascii="Arial" w:hAnsi="Arial"/>
                  <w:color w:val="000099"/>
                  <w:sz w:val="22"/>
                  <w:szCs w:val="22"/>
                  <w:u w:val="single"/>
                </w:rPr>
                <w:t>://</w:t>
              </w:r>
            </w:hyperlink>
            <w:hyperlink r:id="rId231" w:history="1">
              <w:r w:rsidR="006871DC" w:rsidRPr="00EE2BF4">
                <w:rPr>
                  <w:rFonts w:ascii="Arial" w:hAnsi="Arial"/>
                  <w:color w:val="000099"/>
                  <w:sz w:val="22"/>
                  <w:szCs w:val="22"/>
                  <w:u w:val="single"/>
                </w:rPr>
                <w:t>www</w:t>
              </w:r>
            </w:hyperlink>
            <w:hyperlink r:id="rId232" w:history="1">
              <w:r w:rsidR="006871DC" w:rsidRPr="00EE2BF4">
                <w:rPr>
                  <w:rFonts w:ascii="Arial" w:hAnsi="Arial"/>
                  <w:color w:val="000099"/>
                  <w:sz w:val="22"/>
                  <w:szCs w:val="22"/>
                  <w:u w:val="single"/>
                </w:rPr>
                <w:t>.</w:t>
              </w:r>
            </w:hyperlink>
            <w:hyperlink r:id="rId233" w:history="1">
              <w:proofErr w:type="gramStart"/>
              <w:r w:rsidR="006871DC" w:rsidRPr="00EE2BF4">
                <w:rPr>
                  <w:rFonts w:ascii="Arial" w:hAnsi="Arial"/>
                  <w:color w:val="000099"/>
                  <w:sz w:val="22"/>
                  <w:szCs w:val="22"/>
                  <w:u w:val="single"/>
                </w:rPr>
                <w:t>greenfunders</w:t>
              </w:r>
              <w:proofErr w:type="gramEnd"/>
            </w:hyperlink>
            <w:hyperlink r:id="rId234" w:history="1">
              <w:r w:rsidR="006871DC" w:rsidRPr="00EE2BF4">
                <w:rPr>
                  <w:rFonts w:ascii="Arial" w:hAnsi="Arial"/>
                  <w:color w:val="000099"/>
                  <w:sz w:val="22"/>
                  <w:szCs w:val="22"/>
                  <w:u w:val="single"/>
                </w:rPr>
                <w:t>.</w:t>
              </w:r>
            </w:hyperlink>
            <w:hyperlink r:id="rId235" w:history="1">
              <w:r w:rsidR="006871DC" w:rsidRPr="00EE2BF4">
                <w:rPr>
                  <w:rFonts w:ascii="Arial" w:hAnsi="Arial"/>
                  <w:color w:val="000099"/>
                  <w:sz w:val="22"/>
                  <w:szCs w:val="22"/>
                  <w:u w:val="single"/>
                </w:rPr>
                <w:t>org</w:t>
              </w:r>
            </w:hyperlink>
            <w:hyperlink r:id="rId236" w:history="1">
              <w:r w:rsidR="006871DC" w:rsidRPr="00EE2BF4">
                <w:rPr>
                  <w:rFonts w:ascii="Arial" w:hAnsi="Arial"/>
                  <w:color w:val="000099"/>
                  <w:sz w:val="22"/>
                  <w:szCs w:val="22"/>
                  <w:u w:val="single"/>
                </w:rPr>
                <w:t>/</w:t>
              </w:r>
            </w:hyperlink>
          </w:p>
          <w:p w:rsidR="006871DC" w:rsidRPr="00EE2BF4" w:rsidRDefault="006871DC" w:rsidP="00DD30E4">
            <w:pPr>
              <w:spacing w:after="0"/>
              <w:rPr>
                <w:rFonts w:ascii="Arial" w:hAnsi="Arial"/>
                <w:b/>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Greenpeace</w:t>
            </w:r>
          </w:p>
          <w:p w:rsidR="006871DC" w:rsidRPr="00EE2BF4" w:rsidRDefault="00106654" w:rsidP="00DD30E4">
            <w:pPr>
              <w:spacing w:after="0"/>
              <w:rPr>
                <w:rFonts w:ascii="Arial" w:hAnsi="Arial"/>
                <w:sz w:val="22"/>
                <w:szCs w:val="22"/>
              </w:rPr>
            </w:pPr>
            <w:hyperlink r:id="rId237" w:history="1">
              <w:r w:rsidR="006871DC" w:rsidRPr="00EE2BF4">
                <w:rPr>
                  <w:rStyle w:val="Hyperlink"/>
                  <w:rFonts w:ascii="Arial" w:hAnsi="Arial"/>
                  <w:sz w:val="22"/>
                  <w:szCs w:val="22"/>
                </w:rPr>
                <w:t>http://www.greenpeace.org.uk/</w:t>
              </w:r>
            </w:hyperlink>
          </w:p>
          <w:p w:rsidR="006871DC" w:rsidRPr="00EE2BF4" w:rsidRDefault="006871DC" w:rsidP="00DD30E4">
            <w:pPr>
              <w:spacing w:after="0"/>
              <w:rPr>
                <w:rFonts w:ascii="Arial" w:hAnsi="Arial"/>
                <w:b/>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Heritage Lottery Fund</w:t>
            </w:r>
          </w:p>
          <w:p w:rsidR="006871DC" w:rsidRPr="00EE2BF4" w:rsidRDefault="00106654" w:rsidP="00DD30E4">
            <w:pPr>
              <w:spacing w:after="0"/>
              <w:rPr>
                <w:rFonts w:ascii="Arial" w:hAnsi="Arial"/>
                <w:sz w:val="22"/>
                <w:szCs w:val="22"/>
              </w:rPr>
            </w:pPr>
            <w:hyperlink r:id="rId238" w:history="1">
              <w:r w:rsidR="006871DC" w:rsidRPr="00EE2BF4">
                <w:rPr>
                  <w:rStyle w:val="Hyperlink"/>
                  <w:rFonts w:ascii="Arial" w:hAnsi="Arial"/>
                  <w:sz w:val="22"/>
                  <w:szCs w:val="22"/>
                </w:rPr>
                <w:t>http://www.hlf.org.uk/Pages/Home.aspx</w:t>
              </w:r>
            </w:hyperlink>
          </w:p>
          <w:p w:rsidR="006871DC" w:rsidRPr="00EE2BF4" w:rsidRDefault="006871DC" w:rsidP="00DD30E4">
            <w:pPr>
              <w:spacing w:after="0"/>
              <w:rPr>
                <w:rFonts w:ascii="Arial" w:hAnsi="Arial"/>
                <w:b/>
                <w:sz w:val="22"/>
                <w:szCs w:val="22"/>
              </w:rPr>
            </w:pPr>
          </w:p>
          <w:p w:rsidR="006871DC" w:rsidRPr="00EE2BF4" w:rsidRDefault="006871DC" w:rsidP="00DD3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b/>
                <w:color w:val="000000"/>
                <w:sz w:val="22"/>
                <w:szCs w:val="22"/>
              </w:rPr>
            </w:pPr>
            <w:r w:rsidRPr="00EE2BF4">
              <w:rPr>
                <w:rFonts w:ascii="Arial" w:hAnsi="Arial" w:cs="Verdana"/>
                <w:b/>
                <w:color w:val="000000"/>
                <w:sz w:val="22"/>
                <w:szCs w:val="22"/>
              </w:rPr>
              <w:t>Natural England</w:t>
            </w:r>
          </w:p>
          <w:p w:rsidR="006871DC" w:rsidRPr="00EE2BF4" w:rsidRDefault="006871DC" w:rsidP="00DD30E4">
            <w:pPr>
              <w:spacing w:after="0"/>
              <w:rPr>
                <w:rFonts w:ascii="Arial" w:hAnsi="Arial"/>
                <w:b/>
                <w:sz w:val="22"/>
                <w:szCs w:val="22"/>
              </w:rPr>
            </w:pPr>
            <w:r w:rsidRPr="00EE2BF4">
              <w:rPr>
                <w:rFonts w:ascii="Arial" w:hAnsi="Arial" w:cs="Verdana"/>
                <w:color w:val="000000"/>
                <w:sz w:val="22"/>
                <w:szCs w:val="22"/>
              </w:rPr>
              <w:t>Natural England is an independent public body whose purpose is to protect and improve England</w:t>
            </w:r>
            <w:r w:rsidRPr="00EE2BF4">
              <w:rPr>
                <w:rFonts w:ascii="Arial" w:hAnsi="Arial" w:cs="Microsoft Sans Serif"/>
                <w:color w:val="000000"/>
                <w:sz w:val="22"/>
                <w:szCs w:val="22"/>
              </w:rPr>
              <w:t>’</w:t>
            </w:r>
            <w:r w:rsidRPr="00EE2BF4">
              <w:rPr>
                <w:rFonts w:ascii="Arial" w:hAnsi="Arial" w:cs="Verdana"/>
                <w:color w:val="000000"/>
                <w:sz w:val="22"/>
                <w:szCs w:val="22"/>
              </w:rPr>
              <w:t xml:space="preserve">s natural environment and encourage people to enjoy and get involved in their surroundings. </w:t>
            </w:r>
            <w:hyperlink r:id="rId239" w:history="1">
              <w:r w:rsidRPr="00EE2BF4">
                <w:rPr>
                  <w:rStyle w:val="Hyperlink"/>
                  <w:rFonts w:ascii="Arial" w:hAnsi="Arial" w:cs="Verdana"/>
                  <w:sz w:val="22"/>
                  <w:szCs w:val="22"/>
                </w:rPr>
                <w:t>http://www.naturalengland.org.uk/information_for/students_and_teachers/default.aspx</w:t>
              </w:r>
            </w:hyperlink>
          </w:p>
          <w:p w:rsidR="006871DC" w:rsidRPr="00EE2BF4" w:rsidRDefault="006871DC" w:rsidP="00DD30E4">
            <w:pPr>
              <w:spacing w:after="0"/>
              <w:rPr>
                <w:rFonts w:ascii="Arial" w:hAnsi="Arial"/>
                <w:b/>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OXFAM</w:t>
            </w:r>
          </w:p>
          <w:p w:rsidR="006871DC" w:rsidRPr="00EE2BF4" w:rsidRDefault="00106654" w:rsidP="00DD30E4">
            <w:pPr>
              <w:spacing w:after="0"/>
              <w:rPr>
                <w:rFonts w:ascii="Arial" w:hAnsi="Arial"/>
                <w:sz w:val="22"/>
                <w:szCs w:val="22"/>
              </w:rPr>
            </w:pPr>
            <w:hyperlink r:id="rId240" w:history="1">
              <w:r w:rsidR="006871DC" w:rsidRPr="00EE2BF4">
                <w:rPr>
                  <w:rStyle w:val="Hyperlink"/>
                  <w:rFonts w:ascii="Arial" w:hAnsi="Arial"/>
                  <w:sz w:val="22"/>
                  <w:szCs w:val="22"/>
                </w:rPr>
                <w:t>http://www.oxfam.org.uk/</w:t>
              </w:r>
            </w:hyperlink>
          </w:p>
          <w:p w:rsidR="006871DC" w:rsidRPr="00EE2BF4" w:rsidRDefault="006871DC" w:rsidP="00DD30E4">
            <w:pPr>
              <w:spacing w:after="0"/>
              <w:rPr>
                <w:rFonts w:ascii="Arial" w:hAnsi="Arial"/>
                <w:b/>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Paul Hamlyn Foundation</w:t>
            </w:r>
          </w:p>
          <w:p w:rsidR="006871DC" w:rsidRPr="00EE2BF4" w:rsidRDefault="006871DC" w:rsidP="00DD30E4">
            <w:pPr>
              <w:spacing w:after="0"/>
              <w:rPr>
                <w:rFonts w:ascii="Arial" w:hAnsi="Arial"/>
                <w:sz w:val="22"/>
                <w:szCs w:val="22"/>
              </w:rPr>
            </w:pPr>
            <w:r w:rsidRPr="00EE2BF4">
              <w:rPr>
                <w:rFonts w:ascii="Arial" w:hAnsi="Arial"/>
                <w:sz w:val="22"/>
                <w:szCs w:val="22"/>
              </w:rPr>
              <w:t xml:space="preserve">PHF has funded projects for museums and arts organisations to explore climate change, sustainability and transition. </w:t>
            </w:r>
          </w:p>
          <w:p w:rsidR="006871DC" w:rsidRPr="00EE2BF4" w:rsidRDefault="00106654" w:rsidP="00DD30E4">
            <w:pPr>
              <w:spacing w:after="0"/>
              <w:rPr>
                <w:rFonts w:ascii="Arial" w:hAnsi="Arial"/>
                <w:sz w:val="22"/>
                <w:szCs w:val="22"/>
              </w:rPr>
            </w:pPr>
            <w:hyperlink r:id="rId241" w:history="1">
              <w:r w:rsidR="006871DC" w:rsidRPr="00EE2BF4">
                <w:rPr>
                  <w:rStyle w:val="Hyperlink"/>
                  <w:rFonts w:ascii="Arial" w:hAnsi="Arial"/>
                  <w:sz w:val="22"/>
                  <w:szCs w:val="22"/>
                </w:rPr>
                <w:t>http://www.phf.org.uk/</w:t>
              </w:r>
            </w:hyperlink>
            <w:r w:rsidR="006871DC" w:rsidRPr="00EE2BF4">
              <w:rPr>
                <w:rFonts w:ascii="Arial" w:hAnsi="Arial"/>
                <w:sz w:val="22"/>
                <w:szCs w:val="22"/>
              </w:rPr>
              <w:t xml:space="preserve">  </w:t>
            </w:r>
          </w:p>
          <w:p w:rsidR="006871DC" w:rsidRPr="00EE2BF4" w:rsidRDefault="006871DC" w:rsidP="00DD30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Verdana"/>
                <w:b/>
                <w:color w:val="000000"/>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People and Planet</w:t>
            </w:r>
          </w:p>
          <w:p w:rsidR="006871DC" w:rsidRPr="00EE2BF4" w:rsidRDefault="006871DC" w:rsidP="00DD30E4">
            <w:pPr>
              <w:spacing w:after="0"/>
              <w:rPr>
                <w:rFonts w:ascii="Arial" w:hAnsi="Arial"/>
                <w:sz w:val="22"/>
                <w:szCs w:val="22"/>
              </w:rPr>
            </w:pPr>
            <w:r w:rsidRPr="00EE2BF4">
              <w:rPr>
                <w:rFonts w:ascii="Arial" w:hAnsi="Arial"/>
                <w:sz w:val="22"/>
                <w:szCs w:val="22"/>
              </w:rPr>
              <w:t>Student action on world poverty and the environment</w:t>
            </w:r>
          </w:p>
          <w:p w:rsidR="006871DC" w:rsidRPr="00EE2BF4" w:rsidRDefault="00106654" w:rsidP="00DD30E4">
            <w:pPr>
              <w:spacing w:after="0"/>
              <w:rPr>
                <w:rFonts w:ascii="Arial" w:hAnsi="Arial"/>
                <w:sz w:val="22"/>
                <w:szCs w:val="22"/>
              </w:rPr>
            </w:pPr>
            <w:hyperlink r:id="rId242" w:history="1">
              <w:r w:rsidR="006871DC" w:rsidRPr="00EE2BF4">
                <w:rPr>
                  <w:rStyle w:val="Hyperlink"/>
                  <w:rFonts w:ascii="Arial" w:hAnsi="Arial"/>
                  <w:sz w:val="22"/>
                  <w:szCs w:val="22"/>
                </w:rPr>
                <w:t>http://peopleandplanet.org/</w:t>
              </w:r>
            </w:hyperlink>
          </w:p>
          <w:p w:rsidR="006871DC" w:rsidRPr="00EE2BF4" w:rsidRDefault="006871DC" w:rsidP="00DD30E4">
            <w:pPr>
              <w:spacing w:after="0"/>
              <w:rPr>
                <w:rFonts w:ascii="Arial" w:hAnsi="Arial"/>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RSPB</w:t>
            </w:r>
          </w:p>
          <w:p w:rsidR="006871DC" w:rsidRPr="00EE2BF4" w:rsidRDefault="00106654" w:rsidP="00DD30E4">
            <w:pPr>
              <w:spacing w:after="0"/>
              <w:rPr>
                <w:rFonts w:ascii="Arial" w:hAnsi="Arial"/>
                <w:sz w:val="22"/>
                <w:szCs w:val="22"/>
              </w:rPr>
            </w:pPr>
            <w:hyperlink r:id="rId243" w:history="1">
              <w:r w:rsidR="006871DC" w:rsidRPr="00EE2BF4">
                <w:rPr>
                  <w:rStyle w:val="Hyperlink"/>
                  <w:rFonts w:ascii="Arial" w:hAnsi="Arial"/>
                  <w:sz w:val="22"/>
                  <w:szCs w:val="22"/>
                </w:rPr>
                <w:t>http://www.rspb.org.uk/</w:t>
              </w:r>
            </w:hyperlink>
          </w:p>
          <w:p w:rsidR="006871DC" w:rsidRPr="00EE2BF4" w:rsidRDefault="006871DC" w:rsidP="00DD30E4">
            <w:pPr>
              <w:spacing w:after="0"/>
              <w:rPr>
                <w:rFonts w:ascii="Arial" w:hAnsi="Arial"/>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Tipping Point</w:t>
            </w:r>
          </w:p>
          <w:p w:rsidR="006871DC" w:rsidRPr="00EE2BF4" w:rsidRDefault="006871DC" w:rsidP="00DD30E4">
            <w:pPr>
              <w:spacing w:after="0"/>
              <w:rPr>
                <w:rFonts w:ascii="Arial" w:hAnsi="Arial"/>
                <w:sz w:val="22"/>
                <w:szCs w:val="22"/>
              </w:rPr>
            </w:pPr>
            <w:r w:rsidRPr="00EE2BF4">
              <w:rPr>
                <w:rFonts w:ascii="Arial" w:hAnsi="Arial"/>
                <w:sz w:val="22"/>
                <w:szCs w:val="22"/>
              </w:rPr>
              <w:t xml:space="preserve">A small organisation which gives funding for creative performance projects about climate change. </w:t>
            </w:r>
          </w:p>
          <w:p w:rsidR="006871DC" w:rsidRPr="00EE2BF4" w:rsidRDefault="00106654" w:rsidP="00DD30E4">
            <w:pPr>
              <w:spacing w:after="0"/>
              <w:rPr>
                <w:rFonts w:ascii="Arial" w:hAnsi="Arial"/>
                <w:sz w:val="22"/>
                <w:szCs w:val="22"/>
              </w:rPr>
            </w:pPr>
            <w:hyperlink r:id="rId244" w:history="1">
              <w:r w:rsidR="006871DC" w:rsidRPr="00EE2BF4">
                <w:rPr>
                  <w:rStyle w:val="Hyperlink"/>
                  <w:rFonts w:ascii="Arial" w:hAnsi="Arial"/>
                  <w:sz w:val="22"/>
                  <w:szCs w:val="22"/>
                </w:rPr>
                <w:t>http://www.tippingpoint.org.uk/page/tippingpoint-commissions</w:t>
              </w:r>
            </w:hyperlink>
            <w:r w:rsidR="006871DC" w:rsidRPr="00EE2BF4">
              <w:rPr>
                <w:rFonts w:ascii="Arial" w:hAnsi="Arial"/>
                <w:sz w:val="22"/>
                <w:szCs w:val="22"/>
              </w:rPr>
              <w:t xml:space="preserve"> </w:t>
            </w:r>
          </w:p>
          <w:p w:rsidR="006871DC" w:rsidRPr="00EE2BF4" w:rsidRDefault="006871DC" w:rsidP="00DD30E4">
            <w:pPr>
              <w:spacing w:after="0"/>
              <w:rPr>
                <w:rFonts w:ascii="Arial" w:hAnsi="Arial"/>
                <w:b/>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Woodlands Trust</w:t>
            </w:r>
          </w:p>
          <w:p w:rsidR="006871DC" w:rsidRPr="00EE2BF4" w:rsidRDefault="00106654" w:rsidP="00DD30E4">
            <w:pPr>
              <w:spacing w:after="0"/>
              <w:rPr>
                <w:rFonts w:ascii="Arial" w:hAnsi="Arial"/>
                <w:sz w:val="22"/>
                <w:szCs w:val="22"/>
              </w:rPr>
            </w:pPr>
            <w:hyperlink r:id="rId245" w:history="1">
              <w:r w:rsidR="006871DC" w:rsidRPr="00EE2BF4">
                <w:rPr>
                  <w:rStyle w:val="Hyperlink"/>
                  <w:rFonts w:ascii="Arial" w:hAnsi="Arial"/>
                  <w:sz w:val="22"/>
                  <w:szCs w:val="22"/>
                </w:rPr>
                <w:t>http://www.woodlandtrust.org.uk/en/Pages/default.aspx</w:t>
              </w:r>
            </w:hyperlink>
          </w:p>
          <w:p w:rsidR="006871DC" w:rsidRPr="00EE2BF4" w:rsidRDefault="006871DC" w:rsidP="00DD30E4">
            <w:pPr>
              <w:spacing w:after="0"/>
              <w:rPr>
                <w:rFonts w:ascii="Arial" w:hAnsi="Arial"/>
                <w:b/>
                <w:sz w:val="22"/>
                <w:szCs w:val="22"/>
              </w:rPr>
            </w:pPr>
          </w:p>
          <w:p w:rsidR="006871DC" w:rsidRPr="00EE2BF4" w:rsidRDefault="006871DC" w:rsidP="00DD30E4">
            <w:pPr>
              <w:spacing w:after="0"/>
              <w:rPr>
                <w:rFonts w:ascii="Arial" w:hAnsi="Arial"/>
                <w:b/>
                <w:sz w:val="22"/>
                <w:szCs w:val="22"/>
              </w:rPr>
            </w:pPr>
            <w:r w:rsidRPr="00EE2BF4">
              <w:rPr>
                <w:rFonts w:ascii="Arial" w:hAnsi="Arial"/>
                <w:b/>
                <w:sz w:val="22"/>
                <w:szCs w:val="22"/>
              </w:rPr>
              <w:t>Word Wildlife Fund</w:t>
            </w:r>
          </w:p>
          <w:p w:rsidR="006871DC" w:rsidRPr="00EE2BF4" w:rsidRDefault="00106654" w:rsidP="00DD30E4">
            <w:pPr>
              <w:spacing w:after="0"/>
              <w:rPr>
                <w:rFonts w:ascii="Arial" w:hAnsi="Arial"/>
                <w:sz w:val="22"/>
                <w:szCs w:val="22"/>
              </w:rPr>
            </w:pPr>
            <w:hyperlink r:id="rId246" w:history="1">
              <w:r w:rsidR="006871DC" w:rsidRPr="00EE2BF4">
                <w:rPr>
                  <w:rStyle w:val="Hyperlink"/>
                  <w:rFonts w:ascii="Arial" w:hAnsi="Arial"/>
                  <w:sz w:val="22"/>
                  <w:szCs w:val="22"/>
                </w:rPr>
                <w:t>http://www.wwf.org.uk/</w:t>
              </w:r>
            </w:hyperlink>
          </w:p>
          <w:p w:rsidR="006871DC" w:rsidRPr="00741919" w:rsidRDefault="006871DC" w:rsidP="00DD30E4">
            <w:pPr>
              <w:spacing w:after="0"/>
              <w:rPr>
                <w:rFonts w:ascii="Arial" w:hAnsi="Arial"/>
                <w:b/>
              </w:rPr>
            </w:pPr>
          </w:p>
        </w:tc>
      </w:tr>
      <w:bookmarkEnd w:id="115"/>
      <w:bookmarkEnd w:id="116"/>
    </w:tbl>
    <w:p w:rsidR="00DD30E4" w:rsidRPr="00741919" w:rsidRDefault="00DD30E4">
      <w:pPr>
        <w:rPr>
          <w:rFonts w:ascii="Arial" w:hAnsi="Arial"/>
        </w:rPr>
      </w:pPr>
    </w:p>
    <w:sectPr w:rsidR="00DD30E4" w:rsidRPr="00741919" w:rsidSect="007F1A4F">
      <w:footerReference w:type="even" r:id="rId247"/>
      <w:footerReference w:type="default" r:id="rId248"/>
      <w:pgSz w:w="11900" w:h="16840"/>
      <w:pgMar w:top="1440" w:right="1080" w:bottom="1440" w:left="1080" w:header="708" w:footer="70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0C1" w:rsidRDefault="004570C1" w:rsidP="006F2777">
      <w:pPr>
        <w:spacing w:after="0"/>
      </w:pPr>
      <w:r>
        <w:separator/>
      </w:r>
    </w:p>
  </w:endnote>
  <w:endnote w:type="continuationSeparator" w:id="0">
    <w:p w:rsidR="004570C1" w:rsidRDefault="004570C1" w:rsidP="006F277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F8" w:rsidRDefault="00106654" w:rsidP="001877BF">
    <w:pPr>
      <w:pStyle w:val="Footer"/>
      <w:framePr w:wrap="around" w:vAnchor="text" w:hAnchor="margin" w:xAlign="right" w:y="1"/>
      <w:rPr>
        <w:rStyle w:val="PageNumber"/>
      </w:rPr>
    </w:pPr>
    <w:r>
      <w:rPr>
        <w:rStyle w:val="PageNumber"/>
      </w:rPr>
      <w:fldChar w:fldCharType="begin"/>
    </w:r>
    <w:r w:rsidR="005462F8">
      <w:rPr>
        <w:rStyle w:val="PageNumber"/>
      </w:rPr>
      <w:instrText xml:space="preserve">PAGE  </w:instrText>
    </w:r>
    <w:r>
      <w:rPr>
        <w:rStyle w:val="PageNumber"/>
      </w:rPr>
      <w:fldChar w:fldCharType="end"/>
    </w:r>
  </w:p>
  <w:p w:rsidR="005462F8" w:rsidRDefault="005462F8" w:rsidP="00DB45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2F8" w:rsidRDefault="00106654" w:rsidP="001877BF">
    <w:pPr>
      <w:pStyle w:val="Footer"/>
      <w:framePr w:wrap="around" w:vAnchor="text" w:hAnchor="margin" w:xAlign="right" w:y="1"/>
      <w:rPr>
        <w:rStyle w:val="PageNumber"/>
      </w:rPr>
    </w:pPr>
    <w:r>
      <w:rPr>
        <w:rStyle w:val="PageNumber"/>
      </w:rPr>
      <w:fldChar w:fldCharType="begin"/>
    </w:r>
    <w:r w:rsidR="005462F8">
      <w:rPr>
        <w:rStyle w:val="PageNumber"/>
      </w:rPr>
      <w:instrText xml:space="preserve">PAGE  </w:instrText>
    </w:r>
    <w:r>
      <w:rPr>
        <w:rStyle w:val="PageNumber"/>
      </w:rPr>
      <w:fldChar w:fldCharType="separate"/>
    </w:r>
    <w:r w:rsidR="00732249">
      <w:rPr>
        <w:rStyle w:val="PageNumber"/>
        <w:noProof/>
      </w:rPr>
      <w:t>1</w:t>
    </w:r>
    <w:r>
      <w:rPr>
        <w:rStyle w:val="PageNumber"/>
      </w:rPr>
      <w:fldChar w:fldCharType="end"/>
    </w:r>
  </w:p>
  <w:p w:rsidR="005462F8" w:rsidRDefault="005462F8" w:rsidP="00DB45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0C1" w:rsidRDefault="004570C1" w:rsidP="006F2777">
      <w:pPr>
        <w:spacing w:after="0"/>
      </w:pPr>
      <w:r>
        <w:separator/>
      </w:r>
    </w:p>
  </w:footnote>
  <w:footnote w:type="continuationSeparator" w:id="0">
    <w:p w:rsidR="004570C1" w:rsidRDefault="004570C1" w:rsidP="006F277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F4"/>
    <w:multiLevelType w:val="hybridMultilevel"/>
    <w:tmpl w:val="1924035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736F3"/>
    <w:multiLevelType w:val="hybridMultilevel"/>
    <w:tmpl w:val="B1720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577639"/>
    <w:multiLevelType w:val="hybridMultilevel"/>
    <w:tmpl w:val="6392594A"/>
    <w:lvl w:ilvl="0" w:tplc="060C4D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CE03F8"/>
    <w:multiLevelType w:val="hybridMultilevel"/>
    <w:tmpl w:val="F5487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A36345"/>
    <w:multiLevelType w:val="hybridMultilevel"/>
    <w:tmpl w:val="35FC84B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22EBF"/>
    <w:multiLevelType w:val="hybridMultilevel"/>
    <w:tmpl w:val="41BA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CC264A"/>
    <w:multiLevelType w:val="hybridMultilevel"/>
    <w:tmpl w:val="2A685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ahom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ahoma"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1D26A6D"/>
    <w:multiLevelType w:val="hybridMultilevel"/>
    <w:tmpl w:val="33FE0488"/>
    <w:lvl w:ilvl="0" w:tplc="060C4D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7A0DD4"/>
    <w:multiLevelType w:val="hybridMultilevel"/>
    <w:tmpl w:val="4014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2DF3188"/>
    <w:multiLevelType w:val="hybridMultilevel"/>
    <w:tmpl w:val="FB9E8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C767F2"/>
    <w:multiLevelType w:val="hybridMultilevel"/>
    <w:tmpl w:val="0D08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896F0F"/>
    <w:multiLevelType w:val="hybridMultilevel"/>
    <w:tmpl w:val="E1647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Tahoma"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Tahoma"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Tahoma"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4272EBE"/>
    <w:multiLevelType w:val="hybridMultilevel"/>
    <w:tmpl w:val="F698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A71E4B"/>
    <w:multiLevelType w:val="multilevel"/>
    <w:tmpl w:val="71066D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6217797"/>
    <w:multiLevelType w:val="hybridMultilevel"/>
    <w:tmpl w:val="5DF8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091FA9"/>
    <w:multiLevelType w:val="hybridMultilevel"/>
    <w:tmpl w:val="C1C09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369710A"/>
    <w:multiLevelType w:val="hybridMultilevel"/>
    <w:tmpl w:val="AC2A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0263DB"/>
    <w:multiLevelType w:val="hybridMultilevel"/>
    <w:tmpl w:val="1D00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D86754"/>
    <w:multiLevelType w:val="hybridMultilevel"/>
    <w:tmpl w:val="9BF4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50054B"/>
    <w:multiLevelType w:val="hybridMultilevel"/>
    <w:tmpl w:val="8660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ahom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ahoma"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D400A41"/>
    <w:multiLevelType w:val="hybridMultilevel"/>
    <w:tmpl w:val="55ECC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0F5261"/>
    <w:multiLevelType w:val="hybridMultilevel"/>
    <w:tmpl w:val="1EAE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FE5E65"/>
    <w:multiLevelType w:val="hybridMultilevel"/>
    <w:tmpl w:val="0CC0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5B1224"/>
    <w:multiLevelType w:val="hybridMultilevel"/>
    <w:tmpl w:val="3CF4EB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ahom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ahoma"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5C67E7"/>
    <w:multiLevelType w:val="hybridMultilevel"/>
    <w:tmpl w:val="8C02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4715A4"/>
    <w:multiLevelType w:val="hybridMultilevel"/>
    <w:tmpl w:val="B5DC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9134FC"/>
    <w:multiLevelType w:val="hybridMultilevel"/>
    <w:tmpl w:val="B7CA5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E46557"/>
    <w:multiLevelType w:val="hybridMultilevel"/>
    <w:tmpl w:val="116CA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E9650AB"/>
    <w:multiLevelType w:val="hybridMultilevel"/>
    <w:tmpl w:val="28384D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5F635C"/>
    <w:multiLevelType w:val="hybridMultilevel"/>
    <w:tmpl w:val="074EA7C4"/>
    <w:lvl w:ilvl="0" w:tplc="060C4DB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7425F2"/>
    <w:multiLevelType w:val="hybridMultilevel"/>
    <w:tmpl w:val="FBA22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3F30E6A"/>
    <w:multiLevelType w:val="hybridMultilevel"/>
    <w:tmpl w:val="487C1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Tahoma"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Tahoma"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Tahoma"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78FE7F8D"/>
    <w:multiLevelType w:val="hybridMultilevel"/>
    <w:tmpl w:val="0E403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52564D"/>
    <w:multiLevelType w:val="hybridMultilevel"/>
    <w:tmpl w:val="FCA2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FD15305"/>
    <w:multiLevelType w:val="hybridMultilevel"/>
    <w:tmpl w:val="5A64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7"/>
  </w:num>
  <w:num w:numId="3">
    <w:abstractNumId w:val="8"/>
  </w:num>
  <w:num w:numId="4">
    <w:abstractNumId w:val="17"/>
  </w:num>
  <w:num w:numId="5">
    <w:abstractNumId w:val="32"/>
  </w:num>
  <w:num w:numId="6">
    <w:abstractNumId w:val="22"/>
  </w:num>
  <w:num w:numId="7">
    <w:abstractNumId w:val="24"/>
  </w:num>
  <w:num w:numId="8">
    <w:abstractNumId w:val="9"/>
  </w:num>
  <w:num w:numId="9">
    <w:abstractNumId w:val="28"/>
  </w:num>
  <w:num w:numId="10">
    <w:abstractNumId w:val="11"/>
  </w:num>
  <w:num w:numId="11">
    <w:abstractNumId w:val="12"/>
  </w:num>
  <w:num w:numId="12">
    <w:abstractNumId w:val="3"/>
  </w:num>
  <w:num w:numId="13">
    <w:abstractNumId w:val="20"/>
  </w:num>
  <w:num w:numId="14">
    <w:abstractNumId w:val="14"/>
  </w:num>
  <w:num w:numId="15">
    <w:abstractNumId w:val="16"/>
  </w:num>
  <w:num w:numId="16">
    <w:abstractNumId w:val="10"/>
  </w:num>
  <w:num w:numId="17">
    <w:abstractNumId w:val="5"/>
  </w:num>
  <w:num w:numId="18">
    <w:abstractNumId w:val="30"/>
  </w:num>
  <w:num w:numId="19">
    <w:abstractNumId w:val="26"/>
  </w:num>
  <w:num w:numId="20">
    <w:abstractNumId w:val="31"/>
  </w:num>
  <w:num w:numId="21">
    <w:abstractNumId w:val="19"/>
  </w:num>
  <w:num w:numId="22">
    <w:abstractNumId w:val="6"/>
  </w:num>
  <w:num w:numId="23">
    <w:abstractNumId w:val="23"/>
  </w:num>
  <w:num w:numId="24">
    <w:abstractNumId w:val="7"/>
  </w:num>
  <w:num w:numId="25">
    <w:abstractNumId w:val="2"/>
  </w:num>
  <w:num w:numId="26">
    <w:abstractNumId w:val="29"/>
  </w:num>
  <w:num w:numId="27">
    <w:abstractNumId w:val="15"/>
  </w:num>
  <w:num w:numId="28">
    <w:abstractNumId w:val="25"/>
  </w:num>
  <w:num w:numId="29">
    <w:abstractNumId w:val="21"/>
  </w:num>
  <w:num w:numId="30">
    <w:abstractNumId w:val="1"/>
  </w:num>
  <w:num w:numId="31">
    <w:abstractNumId w:val="33"/>
  </w:num>
  <w:num w:numId="32">
    <w:abstractNumId w:val="13"/>
  </w:num>
  <w:num w:numId="33">
    <w:abstractNumId w:val="0"/>
  </w:num>
  <w:num w:numId="34">
    <w:abstractNumId w:val="4"/>
  </w:num>
  <w:num w:numId="3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871DC"/>
    <w:rsid w:val="0000726B"/>
    <w:rsid w:val="000453C4"/>
    <w:rsid w:val="00106654"/>
    <w:rsid w:val="001765CE"/>
    <w:rsid w:val="001877BF"/>
    <w:rsid w:val="001B7050"/>
    <w:rsid w:val="002130F7"/>
    <w:rsid w:val="0022098E"/>
    <w:rsid w:val="00275AE8"/>
    <w:rsid w:val="003248B1"/>
    <w:rsid w:val="003365B1"/>
    <w:rsid w:val="00354765"/>
    <w:rsid w:val="003A4BAF"/>
    <w:rsid w:val="003D37C1"/>
    <w:rsid w:val="003F5B2D"/>
    <w:rsid w:val="004570C1"/>
    <w:rsid w:val="004A055B"/>
    <w:rsid w:val="004D6884"/>
    <w:rsid w:val="004F5404"/>
    <w:rsid w:val="0052266D"/>
    <w:rsid w:val="00534B9C"/>
    <w:rsid w:val="00535867"/>
    <w:rsid w:val="005462F8"/>
    <w:rsid w:val="00573919"/>
    <w:rsid w:val="00580F78"/>
    <w:rsid w:val="005824F8"/>
    <w:rsid w:val="0058448A"/>
    <w:rsid w:val="005D1596"/>
    <w:rsid w:val="005E33F0"/>
    <w:rsid w:val="0066079B"/>
    <w:rsid w:val="006871DC"/>
    <w:rsid w:val="006B30CF"/>
    <w:rsid w:val="006F2777"/>
    <w:rsid w:val="00732249"/>
    <w:rsid w:val="00741919"/>
    <w:rsid w:val="00751F4D"/>
    <w:rsid w:val="007F1A4F"/>
    <w:rsid w:val="008A64BB"/>
    <w:rsid w:val="008F2C31"/>
    <w:rsid w:val="00956A46"/>
    <w:rsid w:val="009F4D0B"/>
    <w:rsid w:val="00A00A40"/>
    <w:rsid w:val="00A30390"/>
    <w:rsid w:val="00A67502"/>
    <w:rsid w:val="00AA2854"/>
    <w:rsid w:val="00B278D6"/>
    <w:rsid w:val="00B45EC2"/>
    <w:rsid w:val="00BA40AE"/>
    <w:rsid w:val="00BF5F56"/>
    <w:rsid w:val="00CF70B5"/>
    <w:rsid w:val="00D5390E"/>
    <w:rsid w:val="00DB45AE"/>
    <w:rsid w:val="00DD30E4"/>
    <w:rsid w:val="00E43BFA"/>
    <w:rsid w:val="00E84F13"/>
    <w:rsid w:val="00E925BD"/>
    <w:rsid w:val="00EE2BF4"/>
    <w:rsid w:val="00F046EB"/>
    <w:rsid w:val="00F4189E"/>
    <w:rsid w:val="00FA2785"/>
    <w:rsid w:val="00FF288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heading 1" w:qFormat="1"/>
    <w:lsdException w:name="heading 2" w:qFormat="1"/>
    <w:lsdException w:name="heading 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Plain Text" w:uiPriority="99"/>
    <w:lsdException w:name="Normal (Web)" w:uiPriority="99"/>
    <w:lsdException w:name="HTML Preformatted"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71DC"/>
    <w:pPr>
      <w:spacing w:after="160"/>
    </w:pPr>
    <w:rPr>
      <w:rFonts w:ascii="Calibri" w:eastAsia="Times New Roman" w:hAnsi="Calibri" w:cs="Times New Roman"/>
    </w:rPr>
  </w:style>
  <w:style w:type="paragraph" w:styleId="Heading1">
    <w:name w:val="heading 1"/>
    <w:basedOn w:val="Normal"/>
    <w:next w:val="Normal"/>
    <w:link w:val="Heading1Char"/>
    <w:autoRedefine/>
    <w:qFormat/>
    <w:rsid w:val="00B278D6"/>
    <w:pPr>
      <w:keepNext/>
      <w:suppressAutoHyphens/>
      <w:spacing w:before="180" w:after="120" w:line="312" w:lineRule="auto"/>
      <w:outlineLvl w:val="0"/>
    </w:pPr>
    <w:rPr>
      <w:rFonts w:ascii="Arial" w:eastAsia="ヒラギノ角ゴ Pro W3" w:hAnsi="Arial"/>
      <w:b/>
      <w:sz w:val="28"/>
    </w:rPr>
  </w:style>
  <w:style w:type="paragraph" w:styleId="Heading2">
    <w:name w:val="heading 2"/>
    <w:basedOn w:val="Normal"/>
    <w:next w:val="Normal"/>
    <w:link w:val="Heading2Char"/>
    <w:autoRedefine/>
    <w:qFormat/>
    <w:rsid w:val="001B7050"/>
    <w:pPr>
      <w:keepNext/>
      <w:spacing w:before="240" w:after="60" w:line="276" w:lineRule="auto"/>
      <w:outlineLvl w:val="1"/>
    </w:pPr>
    <w:rPr>
      <w:rFonts w:ascii="Arial" w:eastAsia="ヒラギノ角ゴ Pro W3" w:hAnsi="Arial"/>
      <w:b/>
      <w:bCs/>
      <w:iCs/>
      <w:sz w:val="22"/>
      <w:szCs w:val="28"/>
    </w:rPr>
  </w:style>
  <w:style w:type="paragraph" w:styleId="Heading3">
    <w:name w:val="heading 3"/>
    <w:basedOn w:val="Normal"/>
    <w:next w:val="Normal"/>
    <w:link w:val="Heading3Char"/>
    <w:qFormat/>
    <w:rsid w:val="006871DC"/>
    <w:pPr>
      <w:keepNext/>
      <w:spacing w:before="240" w:after="60"/>
      <w:outlineLvl w:val="2"/>
    </w:pPr>
    <w:rPr>
      <w:b/>
      <w:bCs/>
      <w:sz w:val="28"/>
      <w:szCs w:val="26"/>
    </w:rPr>
  </w:style>
  <w:style w:type="paragraph" w:styleId="Heading4">
    <w:name w:val="heading 4"/>
    <w:basedOn w:val="Normal"/>
    <w:next w:val="Normal"/>
    <w:link w:val="Heading4Char"/>
    <w:autoRedefine/>
    <w:uiPriority w:val="9"/>
    <w:unhideWhenUsed/>
    <w:qFormat/>
    <w:rsid w:val="008C65FF"/>
    <w:pPr>
      <w:keepNext/>
      <w:spacing w:before="240" w:after="60" w:line="276" w:lineRule="auto"/>
      <w:outlineLvl w:val="3"/>
    </w:pPr>
    <w:rPr>
      <w:rFonts w:eastAsiaTheme="minorEastAsia"/>
      <w:b/>
      <w:bCs/>
      <w:color w:val="000000"/>
      <w:sz w:val="22"/>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8D6"/>
    <w:rPr>
      <w:rFonts w:ascii="Arial" w:eastAsia="ヒラギノ角ゴ Pro W3" w:hAnsi="Arial" w:cs="Times New Roman"/>
      <w:b/>
      <w:sz w:val="28"/>
    </w:rPr>
  </w:style>
  <w:style w:type="character" w:customStyle="1" w:styleId="Heading2Char">
    <w:name w:val="Heading 2 Char"/>
    <w:basedOn w:val="DefaultParagraphFont"/>
    <w:link w:val="Heading2"/>
    <w:rsid w:val="001B7050"/>
    <w:rPr>
      <w:rFonts w:ascii="Arial" w:eastAsia="ヒラギノ角ゴ Pro W3" w:hAnsi="Arial" w:cs="Times New Roman"/>
      <w:b/>
      <w:bCs/>
      <w:iCs/>
      <w:sz w:val="22"/>
      <w:szCs w:val="28"/>
    </w:rPr>
  </w:style>
  <w:style w:type="character" w:customStyle="1" w:styleId="Heading4Char">
    <w:name w:val="Heading 4 Char"/>
    <w:basedOn w:val="DefaultParagraphFont"/>
    <w:link w:val="Heading4"/>
    <w:uiPriority w:val="9"/>
    <w:rsid w:val="008C65FF"/>
    <w:rPr>
      <w:rFonts w:ascii="Calibri" w:eastAsiaTheme="minorEastAsia" w:hAnsi="Calibri" w:cstheme="minorBidi"/>
      <w:b/>
      <w:bCs/>
      <w:color w:val="000000"/>
      <w:sz w:val="22"/>
      <w:szCs w:val="28"/>
      <w:lang w:val="en-GB"/>
    </w:rPr>
  </w:style>
  <w:style w:type="character" w:customStyle="1" w:styleId="Heading3Char">
    <w:name w:val="Heading 3 Char"/>
    <w:basedOn w:val="DefaultParagraphFont"/>
    <w:link w:val="Heading3"/>
    <w:rsid w:val="006871DC"/>
    <w:rPr>
      <w:rFonts w:ascii="Calibri" w:eastAsia="Times New Roman" w:hAnsi="Calibri" w:cs="Times New Roman"/>
      <w:b/>
      <w:bCs/>
      <w:sz w:val="28"/>
      <w:szCs w:val="26"/>
    </w:rPr>
  </w:style>
  <w:style w:type="paragraph" w:customStyle="1" w:styleId="Heading20">
    <w:name w:val="Heading2"/>
    <w:basedOn w:val="Heading2"/>
    <w:autoRedefine/>
    <w:rsid w:val="006871DC"/>
    <w:pPr>
      <w:spacing w:before="0" w:after="0"/>
    </w:pPr>
    <w:rPr>
      <w:rFonts w:eastAsia="Arial" w:cs="Arial"/>
      <w:iCs w:val="0"/>
      <w:color w:val="000000"/>
      <w:szCs w:val="22"/>
    </w:rPr>
  </w:style>
  <w:style w:type="paragraph" w:customStyle="1" w:styleId="Style-2">
    <w:name w:val="Style-2"/>
    <w:rsid w:val="006871DC"/>
    <w:pPr>
      <w:spacing w:after="0"/>
    </w:pPr>
    <w:rPr>
      <w:rFonts w:ascii="Times New Roman" w:eastAsia="Times New Roman" w:hAnsi="Times New Roman" w:cs="Times New Roman"/>
      <w:sz w:val="20"/>
      <w:szCs w:val="20"/>
      <w:lang w:val="en-GB"/>
    </w:rPr>
  </w:style>
  <w:style w:type="paragraph" w:customStyle="1" w:styleId="ListStyle">
    <w:name w:val="ListStyle"/>
    <w:rsid w:val="006871DC"/>
    <w:pPr>
      <w:spacing w:after="0"/>
    </w:pPr>
    <w:rPr>
      <w:rFonts w:ascii="Times New Roman" w:eastAsia="Times New Roman" w:hAnsi="Times New Roman" w:cs="Times New Roman"/>
      <w:sz w:val="20"/>
      <w:szCs w:val="20"/>
      <w:lang w:val="en-GB"/>
    </w:rPr>
  </w:style>
  <w:style w:type="paragraph" w:customStyle="1" w:styleId="Style-3">
    <w:name w:val="Style-3"/>
    <w:rsid w:val="006871DC"/>
    <w:pPr>
      <w:spacing w:after="0"/>
    </w:pPr>
    <w:rPr>
      <w:rFonts w:ascii="Times New Roman" w:eastAsia="Times New Roman" w:hAnsi="Times New Roman" w:cs="Times New Roman"/>
      <w:sz w:val="20"/>
      <w:szCs w:val="20"/>
      <w:lang w:val="en-GB"/>
    </w:rPr>
  </w:style>
  <w:style w:type="paragraph" w:customStyle="1" w:styleId="Style1">
    <w:name w:val="Style1"/>
    <w:basedOn w:val="Heading20"/>
    <w:autoRedefine/>
    <w:qFormat/>
    <w:rsid w:val="006871DC"/>
    <w:rPr>
      <w:b w:val="0"/>
      <w:bCs w:val="0"/>
      <w:szCs w:val="24"/>
    </w:rPr>
  </w:style>
  <w:style w:type="table" w:styleId="TableGrid">
    <w:name w:val="Table Grid"/>
    <w:basedOn w:val="TableNormal"/>
    <w:rsid w:val="006871DC"/>
    <w:pPr>
      <w:spacing w:after="0"/>
    </w:pPr>
    <w:rPr>
      <w:rFonts w:ascii="Times New Roman" w:eastAsia="Times New Roman" w:hAnsi="Times New Roman" w:cs="Times New Roman"/>
      <w:sz w:val="20"/>
      <w:szCs w:val="20"/>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6871DC"/>
    <w:rPr>
      <w:color w:val="0000FF"/>
      <w:u w:val="single"/>
    </w:rPr>
  </w:style>
  <w:style w:type="character" w:styleId="FollowedHyperlink">
    <w:name w:val="FollowedHyperlink"/>
    <w:basedOn w:val="DefaultParagraphFont"/>
    <w:rsid w:val="006871DC"/>
    <w:rPr>
      <w:color w:val="800080"/>
      <w:u w:val="single"/>
    </w:rPr>
  </w:style>
  <w:style w:type="paragraph" w:styleId="TOC1">
    <w:name w:val="toc 1"/>
    <w:basedOn w:val="Normal"/>
    <w:next w:val="Normal"/>
    <w:autoRedefine/>
    <w:uiPriority w:val="39"/>
    <w:rsid w:val="006871DC"/>
    <w:pPr>
      <w:spacing w:before="120" w:after="0"/>
    </w:pPr>
    <w:rPr>
      <w:rFonts w:asciiTheme="minorHAnsi" w:hAnsiTheme="minorHAnsi"/>
      <w:b/>
    </w:rPr>
  </w:style>
  <w:style w:type="paragraph" w:styleId="TOC2">
    <w:name w:val="toc 2"/>
    <w:basedOn w:val="Normal"/>
    <w:next w:val="Normal"/>
    <w:autoRedefine/>
    <w:uiPriority w:val="39"/>
    <w:rsid w:val="006871DC"/>
    <w:pPr>
      <w:spacing w:after="0"/>
      <w:ind w:left="240"/>
    </w:pPr>
    <w:rPr>
      <w:rFonts w:asciiTheme="minorHAnsi" w:hAnsiTheme="minorHAnsi"/>
      <w:b/>
      <w:sz w:val="22"/>
      <w:szCs w:val="22"/>
    </w:rPr>
  </w:style>
  <w:style w:type="paragraph" w:styleId="TOC3">
    <w:name w:val="toc 3"/>
    <w:basedOn w:val="Normal"/>
    <w:next w:val="Normal"/>
    <w:autoRedefine/>
    <w:uiPriority w:val="39"/>
    <w:rsid w:val="006871DC"/>
    <w:pPr>
      <w:spacing w:after="0"/>
      <w:ind w:left="480"/>
    </w:pPr>
    <w:rPr>
      <w:rFonts w:asciiTheme="minorHAnsi" w:hAnsiTheme="minorHAnsi"/>
      <w:sz w:val="22"/>
      <w:szCs w:val="22"/>
    </w:rPr>
  </w:style>
  <w:style w:type="paragraph" w:styleId="TOC4">
    <w:name w:val="toc 4"/>
    <w:basedOn w:val="Normal"/>
    <w:next w:val="Normal"/>
    <w:autoRedefine/>
    <w:uiPriority w:val="39"/>
    <w:rsid w:val="006871DC"/>
    <w:pPr>
      <w:spacing w:after="0"/>
      <w:ind w:left="720"/>
    </w:pPr>
    <w:rPr>
      <w:rFonts w:asciiTheme="minorHAnsi" w:hAnsiTheme="minorHAnsi"/>
      <w:sz w:val="20"/>
      <w:szCs w:val="20"/>
    </w:rPr>
  </w:style>
  <w:style w:type="paragraph" w:styleId="TOC5">
    <w:name w:val="toc 5"/>
    <w:basedOn w:val="Normal"/>
    <w:next w:val="Normal"/>
    <w:autoRedefine/>
    <w:uiPriority w:val="39"/>
    <w:rsid w:val="006871DC"/>
    <w:pPr>
      <w:spacing w:after="0"/>
      <w:ind w:left="960"/>
    </w:pPr>
    <w:rPr>
      <w:rFonts w:asciiTheme="minorHAnsi" w:hAnsiTheme="minorHAnsi"/>
      <w:sz w:val="20"/>
      <w:szCs w:val="20"/>
    </w:rPr>
  </w:style>
  <w:style w:type="paragraph" w:styleId="TOC6">
    <w:name w:val="toc 6"/>
    <w:basedOn w:val="Normal"/>
    <w:next w:val="Normal"/>
    <w:autoRedefine/>
    <w:uiPriority w:val="39"/>
    <w:rsid w:val="006871DC"/>
    <w:pPr>
      <w:spacing w:after="0"/>
      <w:ind w:left="1200"/>
    </w:pPr>
    <w:rPr>
      <w:rFonts w:asciiTheme="minorHAnsi" w:hAnsiTheme="minorHAnsi"/>
      <w:sz w:val="20"/>
      <w:szCs w:val="20"/>
    </w:rPr>
  </w:style>
  <w:style w:type="paragraph" w:styleId="TOC7">
    <w:name w:val="toc 7"/>
    <w:basedOn w:val="Normal"/>
    <w:next w:val="Normal"/>
    <w:autoRedefine/>
    <w:uiPriority w:val="39"/>
    <w:rsid w:val="006871DC"/>
    <w:pPr>
      <w:spacing w:after="0"/>
      <w:ind w:left="1440"/>
    </w:pPr>
    <w:rPr>
      <w:rFonts w:asciiTheme="minorHAnsi" w:hAnsiTheme="minorHAnsi"/>
      <w:sz w:val="20"/>
      <w:szCs w:val="20"/>
    </w:rPr>
  </w:style>
  <w:style w:type="paragraph" w:styleId="TOC8">
    <w:name w:val="toc 8"/>
    <w:basedOn w:val="Normal"/>
    <w:next w:val="Normal"/>
    <w:autoRedefine/>
    <w:uiPriority w:val="39"/>
    <w:rsid w:val="006871DC"/>
    <w:pPr>
      <w:spacing w:after="0"/>
      <w:ind w:left="1680"/>
    </w:pPr>
    <w:rPr>
      <w:rFonts w:asciiTheme="minorHAnsi" w:hAnsiTheme="minorHAnsi"/>
      <w:sz w:val="20"/>
      <w:szCs w:val="20"/>
    </w:rPr>
  </w:style>
  <w:style w:type="paragraph" w:styleId="TOC9">
    <w:name w:val="toc 9"/>
    <w:basedOn w:val="Normal"/>
    <w:next w:val="Normal"/>
    <w:autoRedefine/>
    <w:uiPriority w:val="39"/>
    <w:rsid w:val="006871DC"/>
    <w:pPr>
      <w:spacing w:after="0"/>
      <w:ind w:left="1920"/>
    </w:pPr>
    <w:rPr>
      <w:rFonts w:asciiTheme="minorHAnsi" w:hAnsiTheme="minorHAnsi"/>
      <w:sz w:val="20"/>
      <w:szCs w:val="20"/>
    </w:rPr>
  </w:style>
  <w:style w:type="paragraph" w:styleId="HTMLPreformatted">
    <w:name w:val="HTML Preformatted"/>
    <w:basedOn w:val="Normal"/>
    <w:link w:val="HTMLPreformattedChar"/>
    <w:uiPriority w:val="99"/>
    <w:unhideWhenUsed/>
    <w:rsid w:val="00687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6871DC"/>
    <w:rPr>
      <w:rFonts w:ascii="Courier New" w:eastAsia="Times New Roman" w:hAnsi="Courier New" w:cs="Courier New"/>
      <w:sz w:val="20"/>
      <w:szCs w:val="20"/>
      <w:lang w:val="en-GB" w:eastAsia="en-GB"/>
    </w:rPr>
  </w:style>
  <w:style w:type="paragraph" w:styleId="FootnoteText">
    <w:name w:val="footnote text"/>
    <w:basedOn w:val="Normal"/>
    <w:link w:val="FootnoteTextChar"/>
    <w:rsid w:val="006871DC"/>
  </w:style>
  <w:style w:type="character" w:customStyle="1" w:styleId="FootnoteTextChar">
    <w:name w:val="Footnote Text Char"/>
    <w:basedOn w:val="DefaultParagraphFont"/>
    <w:link w:val="FootnoteText"/>
    <w:rsid w:val="006871DC"/>
    <w:rPr>
      <w:rFonts w:ascii="Calibri" w:eastAsia="Times New Roman" w:hAnsi="Calibri" w:cs="Times New Roman"/>
    </w:rPr>
  </w:style>
  <w:style w:type="character" w:styleId="FootnoteReference">
    <w:name w:val="footnote reference"/>
    <w:basedOn w:val="DefaultParagraphFont"/>
    <w:rsid w:val="006871DC"/>
    <w:rPr>
      <w:vertAlign w:val="superscript"/>
    </w:rPr>
  </w:style>
  <w:style w:type="paragraph" w:styleId="NormalWeb">
    <w:name w:val="Normal (Web)"/>
    <w:basedOn w:val="Normal"/>
    <w:uiPriority w:val="99"/>
    <w:unhideWhenUsed/>
    <w:rsid w:val="006871DC"/>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6871DC"/>
    <w:pPr>
      <w:ind w:left="720"/>
    </w:pPr>
  </w:style>
  <w:style w:type="character" w:styleId="IntenseEmphasis">
    <w:name w:val="Intense Emphasis"/>
    <w:basedOn w:val="DefaultParagraphFont"/>
    <w:uiPriority w:val="99"/>
    <w:rsid w:val="006871DC"/>
    <w:rPr>
      <w:rFonts w:cs="Times New Roman"/>
      <w:b/>
      <w:bCs/>
      <w:i/>
      <w:iCs/>
      <w:color w:val="7FD13B"/>
    </w:rPr>
  </w:style>
  <w:style w:type="paragraph" w:styleId="BalloonText">
    <w:name w:val="Balloon Text"/>
    <w:basedOn w:val="Normal"/>
    <w:link w:val="BalloonTextChar"/>
    <w:rsid w:val="006871DC"/>
    <w:pPr>
      <w:spacing w:after="0"/>
    </w:pPr>
    <w:rPr>
      <w:rFonts w:ascii="Tahoma" w:hAnsi="Tahoma" w:cs="Tahoma"/>
      <w:sz w:val="16"/>
      <w:szCs w:val="16"/>
    </w:rPr>
  </w:style>
  <w:style w:type="character" w:customStyle="1" w:styleId="BalloonTextChar">
    <w:name w:val="Balloon Text Char"/>
    <w:basedOn w:val="DefaultParagraphFont"/>
    <w:link w:val="BalloonText"/>
    <w:rsid w:val="006871DC"/>
    <w:rPr>
      <w:rFonts w:ascii="Tahoma" w:eastAsia="Times New Roman" w:hAnsi="Tahoma" w:cs="Tahoma"/>
      <w:sz w:val="16"/>
      <w:szCs w:val="16"/>
    </w:rPr>
  </w:style>
  <w:style w:type="character" w:customStyle="1" w:styleId="moz-txt-citetags">
    <w:name w:val="moz-txt-citetags"/>
    <w:basedOn w:val="DefaultParagraphFont"/>
    <w:rsid w:val="006871DC"/>
  </w:style>
  <w:style w:type="paragraph" w:styleId="Footer">
    <w:name w:val="footer"/>
    <w:basedOn w:val="Normal"/>
    <w:link w:val="FooterChar"/>
    <w:rsid w:val="00DB45AE"/>
    <w:pPr>
      <w:tabs>
        <w:tab w:val="center" w:pos="4320"/>
        <w:tab w:val="right" w:pos="8640"/>
      </w:tabs>
      <w:spacing w:after="0"/>
    </w:pPr>
  </w:style>
  <w:style w:type="character" w:customStyle="1" w:styleId="FooterChar">
    <w:name w:val="Footer Char"/>
    <w:basedOn w:val="DefaultParagraphFont"/>
    <w:link w:val="Footer"/>
    <w:rsid w:val="00DB45AE"/>
    <w:rPr>
      <w:rFonts w:ascii="Calibri" w:eastAsia="Times New Roman" w:hAnsi="Calibri" w:cs="Times New Roman"/>
    </w:rPr>
  </w:style>
  <w:style w:type="character" w:styleId="PageNumber">
    <w:name w:val="page number"/>
    <w:basedOn w:val="DefaultParagraphFont"/>
    <w:rsid w:val="00DB45AE"/>
  </w:style>
  <w:style w:type="paragraph" w:styleId="TOCHeading">
    <w:name w:val="TOC Heading"/>
    <w:basedOn w:val="Heading1"/>
    <w:next w:val="Normal"/>
    <w:uiPriority w:val="39"/>
    <w:unhideWhenUsed/>
    <w:qFormat/>
    <w:rsid w:val="00354765"/>
    <w:pPr>
      <w:keepLines/>
      <w:suppressAutoHyphens w:val="0"/>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styleId="PlainText">
    <w:name w:val="Plain Text"/>
    <w:basedOn w:val="Normal"/>
    <w:link w:val="PlainTextChar"/>
    <w:uiPriority w:val="99"/>
    <w:unhideWhenUsed/>
    <w:rsid w:val="00732249"/>
    <w:pPr>
      <w:spacing w:after="0"/>
    </w:pPr>
    <w:rPr>
      <w:rFonts w:cs="Calibri"/>
      <w:sz w:val="22"/>
      <w:szCs w:val="22"/>
      <w:lang w:val="en-GB" w:eastAsia="en-GB"/>
    </w:rPr>
  </w:style>
  <w:style w:type="character" w:customStyle="1" w:styleId="PlainTextChar">
    <w:name w:val="Plain Text Char"/>
    <w:basedOn w:val="DefaultParagraphFont"/>
    <w:link w:val="PlainText"/>
    <w:uiPriority w:val="99"/>
    <w:rsid w:val="00732249"/>
    <w:rPr>
      <w:rFonts w:ascii="Calibri" w:eastAsia="Times New Roman" w:hAnsi="Calibri" w:cs="Calibri"/>
      <w:sz w:val="22"/>
      <w:szCs w:val="22"/>
      <w:lang w:val="en-GB" w:eastAsia="en-GB"/>
    </w:rPr>
  </w:style>
</w:styles>
</file>

<file path=word/webSettings.xml><?xml version="1.0" encoding="utf-8"?>
<w:webSettings xmlns:r="http://schemas.openxmlformats.org/officeDocument/2006/relationships" xmlns:w="http://schemas.openxmlformats.org/wordprocessingml/2006/main">
  <w:divs>
    <w:div w:id="940379202">
      <w:bodyDiv w:val="1"/>
      <w:marLeft w:val="0"/>
      <w:marRight w:val="0"/>
      <w:marTop w:val="0"/>
      <w:marBottom w:val="0"/>
      <w:divBdr>
        <w:top w:val="none" w:sz="0" w:space="0" w:color="auto"/>
        <w:left w:val="none" w:sz="0" w:space="0" w:color="auto"/>
        <w:bottom w:val="none" w:sz="0" w:space="0" w:color="auto"/>
        <w:right w:val="none" w:sz="0" w:space="0" w:color="auto"/>
      </w:divBdr>
    </w:div>
    <w:div w:id="15717673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7" Type="http://schemas.openxmlformats.org/officeDocument/2006/relationships/hyperlink" Target="http://www.google.com/url?q=http%3A%2F%2Fassets.wwf.org.uk%2Fdownloads%2Fcommon_cause_report.pdf&amp;sa=D&amp;sntz=1&amp;usg=AFQjCNHTwjxMTVhhSXNmX2nanf7r1oabnw" TargetMode="External"/><Relationship Id="rId21" Type="http://schemas.openxmlformats.org/officeDocument/2006/relationships/hyperlink" Target="http://www.remadeinbrixton.org/" TargetMode="External"/><Relationship Id="rId42" Type="http://schemas.openxmlformats.org/officeDocument/2006/relationships/hyperlink" Target="http://www.google.com/url?q=http%3A%2F%2Fassets.wwf.org.uk%2Fdownloads%2Fcommon_cause_report.pdf&amp;sa=D&amp;sntz=1&amp;usg=AFQjCNHTwjxMTVhhSXNmX2nanf7r1oabnw" TargetMode="External"/><Relationship Id="rId63" Type="http://schemas.openxmlformats.org/officeDocument/2006/relationships/hyperlink" Target="http://www.google.com/url?q=http%3A%2F%2Fwww.greengrin.co.uk%2F&amp;sa=D&amp;sntz=1&amp;usg=AFQjCNHJ3x3ZsTboS7rTIAj_lJuyAr_HTw" TargetMode="External"/><Relationship Id="rId84" Type="http://schemas.openxmlformats.org/officeDocument/2006/relationships/hyperlink" Target="http://www.opalexplorenature.org/" TargetMode="External"/><Relationship Id="rId138" Type="http://schemas.openxmlformats.org/officeDocument/2006/relationships/hyperlink" Target="http://www.google.com/url?q=http%3A%2F%2Fpowerdown.actionaid.org.uk%2F&amp;sa=D&amp;sntz=1&amp;usg=AFQjCNEWpAaqvnoJc2cVauQOCBviG_13Eg" TargetMode="External"/><Relationship Id="rId159" Type="http://schemas.openxmlformats.org/officeDocument/2006/relationships/hyperlink" Target="http://www.transitionnetwork.org/support/12-ingredients" TargetMode="External"/><Relationship Id="rId170" Type="http://schemas.openxmlformats.org/officeDocument/2006/relationships/hyperlink" Target="http://www.growingschools.org.uk/" TargetMode="External"/><Relationship Id="rId191" Type="http://schemas.openxmlformats.org/officeDocument/2006/relationships/hyperlink" Target="http://www.britishscienceassociation.org/web/nsew/" TargetMode="External"/><Relationship Id="rId205" Type="http://schemas.openxmlformats.org/officeDocument/2006/relationships/hyperlink" Target="http://www.refugeeweek.org.uk/" TargetMode="External"/><Relationship Id="rId226" Type="http://schemas.openxmlformats.org/officeDocument/2006/relationships/hyperlink" Target="http://www.google.com/url?q=http%3A%2F%2Fwww.britishecologicalsociety.org%2Fgrants%2F&amp;sa=D&amp;sntz=1&amp;usg=AFQjCNEqtQtw72RHWn-Uri2v_D8329ib4w" TargetMode="External"/><Relationship Id="rId247" Type="http://schemas.openxmlformats.org/officeDocument/2006/relationships/footer" Target="footer1.xml"/><Relationship Id="rId107" Type="http://schemas.openxmlformats.org/officeDocument/2006/relationships/hyperlink" Target="http://www.speakgreen.info/" TargetMode="External"/><Relationship Id="rId11" Type="http://schemas.openxmlformats.org/officeDocument/2006/relationships/hyperlink" Target="http://tinyurl.com/69qbwae" TargetMode="External"/><Relationship Id="rId32" Type="http://schemas.openxmlformats.org/officeDocument/2006/relationships/hyperlink" Target="http://www.google.com/url?q=http%3A%2F%2Fassets.wwf.org.uk%2Fdownloads%2Fcommon_cause_report.pdf&amp;sa=D&amp;sntz=1&amp;usg=AFQjCNHTwjxMTVhhSXNmX2nanf7r1oabnw" TargetMode="External"/><Relationship Id="rId53" Type="http://schemas.openxmlformats.org/officeDocument/2006/relationships/hyperlink" Target="http://www.commonground.org.uk/parishmaps/m-index.html" TargetMode="External"/><Relationship Id="rId74" Type="http://schemas.openxmlformats.org/officeDocument/2006/relationships/hyperlink" Target="http://www.bwg.naturalengland.org.uk/" TargetMode="External"/><Relationship Id="rId128" Type="http://schemas.openxmlformats.org/officeDocument/2006/relationships/hyperlink" Target="http://www.google.com/url?q=http%3A%2F%2Fassets.wwf.org.uk%2Fdownloads%2Fcommon_cause_report.pdf&amp;sa=D&amp;sntz=1&amp;usg=AFQjCNHTwjxMTVhhSXNmX2nanf7r1oabnw" TargetMode="External"/><Relationship Id="rId149" Type="http://schemas.openxmlformats.org/officeDocument/2006/relationships/hyperlink" Target="http://pubs.iied.org/pdfs/14573IIED.pdf" TargetMode="External"/><Relationship Id="rId5" Type="http://schemas.openxmlformats.org/officeDocument/2006/relationships/webSettings" Target="webSettings.xml"/><Relationship Id="rId95" Type="http://schemas.openxmlformats.org/officeDocument/2006/relationships/hyperlink" Target="http://www.climatechangeandyourhome.org.uk/" TargetMode="External"/><Relationship Id="rId160" Type="http://schemas.openxmlformats.org/officeDocument/2006/relationships/hyperlink" Target="http://collaborativeconsumption.com/" TargetMode="External"/><Relationship Id="rId181" Type="http://schemas.openxmlformats.org/officeDocument/2006/relationships/hyperlink" Target="http://social.un.org/coopsyear/" TargetMode="External"/><Relationship Id="rId216" Type="http://schemas.openxmlformats.org/officeDocument/2006/relationships/hyperlink" Target="http://www.treecouncil.org.uk/community-action/national-tree-week" TargetMode="External"/><Relationship Id="rId237" Type="http://schemas.openxmlformats.org/officeDocument/2006/relationships/hyperlink" Target="http://www.greenpeace.org.uk/" TargetMode="External"/><Relationship Id="rId22" Type="http://schemas.openxmlformats.org/officeDocument/2006/relationships/hyperlink" Target="http://bricolageproject.com/" TargetMode="External"/><Relationship Id="rId43" Type="http://schemas.openxmlformats.org/officeDocument/2006/relationships/hyperlink" Target="http://www.google.com/url?q=http%3A%2F%2Fassets.wwf.org.uk%2Fdownloads%2Fcommon_cause_report.pdf&amp;sa=D&amp;sntz=1&amp;usg=AFQjCNHTwjxMTVhhSXNmX2nanf7r1oabnw" TargetMode="External"/><Relationship Id="rId64" Type="http://schemas.openxmlformats.org/officeDocument/2006/relationships/hyperlink" Target="http://www.google.com/url?q=http%3A%2F%2Fwww.greengrin.co.uk%2F&amp;sa=D&amp;sntz=1&amp;usg=AFQjCNHJ3x3ZsTboS7rTIAj_lJuyAr_HTw" TargetMode="External"/><Relationship Id="rId118" Type="http://schemas.openxmlformats.org/officeDocument/2006/relationships/hyperlink" Target="http://www.google.com/url?q=http%3A%2F%2Fassets.wwf.org.uk%2Fdownloads%2Fcommon_cause_report.pdf&amp;sa=D&amp;sntz=1&amp;usg=AFQjCNHTwjxMTVhhSXNmX2nanf7r1oabnw" TargetMode="External"/><Relationship Id="rId139" Type="http://schemas.openxmlformats.org/officeDocument/2006/relationships/hyperlink" Target="http://www.google.com/url?q=http%3A%2F%2Fpowerdown.actionaid.org.uk%2F&amp;sa=D&amp;sntz=1&amp;usg=AFQjCNEWpAaqvnoJc2cVauQOCBviG_13Eg" TargetMode="External"/><Relationship Id="rId85" Type="http://schemas.openxmlformats.org/officeDocument/2006/relationships/hyperlink" Target="http://www.rhs.org.uk/Children" TargetMode="External"/><Relationship Id="rId150" Type="http://schemas.openxmlformats.org/officeDocument/2006/relationships/hyperlink" Target="http://www.cabe.org.uk/" TargetMode="External"/><Relationship Id="rId171" Type="http://schemas.openxmlformats.org/officeDocument/2006/relationships/hyperlink" Target="http://www.pfaf.org/user/default.aspx" TargetMode="External"/><Relationship Id="rId192" Type="http://schemas.openxmlformats.org/officeDocument/2006/relationships/hyperlink" Target="http://www.earthsite.org/" TargetMode="External"/><Relationship Id="rId206" Type="http://schemas.openxmlformats.org/officeDocument/2006/relationships/hyperlink" Target="http://www.cooltheworld.com/index.php" TargetMode="External"/><Relationship Id="rId227" Type="http://schemas.openxmlformats.org/officeDocument/2006/relationships/hyperlink" Target="http://www.google.com/url?q=http%3A%2F%2Fwww.britishecologicalsociety.org%2Fgrants%2F&amp;sa=D&amp;sntz=1&amp;usg=AFQjCNEqtQtw72RHWn-Uri2v_D8329ib4w" TargetMode="External"/><Relationship Id="rId248" Type="http://schemas.openxmlformats.org/officeDocument/2006/relationships/footer" Target="footer2.xml"/><Relationship Id="rId12" Type="http://schemas.openxmlformats.org/officeDocument/2006/relationships/hyperlink" Target="http://www.eco-labs.org/" TargetMode="External"/><Relationship Id="rId17" Type="http://schemas.openxmlformats.org/officeDocument/2006/relationships/hyperlink" Target="http://www.teachernet.gov.uk/sustainableschools/framework/framework_detail.cfm" TargetMode="External"/><Relationship Id="rId33" Type="http://schemas.openxmlformats.org/officeDocument/2006/relationships/hyperlink" Target="http://www.google.com/url?q=http%3A%2F%2Fassets.wwf.org.uk%2Fdownloads%2Fcommon_cause_report.pdf&amp;sa=D&amp;sntz=1&amp;usg=AFQjCNHTwjxMTVhhSXNmX2nanf7r1oabnw" TargetMode="External"/><Relationship Id="rId38" Type="http://schemas.openxmlformats.org/officeDocument/2006/relationships/hyperlink" Target="http://www.google.com/url?q=http%3A%2F%2Fassets.wwf.org.uk%2Fdownloads%2Fcommon_cause_report.pdf&amp;sa=D&amp;sntz=1&amp;usg=AFQjCNHTwjxMTVhhSXNmX2nanf7r1oabnw" TargetMode="External"/><Relationship Id="rId59" Type="http://schemas.openxmlformats.org/officeDocument/2006/relationships/hyperlink" Target="http://www.creative-ecology.co.uk/contactnews.html" TargetMode="External"/><Relationship Id="rId103" Type="http://schemas.openxmlformats.org/officeDocument/2006/relationships/hyperlink" Target="http://www.ecotopia.co.uk/pages/default.aspx" TargetMode="External"/><Relationship Id="rId108" Type="http://schemas.openxmlformats.org/officeDocument/2006/relationships/hyperlink" Target="http://www.wastewatch.org.uk/" TargetMode="External"/><Relationship Id="rId124" Type="http://schemas.openxmlformats.org/officeDocument/2006/relationships/hyperlink" Target="http://www.google.com/url?q=http%3A%2F%2Fassets.wwf.org.uk%2Fdownloads%2Fcommon_cause_report.pdf&amp;sa=D&amp;sntz=1&amp;usg=AFQjCNHTwjxMTVhhSXNmX2nanf7r1oabnw" TargetMode="External"/><Relationship Id="rId129" Type="http://schemas.openxmlformats.org/officeDocument/2006/relationships/hyperlink" Target="http://www.bl.uk/campaign/" TargetMode="External"/><Relationship Id="rId54" Type="http://schemas.openxmlformats.org/officeDocument/2006/relationships/hyperlink" Target="http://www.commonground.org.uk/links/l-general.html" TargetMode="External"/><Relationship Id="rId70" Type="http://schemas.openxmlformats.org/officeDocument/2006/relationships/hyperlink" Target="http://www.happymuseumproject.org/?p=1" TargetMode="External"/><Relationship Id="rId75" Type="http://schemas.openxmlformats.org/officeDocument/2006/relationships/hyperlink" Target="http://www.bgen.org.uk/" TargetMode="External"/><Relationship Id="rId91" Type="http://schemas.openxmlformats.org/officeDocument/2006/relationships/hyperlink" Target="http://www.cabe.org.uk/" TargetMode="External"/><Relationship Id="rId96" Type="http://schemas.openxmlformats.org/officeDocument/2006/relationships/hyperlink" Target="http://envirodigital.wordpress.com/contact-us/" TargetMode="External"/><Relationship Id="rId140" Type="http://schemas.openxmlformats.org/officeDocument/2006/relationships/hyperlink" Target="http://www.google.com/url?q=http%3A%2F%2Fpowerdown.actionaid.org.uk%2F&amp;sa=D&amp;sntz=1&amp;usg=AFQjCNEWpAaqvnoJc2cVauQOCBviG_13Eg" TargetMode="External"/><Relationship Id="rId145" Type="http://schemas.openxmlformats.org/officeDocument/2006/relationships/hyperlink" Target="http://practicalaction.org/home" TargetMode="External"/><Relationship Id="rId161" Type="http://schemas.openxmlformats.org/officeDocument/2006/relationships/hyperlink" Target="http://www.nesta.org.uk/home1/assets/features/compendium_for_the_civic_economy" TargetMode="External"/><Relationship Id="rId166" Type="http://schemas.openxmlformats.org/officeDocument/2006/relationships/hyperlink" Target="http://www.treehugger.com/files/2011/02/clever-mobile-gardens-city-too-little-green.php" TargetMode="External"/><Relationship Id="rId182" Type="http://schemas.openxmlformats.org/officeDocument/2006/relationships/hyperlink" Target="http://www.london2012.com/" TargetMode="External"/><Relationship Id="rId187" Type="http://schemas.openxmlformats.org/officeDocument/2006/relationships/hyperlink" Target="http://www.wetlands.org/" TargetMode="External"/><Relationship Id="rId217" Type="http://schemas.openxmlformats.org/officeDocument/2006/relationships/hyperlink" Target="http://www.commonground.org.uk/trees/t-dress.html"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en.wikipedia.org/wiki/Orchard" TargetMode="External"/><Relationship Id="rId233" Type="http://schemas.openxmlformats.org/officeDocument/2006/relationships/hyperlink" Target="http://www.google.com/url?q=http%3A%2F%2Fwww.greenfunders.org%2F&amp;sa=D&amp;sntz=1&amp;usg=AFQjCNHgwmGCQC34MQ656pgA0Lbln0mzUw" TargetMode="External"/><Relationship Id="rId238" Type="http://schemas.openxmlformats.org/officeDocument/2006/relationships/hyperlink" Target="http://www.hlf.org.uk/Pages/Home.aspx" TargetMode="External"/><Relationship Id="rId23" Type="http://schemas.openxmlformats.org/officeDocument/2006/relationships/hyperlink" Target="http://www.ethicalsuperstore.com/corporate/" TargetMode="External"/><Relationship Id="rId28" Type="http://schemas.openxmlformats.org/officeDocument/2006/relationships/hyperlink" Target="http://www.wastewatch.org.uk/" TargetMode="External"/><Relationship Id="rId49" Type="http://schemas.openxmlformats.org/officeDocument/2006/relationships/hyperlink" Target="http://www.wellcome.ac.uk/Education-resources/Teaching-and-education/Creative-encounters/Cafe-Scientifique/index.htm" TargetMode="External"/><Relationship Id="rId114" Type="http://schemas.openxmlformats.org/officeDocument/2006/relationships/hyperlink" Target="http://www.google.com/url?q=http%3A%2F%2Fassets.wwf.org.uk%2Fdownloads%2Fcommon_cause_report.pdf&amp;sa=D&amp;sntz=1&amp;usg=AFQjCNHTwjxMTVhhSXNmX2nanf7r1oabnw" TargetMode="External"/><Relationship Id="rId119" Type="http://schemas.openxmlformats.org/officeDocument/2006/relationships/hyperlink" Target="http://www.google.com/url?q=http%3A%2F%2Fassets.wwf.org.uk%2Fdownloads%2Fcommon_cause_report.pdf&amp;sa=D&amp;sntz=1&amp;usg=AFQjCNHTwjxMTVhhSXNmX2nanf7r1oabnw" TargetMode="External"/><Relationship Id="rId44" Type="http://schemas.openxmlformats.org/officeDocument/2006/relationships/hyperlink" Target="http://www.google.com/url?q=http%3A%2F%2Fassets.wwf.org.uk%2Fdownloads%2Fcommon_cause_report.pdf&amp;sa=D&amp;sntz=1&amp;usg=AFQjCNHTwjxMTVhhSXNmX2nanf7r1oabnw" TargetMode="External"/><Relationship Id="rId60" Type="http://schemas.openxmlformats.org/officeDocument/2006/relationships/hyperlink" Target="http://www.google.com/url?q=http%3A%2F%2Fwww.greengrin.co.uk%2F&amp;sa=D&amp;sntz=1&amp;usg=AFQjCNHJ3x3ZsTboS7rTIAj_lJuyAr_HTw" TargetMode="External"/><Relationship Id="rId65" Type="http://schemas.openxmlformats.org/officeDocument/2006/relationships/hyperlink" Target="http://www.google.com/url?q=http%3A%2F%2Fwww.greengrin.co.uk%2F&amp;sa=D&amp;sntz=1&amp;usg=AFQjCNHJ3x3ZsTboS7rTIAj_lJuyAr_HTw" TargetMode="External"/><Relationship Id="rId81" Type="http://schemas.openxmlformats.org/officeDocument/2006/relationships/hyperlink" Target="http://www.mylearning.org/jpage.asp?jpageid=450&amp;journeyid=99" TargetMode="External"/><Relationship Id="rId86" Type="http://schemas.openxmlformats.org/officeDocument/2006/relationships/hyperlink" Target="http://www.greatplanthunt.org/home" TargetMode="External"/><Relationship Id="rId130" Type="http://schemas.openxmlformats.org/officeDocument/2006/relationships/hyperlink" Target="http://www.bbc.co.uk/breathingplaces/schools/" TargetMode="External"/><Relationship Id="rId135" Type="http://schemas.openxmlformats.org/officeDocument/2006/relationships/hyperlink" Target="http://www.google.com/url?q=http%3A%2F%2Fpowerdown.actionaid.org.uk%2F&amp;sa=D&amp;sntz=1&amp;usg=AFQjCNEWpAaqvnoJc2cVauQOCBviG_13Eg" TargetMode="External"/><Relationship Id="rId151" Type="http://schemas.openxmlformats.org/officeDocument/2006/relationships/hyperlink" Target="http://www.carbondetectiveseurope.org/Country.aspx?CountryID=10" TargetMode="External"/><Relationship Id="rId156" Type="http://schemas.openxmlformats.org/officeDocument/2006/relationships/hyperlink" Target="http://www.zerocarbonbritain.com/" TargetMode="External"/><Relationship Id="rId177" Type="http://schemas.openxmlformats.org/officeDocument/2006/relationships/hyperlink" Target="http://www.chemistry2011.org/" TargetMode="External"/><Relationship Id="rId198" Type="http://schemas.openxmlformats.org/officeDocument/2006/relationships/hyperlink" Target="http://www.greatplanthunt.org/gphweek" TargetMode="External"/><Relationship Id="rId172" Type="http://schemas.openxmlformats.org/officeDocument/2006/relationships/hyperlink" Target="http://www.rhs.org.uk/" TargetMode="External"/><Relationship Id="rId193" Type="http://schemas.openxmlformats.org/officeDocument/2006/relationships/hyperlink" Target="http://www.worldwaterday.org/" TargetMode="External"/><Relationship Id="rId202" Type="http://schemas.openxmlformats.org/officeDocument/2006/relationships/hyperlink" Target="http://www.theoceanproject.org/wod/" TargetMode="External"/><Relationship Id="rId207" Type="http://schemas.openxmlformats.org/officeDocument/2006/relationships/hyperlink" Target="http://www.recyclenow.com/what_can_i_do_today/recycle_week_21_to.html" TargetMode="External"/><Relationship Id="rId223" Type="http://schemas.openxmlformats.org/officeDocument/2006/relationships/hyperlink" Target="http://www.google.com/url?q=http%3A%2F%2Fwww.britishecologicalsociety.org%2Fgrants%2F&amp;sa=D&amp;sntz=1&amp;usg=AFQjCNEqtQtw72RHWn-Uri2v_D8329ib4w" TargetMode="External"/><Relationship Id="rId228" Type="http://schemas.openxmlformats.org/officeDocument/2006/relationships/hyperlink" Target="http://www.culture24.org.uk/science+%26+nature" TargetMode="External"/><Relationship Id="rId244" Type="http://schemas.openxmlformats.org/officeDocument/2006/relationships/hyperlink" Target="http://www.tippingpoint.org.uk/page/tippingpoint-commissions" TargetMode="External"/><Relationship Id="rId249" Type="http://schemas.openxmlformats.org/officeDocument/2006/relationships/fontTable" Target="fontTable.xml"/><Relationship Id="rId13" Type="http://schemas.openxmlformats.org/officeDocument/2006/relationships/hyperlink" Target="http://arts.brighton.ac.uk/stibbe-handbook-of-sustainability" TargetMode="External"/><Relationship Id="rId18" Type="http://schemas.openxmlformats.org/officeDocument/2006/relationships/hyperlink" Target="http://groups.yahoo.com/group/Sussed/" TargetMode="External"/><Relationship Id="rId39" Type="http://schemas.openxmlformats.org/officeDocument/2006/relationships/hyperlink" Target="http://www.google.com/url?q=http%3A%2F%2Fassets.wwf.org.uk%2Fdownloads%2Fcommon_cause_report.pdf&amp;sa=D&amp;sntz=1&amp;usg=AFQjCNHTwjxMTVhhSXNmX2nanf7r1oabnw" TargetMode="External"/><Relationship Id="rId109" Type="http://schemas.openxmlformats.org/officeDocument/2006/relationships/hyperlink" Target="http://futureofmuseums.blogspot.com/2010/12/hard-look-at-sustainability-part-i-how.html" TargetMode="External"/><Relationship Id="rId34" Type="http://schemas.openxmlformats.org/officeDocument/2006/relationships/hyperlink" Target="http://www.google.com/url?q=http%3A%2F%2Fassets.wwf.org.uk%2Fdownloads%2Fcommon_cause_report.pdf&amp;sa=D&amp;sntz=1&amp;usg=AFQjCNHTwjxMTVhhSXNmX2nanf7r1oabnw" TargetMode="External"/><Relationship Id="rId50" Type="http://schemas.openxmlformats.org/officeDocument/2006/relationships/hyperlink" Target="http://www.facebook.com/unitypanda" TargetMode="External"/><Relationship Id="rId55" Type="http://schemas.openxmlformats.org/officeDocument/2006/relationships/hyperlink" Target="http://www.commonground.org.uk/appleday/index.html" TargetMode="External"/><Relationship Id="rId76" Type="http://schemas.openxmlformats.org/officeDocument/2006/relationships/hyperlink" Target="http://www.bbc.co.uk/breathingplaces/schools/" TargetMode="External"/><Relationship Id="rId97" Type="http://schemas.openxmlformats.org/officeDocument/2006/relationships/hyperlink" Target="http://emergingmuseumprofessionals.ning.com/group/greenermuseums" TargetMode="External"/><Relationship Id="rId104" Type="http://schemas.openxmlformats.org/officeDocument/2006/relationships/hyperlink" Target="http://www.ethicalsuperstore.com/bulk-buying/" TargetMode="External"/><Relationship Id="rId120" Type="http://schemas.openxmlformats.org/officeDocument/2006/relationships/hyperlink" Target="http://www.google.com/url?q=http%3A%2F%2Fassets.wwf.org.uk%2Fdownloads%2Fcommon_cause_report.pdf&amp;sa=D&amp;sntz=1&amp;usg=AFQjCNHTwjxMTVhhSXNmX2nanf7r1oabnw" TargetMode="External"/><Relationship Id="rId125" Type="http://schemas.openxmlformats.org/officeDocument/2006/relationships/hyperlink" Target="http://www.google.com/url?q=http%3A%2F%2Fassets.wwf.org.uk%2Fdownloads%2Fcommon_cause_report.pdf&amp;sa=D&amp;sntz=1&amp;usg=AFQjCNHTwjxMTVhhSXNmX2nanf7r1oabnw" TargetMode="External"/><Relationship Id="rId141" Type="http://schemas.openxmlformats.org/officeDocument/2006/relationships/hyperlink" Target="http://www.google.com/url?q=http%3A%2F%2Fpowerdown.actionaid.org.uk%2F&amp;sa=D&amp;sntz=1&amp;usg=AFQjCNEWpAaqvnoJc2cVauQOCBviG_13Eg" TargetMode="External"/><Relationship Id="rId146" Type="http://schemas.openxmlformats.org/officeDocument/2006/relationships/hyperlink" Target="http://www.rgs.org/HomePage.htm" TargetMode="External"/><Relationship Id="rId167" Type="http://schemas.openxmlformats.org/officeDocument/2006/relationships/hyperlink" Target="http://www.gregchristian.com/index.php?option=com_content&amp;view=article&amp;id=72&amp;Itemid=101" TargetMode="External"/><Relationship Id="rId188" Type="http://schemas.openxmlformats.org/officeDocument/2006/relationships/hyperlink" Target="http://www.bto.org/nnbw/index.htm" TargetMode="External"/><Relationship Id="rId7" Type="http://schemas.openxmlformats.org/officeDocument/2006/relationships/endnotes" Target="endnotes.xml"/><Relationship Id="rId71" Type="http://schemas.openxmlformats.org/officeDocument/2006/relationships/hyperlink" Target="http://www.neweconomics.org/" TargetMode="External"/><Relationship Id="rId92" Type="http://schemas.openxmlformats.org/officeDocument/2006/relationships/hyperlink" Target="http://www.carbondetectiveseurope.org/Country.aspx?CountryID=10" TargetMode="External"/><Relationship Id="rId162" Type="http://schemas.openxmlformats.org/officeDocument/2006/relationships/hyperlink" Target="http://www.sustainableability.com/" TargetMode="External"/><Relationship Id="rId183" Type="http://schemas.openxmlformats.org/officeDocument/2006/relationships/hyperlink" Target="http://www.clickgreen.org.uk/news/international-news/122065-europe-aims-to-make-2013-the-\" TargetMode="External"/><Relationship Id="rId213" Type="http://schemas.openxmlformats.org/officeDocument/2006/relationships/hyperlink" Target="http://en.wikipedia.org/wiki/Common_Ground_(charity)" TargetMode="External"/><Relationship Id="rId218" Type="http://schemas.openxmlformats.org/officeDocument/2006/relationships/hyperlink" Target="http://www.google.com/url?q=http%3A%2F%2Fwww.britishecologicalsociety.org%2Fgrants%2F&amp;sa=D&amp;sntz=1&amp;usg=AFQjCNEqtQtw72RHWn-Uri2v_D8329ib4w" TargetMode="External"/><Relationship Id="rId234" Type="http://schemas.openxmlformats.org/officeDocument/2006/relationships/hyperlink" Target="http://www.google.com/url?q=http%3A%2F%2Fwww.greenfunders.org%2F&amp;sa=D&amp;sntz=1&amp;usg=AFQjCNHgwmGCQC34MQ656pgA0Lbln0mzUw" TargetMode="External"/><Relationship Id="rId239" Type="http://schemas.openxmlformats.org/officeDocument/2006/relationships/hyperlink" Target="http://www.naturalengland.org.uk/information_for/students_and_teachers/default.aspx" TargetMode="External"/><Relationship Id="rId2" Type="http://schemas.openxmlformats.org/officeDocument/2006/relationships/numbering" Target="numbering.xml"/><Relationship Id="rId29" Type="http://schemas.openxmlformats.org/officeDocument/2006/relationships/hyperlink" Target="http://www.google.com/url?q=http%3A%2F%2Fassets.wwf.org.uk%2Fdownloads%2Fcommon_cause_report.pdf&amp;sa=D&amp;sntz=1&amp;usg=AFQjCNHTwjxMTVhhSXNmX2nanf7r1oabnw" TargetMode="External"/><Relationship Id="rId250" Type="http://schemas.openxmlformats.org/officeDocument/2006/relationships/theme" Target="theme/theme1.xml"/><Relationship Id="rId24" Type="http://schemas.openxmlformats.org/officeDocument/2006/relationships/hyperlink" Target="http://www.green-works.co.uk/" TargetMode="External"/><Relationship Id="rId40" Type="http://schemas.openxmlformats.org/officeDocument/2006/relationships/hyperlink" Target="http://www.google.com/url?q=http%3A%2F%2Fassets.wwf.org.uk%2Fdownloads%2Fcommon_cause_report.pdf&amp;sa=D&amp;sntz=1&amp;usg=AFQjCNHTwjxMTVhhSXNmX2nanf7r1oabnw" TargetMode="External"/><Relationship Id="rId45" Type="http://schemas.openxmlformats.org/officeDocument/2006/relationships/hyperlink" Target="http://www.google.com/url?q=http%3A%2F%2Fassets.wwf.org.uk%2Fdownloads%2Fcommon_cause_report.pdf&amp;sa=D&amp;sntz=1&amp;usg=AFQjCNHTwjxMTVhhSXNmX2nanf7r1oabnw" TargetMode="External"/><Relationship Id="rId66" Type="http://schemas.openxmlformats.org/officeDocument/2006/relationships/hyperlink" Target="http://www.google.com/url?q=http%3A%2F%2Fwww.greengrin.co.uk%2F&amp;sa=D&amp;sntz=1&amp;usg=AFQjCNHJ3x3ZsTboS7rTIAj_lJuyAr_HTw" TargetMode="External"/><Relationship Id="rId87" Type="http://schemas.openxmlformats.org/officeDocument/2006/relationships/hyperlink" Target="http://www.wildaboutplants.org.uk/beescene/" TargetMode="External"/><Relationship Id="rId110" Type="http://schemas.openxmlformats.org/officeDocument/2006/relationships/hyperlink" Target="http://www.google.com/url?q=http%3A%2F%2Fassets.wwf.org.uk%2Fdownloads%2Fcommon_cause_report.pdf&amp;sa=D&amp;sntz=1&amp;usg=AFQjCNHTwjxMTVhhSXNmX2nanf7r1oabnw" TargetMode="External"/><Relationship Id="rId115" Type="http://schemas.openxmlformats.org/officeDocument/2006/relationships/hyperlink" Target="http://www.google.com/url?q=http%3A%2F%2Fassets.wwf.org.uk%2Fdownloads%2Fcommon_cause_report.pdf&amp;sa=D&amp;sntz=1&amp;usg=AFQjCNHTwjxMTVhhSXNmX2nanf7r1oabnw" TargetMode="External"/><Relationship Id="rId131" Type="http://schemas.openxmlformats.org/officeDocument/2006/relationships/hyperlink" Target="http://www.bbc.co.uk/breathingplaces/ladybird-parasites/" TargetMode="External"/><Relationship Id="rId136" Type="http://schemas.openxmlformats.org/officeDocument/2006/relationships/hyperlink" Target="http://www.google.com/url?q=http%3A%2F%2Fpowerdown.actionaid.org.uk%2F&amp;sa=D&amp;sntz=1&amp;usg=AFQjCNEWpAaqvnoJc2cVauQOCBviG_13Eg" TargetMode="External"/><Relationship Id="rId157" Type="http://schemas.openxmlformats.org/officeDocument/2006/relationships/hyperlink" Target="http://www.thackara.com/inthebubble/summary.html" TargetMode="External"/><Relationship Id="rId178" Type="http://schemas.openxmlformats.org/officeDocument/2006/relationships/hyperlink" Target="http://www.un.org/en/events/iyof2011/" TargetMode="External"/><Relationship Id="rId61" Type="http://schemas.openxmlformats.org/officeDocument/2006/relationships/hyperlink" Target="http://www.google.com/url?q=http%3A%2F%2Fwww.greengrin.co.uk%2F&amp;sa=D&amp;sntz=1&amp;usg=AFQjCNHJ3x3ZsTboS7rTIAj_lJuyAr_HTw" TargetMode="External"/><Relationship Id="rId82" Type="http://schemas.openxmlformats.org/officeDocument/2006/relationships/hyperlink" Target="http://www.nafso.org.uk/images/publicdocs/nafso_learningoutdoors_final.pdf" TargetMode="External"/><Relationship Id="rId152" Type="http://schemas.openxmlformats.org/officeDocument/2006/relationships/hyperlink" Target="http://www.climatechangeandyourhome.org.uk/" TargetMode="External"/><Relationship Id="rId173" Type="http://schemas.openxmlformats.org/officeDocument/2006/relationships/hyperlink" Target="http://www.soilassociation.org/Schools/tabid/277/Default.aspx" TargetMode="External"/><Relationship Id="rId194" Type="http://schemas.openxmlformats.org/officeDocument/2006/relationships/hyperlink" Target="http://www.clickgreen.org.uk/events/events/121655-uks-first-climate-week-event-announced-for-2011.html" TargetMode="External"/><Relationship Id="rId199" Type="http://schemas.openxmlformats.org/officeDocument/2006/relationships/hyperlink" Target="http://www.bgci.org/plantconservationday/" TargetMode="External"/><Relationship Id="rId203" Type="http://schemas.openxmlformats.org/officeDocument/2006/relationships/hyperlink" Target="http://www.ltl.org.uk/index.php" TargetMode="External"/><Relationship Id="rId208" Type="http://schemas.openxmlformats.org/officeDocument/2006/relationships/hyperlink" Target="http://www.nationalinsectweek.co.uk/index.php" TargetMode="External"/><Relationship Id="rId229" Type="http://schemas.openxmlformats.org/officeDocument/2006/relationships/hyperlink" Target="http://www.google.com/url?q=http%3A%2F%2Fwww.greenfunders.org%2F&amp;sa=D&amp;sntz=1&amp;usg=AFQjCNHgwmGCQC34MQ656pgA0Lbln0mzUw" TargetMode="External"/><Relationship Id="rId19" Type="http://schemas.openxmlformats.org/officeDocument/2006/relationships/hyperlink" Target="http://www.ciaofestival.org.uk" TargetMode="External"/><Relationship Id="rId224" Type="http://schemas.openxmlformats.org/officeDocument/2006/relationships/hyperlink" Target="http://www.google.com/url?q=http%3A%2F%2Fwww.britishecologicalsociety.org%2Fgrants%2F&amp;sa=D&amp;sntz=1&amp;usg=AFQjCNEqtQtw72RHWn-Uri2v_D8329ib4w" TargetMode="External"/><Relationship Id="rId240" Type="http://schemas.openxmlformats.org/officeDocument/2006/relationships/hyperlink" Target="http://www.oxfam.org.uk/" TargetMode="External"/><Relationship Id="rId245" Type="http://schemas.openxmlformats.org/officeDocument/2006/relationships/hyperlink" Target="http://www.woodlandtrust.org.uk/en/Pages/default.aspx" TargetMode="External"/><Relationship Id="rId14" Type="http://schemas.openxmlformats.org/officeDocument/2006/relationships/hyperlink" Target="http://www.se-ed.org.uk/" TargetMode="External"/><Relationship Id="rId30" Type="http://schemas.openxmlformats.org/officeDocument/2006/relationships/hyperlink" Target="http://www.google.com/url?q=http%3A%2F%2Fassets.wwf.org.uk%2Fdownloads%2Fcommon_cause_report.pdf&amp;sa=D&amp;sntz=1&amp;usg=AFQjCNHTwjxMTVhhSXNmX2nanf7r1oabnw" TargetMode="External"/><Relationship Id="rId35" Type="http://schemas.openxmlformats.org/officeDocument/2006/relationships/hyperlink" Target="http://www.google.com/url?q=http%3A%2F%2Fassets.wwf.org.uk%2Fdownloads%2Fcommon_cause_report.pdf&amp;sa=D&amp;sntz=1&amp;usg=AFQjCNHTwjxMTVhhSXNmX2nanf7r1oabnw" TargetMode="External"/><Relationship Id="rId56" Type="http://schemas.openxmlformats.org/officeDocument/2006/relationships/hyperlink" Target="http://www.commonground.org.uk/appleday/a-corc.html" TargetMode="External"/><Relationship Id="rId77" Type="http://schemas.openxmlformats.org/officeDocument/2006/relationships/hyperlink" Target="http://www.bbc.co.uk/breathingplaces/ladybird-parasites/" TargetMode="External"/><Relationship Id="rId100" Type="http://schemas.openxmlformats.org/officeDocument/2006/relationships/hyperlink" Target="http://www.greenermuseums.org/" TargetMode="External"/><Relationship Id="rId105" Type="http://schemas.openxmlformats.org/officeDocument/2006/relationships/hyperlink" Target="http://www.projectgenie.org.uk/" TargetMode="External"/><Relationship Id="rId126" Type="http://schemas.openxmlformats.org/officeDocument/2006/relationships/hyperlink" Target="http://www.google.com/url?q=http%3A%2F%2Fassets.wwf.org.uk%2Fdownloads%2Fcommon_cause_report.pdf&amp;sa=D&amp;sntz=1&amp;usg=AFQjCNHTwjxMTVhhSXNmX2nanf7r1oabnw" TargetMode="External"/><Relationship Id="rId147" Type="http://schemas.openxmlformats.org/officeDocument/2006/relationships/hyperlink" Target="http://thegeographycollective.wordpress.com/missionexplore/" TargetMode="External"/><Relationship Id="rId168" Type="http://schemas.openxmlformats.org/officeDocument/2006/relationships/hyperlink" Target="http://www.gardenorganic.org.uk/local/go_local.php" TargetMode="External"/><Relationship Id="rId8" Type="http://schemas.openxmlformats.org/officeDocument/2006/relationships/image" Target="media/image1.png"/><Relationship Id="rId51" Type="http://schemas.openxmlformats.org/officeDocument/2006/relationships/hyperlink" Target="https://owa.hants.gov.uk/exchweb/bin/redir.asp?URL=http://www.rasbery.co.uk/wp-content/uploads/2011/06/Mental-Health-Heritage-working-in-partnership.pdf" TargetMode="External"/><Relationship Id="rId72" Type="http://schemas.openxmlformats.org/officeDocument/2006/relationships/hyperlink" Target="http://www.katemeasures.co.uk/content/woodland-adventure-pack" TargetMode="External"/><Relationship Id="rId93" Type="http://schemas.openxmlformats.org/officeDocument/2006/relationships/hyperlink" Target="http://ecomodo.com/" TargetMode="External"/><Relationship Id="rId98" Type="http://schemas.openxmlformats.org/officeDocument/2006/relationships/hyperlink" Target="http://ecoch.wordpress.com/framework-for-climate-action/" TargetMode="External"/><Relationship Id="rId121" Type="http://schemas.openxmlformats.org/officeDocument/2006/relationships/hyperlink" Target="http://www.google.com/url?q=http%3A%2F%2Fassets.wwf.org.uk%2Fdownloads%2Fcommon_cause_report.pdf&amp;sa=D&amp;sntz=1&amp;usg=AFQjCNHTwjxMTVhhSXNmX2nanf7r1oabnw" TargetMode="External"/><Relationship Id="rId142" Type="http://schemas.openxmlformats.org/officeDocument/2006/relationships/hyperlink" Target="http://www.google.com/url?q=http%3A%2F%2Fpowerdown.actionaid.org.uk%2F&amp;sa=D&amp;sntz=1&amp;usg=AFQjCNEWpAaqvnoJc2cVauQOCBviG_13Eg" TargetMode="External"/><Relationship Id="rId163" Type="http://schemas.openxmlformats.org/officeDocument/2006/relationships/hyperlink" Target="http://www.museum.manchester.ac.uk/community/communityengagement/" TargetMode="External"/><Relationship Id="rId184" Type="http://schemas.openxmlformats.org/officeDocument/2006/relationships/hyperlink" Target="http://www.un.org/apps/news/story.asp?NewsID=37760&amp;Cr=central+asia&amp;Cr1" TargetMode="External"/><Relationship Id="rId189" Type="http://schemas.openxmlformats.org/officeDocument/2006/relationships/hyperlink" Target="http://www.fairtrade.org.uk/show_off_your_label/" TargetMode="External"/><Relationship Id="rId219" Type="http://schemas.openxmlformats.org/officeDocument/2006/relationships/hyperlink" Target="http://www.google.com/url?q=http%3A%2F%2Fwww.britishecologicalsociety.org%2Fgrants%2F&amp;sa=D&amp;sntz=1&amp;usg=AFQjCNEqtQtw72RHWn-Uri2v_D8329ib4w" TargetMode="External"/><Relationship Id="rId3" Type="http://schemas.openxmlformats.org/officeDocument/2006/relationships/styles" Target="styles.xml"/><Relationship Id="rId214" Type="http://schemas.openxmlformats.org/officeDocument/2006/relationships/hyperlink" Target="http://www.commonground.org.uk/appleday/index.html" TargetMode="External"/><Relationship Id="rId230" Type="http://schemas.openxmlformats.org/officeDocument/2006/relationships/hyperlink" Target="http://www.google.com/url?q=http%3A%2F%2Fwww.greenfunders.org%2F&amp;sa=D&amp;sntz=1&amp;usg=AFQjCNHgwmGCQC34MQ656pgA0Lbln0mzUw" TargetMode="External"/><Relationship Id="rId235" Type="http://schemas.openxmlformats.org/officeDocument/2006/relationships/hyperlink" Target="http://www.google.com/url?q=http%3A%2F%2Fwww.greenfunders.org%2F&amp;sa=D&amp;sntz=1&amp;usg=AFQjCNHgwmGCQC34MQ656pgA0Lbln0mzUw" TargetMode="External"/><Relationship Id="rId25" Type="http://schemas.openxmlformats.org/officeDocument/2006/relationships/hyperlink" Target="http://www.newhomefront.org/" TargetMode="External"/><Relationship Id="rId46" Type="http://schemas.openxmlformats.org/officeDocument/2006/relationships/hyperlink" Target="http://www.google.com/url?q=http%3A%2F%2Fassets.wwf.org.uk%2Fdownloads%2Fcommon_cause_report.pdf&amp;sa=D&amp;sntz=1&amp;usg=AFQjCNHTwjxMTVhhSXNmX2nanf7r1oabnw" TargetMode="External"/><Relationship Id="rId67" Type="http://schemas.openxmlformats.org/officeDocument/2006/relationships/hyperlink" Target="http://www.google.com/url?q=http%3A%2F%2Fwww.greengrin.co.uk%2F&amp;sa=D&amp;sntz=1&amp;usg=AFQjCNHJ3x3ZsTboS7rTIAj_lJuyAr_HTw" TargetMode="External"/><Relationship Id="rId116" Type="http://schemas.openxmlformats.org/officeDocument/2006/relationships/hyperlink" Target="http://www.google.com/url?q=http%3A%2F%2Fassets.wwf.org.uk%2Fdownloads%2Fcommon_cause_report.pdf&amp;sa=D&amp;sntz=1&amp;usg=AFQjCNHTwjxMTVhhSXNmX2nanf7r1oabnw" TargetMode="External"/><Relationship Id="rId137" Type="http://schemas.openxmlformats.org/officeDocument/2006/relationships/hyperlink" Target="http://www.google.com/url?q=http%3A%2F%2Fpowerdown.actionaid.org.uk%2F&amp;sa=D&amp;sntz=1&amp;usg=AFQjCNEWpAaqvnoJc2cVauQOCBviG_13Eg" TargetMode="External"/><Relationship Id="rId158" Type="http://schemas.openxmlformats.org/officeDocument/2006/relationships/hyperlink" Target="http://www.transitionnetwork.org/" TargetMode="External"/><Relationship Id="rId20" Type="http://schemas.openxmlformats.org/officeDocument/2006/relationships/hyperlink" Target="http://trashcatchers.blogspot.com/" TargetMode="External"/><Relationship Id="rId41" Type="http://schemas.openxmlformats.org/officeDocument/2006/relationships/hyperlink" Target="http://www.google.com/url?q=http%3A%2F%2Fassets.wwf.org.uk%2Fdownloads%2Fcommon_cause_report.pdf&amp;sa=D&amp;sntz=1&amp;usg=AFQjCNHTwjxMTVhhSXNmX2nanf7r1oabnw" TargetMode="External"/><Relationship Id="rId62" Type="http://schemas.openxmlformats.org/officeDocument/2006/relationships/hyperlink" Target="http://www.google.com/url?q=http%3A%2F%2Fwww.greengrin.co.uk%2F&amp;sa=D&amp;sntz=1&amp;usg=AFQjCNHJ3x3ZsTboS7rTIAj_lJuyAr_HTw" TargetMode="External"/><Relationship Id="rId83" Type="http://schemas.openxmlformats.org/officeDocument/2006/relationships/hyperlink" Target="http://www.nbn.org.uk/" TargetMode="External"/><Relationship Id="rId88" Type="http://schemas.openxmlformats.org/officeDocument/2006/relationships/hyperlink" Target="http://www.rspb.org.uk/ourwork/policy/education/research.aspx" TargetMode="External"/><Relationship Id="rId111" Type="http://schemas.openxmlformats.org/officeDocument/2006/relationships/hyperlink" Target="http://www.google.com/url?q=http%3A%2F%2Fassets.wwf.org.uk%2Fdownloads%2Fcommon_cause_report.pdf&amp;sa=D&amp;sntz=1&amp;usg=AFQjCNHTwjxMTVhhSXNmX2nanf7r1oabnw" TargetMode="External"/><Relationship Id="rId132" Type="http://schemas.openxmlformats.org/officeDocument/2006/relationships/hyperlink" Target="https://www.sciencelearningcentres.org.uk/centres/north-east/climate-change-schools-project/introduction" TargetMode="External"/><Relationship Id="rId153" Type="http://schemas.openxmlformats.org/officeDocument/2006/relationships/hyperlink" Target="http://www.greenpeace.org/er-ship/en/Galley/Download-the-Presentation/Download-the-presentation/" TargetMode="External"/><Relationship Id="rId174" Type="http://schemas.openxmlformats.org/officeDocument/2006/relationships/hyperlink" Target="http://www.woodlandtrust.org.uk/en/plant-trees/Pages/create-woodland.aspx" TargetMode="External"/><Relationship Id="rId179" Type="http://schemas.openxmlformats.org/officeDocument/2006/relationships/hyperlink" Target="http://www.facebook.com/pages/The-Alan-Turing-Year/199853901070" TargetMode="External"/><Relationship Id="rId195" Type="http://schemas.openxmlformats.org/officeDocument/2006/relationships/hyperlink" Target="http://www.earthhour.org/About.aspx" TargetMode="External"/><Relationship Id="rId209" Type="http://schemas.openxmlformats.org/officeDocument/2006/relationships/hyperlink" Target="http://www.cabe.org.uk/education/green-day" TargetMode="External"/><Relationship Id="rId190" Type="http://schemas.openxmlformats.org/officeDocument/2006/relationships/hyperlink" Target="http://www.internationalwomensday.com/" TargetMode="External"/><Relationship Id="rId204" Type="http://schemas.openxmlformats.org/officeDocument/2006/relationships/hyperlink" Target="http://www.bikeweek.org.uk/" TargetMode="External"/><Relationship Id="rId220" Type="http://schemas.openxmlformats.org/officeDocument/2006/relationships/hyperlink" Target="http://www.google.com/url?q=http%3A%2F%2Fwww.britishecologicalsociety.org%2Fgrants%2F&amp;sa=D&amp;sntz=1&amp;usg=AFQjCNEqtQtw72RHWn-Uri2v_D8329ib4w" TargetMode="External"/><Relationship Id="rId225" Type="http://schemas.openxmlformats.org/officeDocument/2006/relationships/hyperlink" Target="http://www.google.com/url?q=http%3A%2F%2Fwww.britishecologicalsociety.org%2Fgrants%2F&amp;sa=D&amp;sntz=1&amp;usg=AFQjCNEqtQtw72RHWn-Uri2v_D8329ib4w" TargetMode="External"/><Relationship Id="rId241" Type="http://schemas.openxmlformats.org/officeDocument/2006/relationships/hyperlink" Target="http://www.phf.org.uk/" TargetMode="External"/><Relationship Id="rId246" Type="http://schemas.openxmlformats.org/officeDocument/2006/relationships/hyperlink" Target="http://www.wwf.org.uk/" TargetMode="External"/><Relationship Id="rId15" Type="http://schemas.openxmlformats.org/officeDocument/2006/relationships/hyperlink" Target="http://www.naeeuk.plus.com/index.htm" TargetMode="External"/><Relationship Id="rId36" Type="http://schemas.openxmlformats.org/officeDocument/2006/relationships/hyperlink" Target="http://www.google.com/url?q=http%3A%2F%2Fassets.wwf.org.uk%2Fdownloads%2Fcommon_cause_report.pdf&amp;sa=D&amp;sntz=1&amp;usg=AFQjCNHTwjxMTVhhSXNmX2nanf7r1oabnw" TargetMode="External"/><Relationship Id="rId57" Type="http://schemas.openxmlformats.org/officeDocument/2006/relationships/hyperlink" Target="http://www.commonground.org.uk/trees/t-index.html" TargetMode="External"/><Relationship Id="rId106" Type="http://schemas.openxmlformats.org/officeDocument/2006/relationships/hyperlink" Target="https://www.mailtalk.ac.uk/cgi-bin/webadmin?A0=MUSEUMS-SUSTAINABILITY-GROWTH" TargetMode="External"/><Relationship Id="rId127" Type="http://schemas.openxmlformats.org/officeDocument/2006/relationships/hyperlink" Target="http://www.google.com/url?q=http%3A%2F%2Fassets.wwf.org.uk%2Fdownloads%2Fcommon_cause_report.pdf&amp;sa=D&amp;sntz=1&amp;usg=AFQjCNHTwjxMTVhhSXNmX2nanf7r1oabnw" TargetMode="External"/><Relationship Id="rId10" Type="http://schemas.openxmlformats.org/officeDocument/2006/relationships/hyperlink" Target="http://www.ecoliteracy.org/philosophical-grounding/core-ecological-concepts" TargetMode="External"/><Relationship Id="rId31" Type="http://schemas.openxmlformats.org/officeDocument/2006/relationships/hyperlink" Target="http://www.google.com/url?q=http%3A%2F%2Fassets.wwf.org.uk%2Fdownloads%2Fcommon_cause_report.pdf&amp;sa=D&amp;sntz=1&amp;usg=AFQjCNHTwjxMTVhhSXNmX2nanf7r1oabnw" TargetMode="External"/><Relationship Id="rId52" Type="http://schemas.openxmlformats.org/officeDocument/2006/relationships/hyperlink" Target="http://www.commonground.org.uk/fielddays/f-index.html" TargetMode="External"/><Relationship Id="rId73" Type="http://schemas.openxmlformats.org/officeDocument/2006/relationships/hyperlink" Target="http://www.rspb.org.uk/ourwork/policy/education/research.aspx" TargetMode="External"/><Relationship Id="rId78" Type="http://schemas.openxmlformats.org/officeDocument/2006/relationships/hyperlink" Target="http://www.bnhc.org.uk/home/bioblitz/schools.html" TargetMode="External"/><Relationship Id="rId94" Type="http://schemas.openxmlformats.org/officeDocument/2006/relationships/hyperlink" Target="http://eco-schools.org.uk/about/" TargetMode="External"/><Relationship Id="rId99" Type="http://schemas.openxmlformats.org/officeDocument/2006/relationships/hyperlink" Target="http://www.calmuseums.info/gmi/Resources.html" TargetMode="External"/><Relationship Id="rId101" Type="http://schemas.openxmlformats.org/officeDocument/2006/relationships/hyperlink" Target="http://www.juliesbicycle.com/" TargetMode="External"/><Relationship Id="rId122" Type="http://schemas.openxmlformats.org/officeDocument/2006/relationships/hyperlink" Target="http://www.google.com/url?q=http%3A%2F%2Fassets.wwf.org.uk%2Fdownloads%2Fcommon_cause_report.pdf&amp;sa=D&amp;sntz=1&amp;usg=AFQjCNHTwjxMTVhhSXNmX2nanf7r1oabnw" TargetMode="External"/><Relationship Id="rId143" Type="http://schemas.openxmlformats.org/officeDocument/2006/relationships/hyperlink" Target="http://www.google.com/url?q=http%3A%2F%2Fpowerdown.actionaid.org.uk%2F&amp;sa=D&amp;sntz=1&amp;usg=AFQjCNEWpAaqvnoJc2cVauQOCBviG_13Eg" TargetMode="External"/><Relationship Id="rId148" Type="http://schemas.openxmlformats.org/officeDocument/2006/relationships/hyperlink" Target="http://www.informationactivism.org/basic3" TargetMode="External"/><Relationship Id="rId164" Type="http://schemas.openxmlformats.org/officeDocument/2006/relationships/hyperlink" Target="http://www.yeahhackney.com/groups/farmshop/forum/" TargetMode="External"/><Relationship Id="rId169" Type="http://schemas.openxmlformats.org/officeDocument/2006/relationships/hyperlink" Target="http://www.permaculture.org.uk/" TargetMode="External"/><Relationship Id="rId185" Type="http://schemas.openxmlformats.org/officeDocument/2006/relationships/hyperlink" Target="http://www.walktoschool.org.uk/"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ec.europa.eu/social/main.jsp?langId=en&amp;catId=89&amp;newsId=860" TargetMode="External"/><Relationship Id="rId210" Type="http://schemas.openxmlformats.org/officeDocument/2006/relationships/hyperlink" Target="http://www.heritageopendays.org.uk/" TargetMode="External"/><Relationship Id="rId215" Type="http://schemas.openxmlformats.org/officeDocument/2006/relationships/hyperlink" Target="http://www.savethefrogs.com/actions/pesticides/day/index.html" TargetMode="External"/><Relationship Id="rId236" Type="http://schemas.openxmlformats.org/officeDocument/2006/relationships/hyperlink" Target="http://www.google.com/url?q=http%3A%2F%2Fwww.greenfunders.org%2F&amp;sa=D&amp;sntz=1&amp;usg=AFQjCNHgwmGCQC34MQ656pgA0Lbln0mzUw" TargetMode="External"/><Relationship Id="rId26" Type="http://schemas.openxmlformats.org/officeDocument/2006/relationships/hyperlink" Target="http://www.recyclenow.com/" TargetMode="External"/><Relationship Id="rId231" Type="http://schemas.openxmlformats.org/officeDocument/2006/relationships/hyperlink" Target="http://www.google.com/url?q=http%3A%2F%2Fwww.greenfunders.org%2F&amp;sa=D&amp;sntz=1&amp;usg=AFQjCNHgwmGCQC34MQ656pgA0Lbln0mzUw" TargetMode="External"/><Relationship Id="rId47" Type="http://schemas.openxmlformats.org/officeDocument/2006/relationships/hyperlink" Target="http://www.google.com/url?q=http%3A%2F%2Fassets.wwf.org.uk%2Fdownloads%2Fcommon_cause_report.pdf&amp;sa=D&amp;sntz=1&amp;usg=AFQjCNHTwjxMTVhhSXNmX2nanf7r1oabnw" TargetMode="External"/><Relationship Id="rId68" Type="http://schemas.openxmlformats.org/officeDocument/2006/relationships/hyperlink" Target="http://www.google.com/url?q=http%3A%2F%2Fwww.greengrin.co.uk%2F&amp;sa=D&amp;sntz=1&amp;usg=AFQjCNHJ3x3ZsTboS7rTIAj_lJuyAr_HTw" TargetMode="External"/><Relationship Id="rId89" Type="http://schemas.openxmlformats.org/officeDocument/2006/relationships/hyperlink" Target="http://www.gardenvisit.com/garden/risc_roof_garden" TargetMode="External"/><Relationship Id="rId112" Type="http://schemas.openxmlformats.org/officeDocument/2006/relationships/hyperlink" Target="http://www.google.com/url?q=http%3A%2F%2Fassets.wwf.org.uk%2Fdownloads%2Fcommon_cause_report.pdf&amp;sa=D&amp;sntz=1&amp;usg=AFQjCNHTwjxMTVhhSXNmX2nanf7r1oabnw" TargetMode="External"/><Relationship Id="rId133" Type="http://schemas.openxmlformats.org/officeDocument/2006/relationships/hyperlink" Target="http://www.coolitschools.com/" TargetMode="External"/><Relationship Id="rId154" Type="http://schemas.openxmlformats.org/officeDocument/2006/relationships/hyperlink" Target="http://practicalaction.org/home" TargetMode="External"/><Relationship Id="rId175" Type="http://schemas.openxmlformats.org/officeDocument/2006/relationships/hyperlink" Target="https://owa.hants.gov.uk/exchweb/bin/redir.asp?URL=http://www.rasbery.co.uk" TargetMode="External"/><Relationship Id="rId196" Type="http://schemas.openxmlformats.org/officeDocument/2006/relationships/hyperlink" Target="http://www.earthday.net/" TargetMode="External"/><Relationship Id="rId200" Type="http://schemas.openxmlformats.org/officeDocument/2006/relationships/hyperlink" Target="http://www.cbd.int/idb/2011/" TargetMode="External"/><Relationship Id="rId16" Type="http://schemas.openxmlformats.org/officeDocument/2006/relationships/hyperlink" Target="http://www.ecoactive.org.uk/" TargetMode="External"/><Relationship Id="rId221" Type="http://schemas.openxmlformats.org/officeDocument/2006/relationships/hyperlink" Target="http://www.google.com/url?q=http%3A%2F%2Fwww.britishecologicalsociety.org%2Fgrants%2F&amp;sa=D&amp;sntz=1&amp;usg=AFQjCNEqtQtw72RHWn-Uri2v_D8329ib4w" TargetMode="External"/><Relationship Id="rId242" Type="http://schemas.openxmlformats.org/officeDocument/2006/relationships/hyperlink" Target="http://peopleandplanet.org/" TargetMode="External"/><Relationship Id="rId37" Type="http://schemas.openxmlformats.org/officeDocument/2006/relationships/hyperlink" Target="http://www.google.com/url?q=http%3A%2F%2Fassets.wwf.org.uk%2Fdownloads%2Fcommon_cause_report.pdf&amp;sa=D&amp;sntz=1&amp;usg=AFQjCNHTwjxMTVhhSXNmX2nanf7r1oabnw" TargetMode="External"/><Relationship Id="rId58" Type="http://schemas.openxmlformats.org/officeDocument/2006/relationships/hyperlink" Target="http://www.commonground.org.uk/" TargetMode="External"/><Relationship Id="rId79" Type="http://schemas.openxmlformats.org/officeDocument/2006/relationships/hyperlink" Target="http://earthrestorationservice.org/" TargetMode="External"/><Relationship Id="rId102" Type="http://schemas.openxmlformats.org/officeDocument/2006/relationships/hyperlink" Target="http://www.livingethically.co.uk/pages/shopping/wholesale-entertainment.htm" TargetMode="External"/><Relationship Id="rId123" Type="http://schemas.openxmlformats.org/officeDocument/2006/relationships/hyperlink" Target="http://www.google.com/url?q=http%3A%2F%2Fassets.wwf.org.uk%2Fdownloads%2Fcommon_cause_report.pdf&amp;sa=D&amp;sntz=1&amp;usg=AFQjCNHTwjxMTVhhSXNmX2nanf7r1oabnw" TargetMode="External"/><Relationship Id="rId144" Type="http://schemas.openxmlformats.org/officeDocument/2006/relationships/hyperlink" Target="http://www.google.com/url?q=http%3A%2F%2Fpowerdown.actionaid.org.uk%2F&amp;sa=D&amp;sntz=1&amp;usg=AFQjCNEWpAaqvnoJc2cVauQOCBviG_13Eg" TargetMode="External"/><Relationship Id="rId90" Type="http://schemas.openxmlformats.org/officeDocument/2006/relationships/hyperlink" Target="http://www.bricksandbread.com/" TargetMode="External"/><Relationship Id="rId165" Type="http://schemas.openxmlformats.org/officeDocument/2006/relationships/hyperlink" Target="http://www.thegrowingschoolsgarden.org.uk/" TargetMode="External"/><Relationship Id="rId186" Type="http://schemas.openxmlformats.org/officeDocument/2006/relationships/hyperlink" Target="http://www.rspb.org.uk/schoolswatch/" TargetMode="External"/><Relationship Id="rId211" Type="http://schemas.openxmlformats.org/officeDocument/2006/relationships/hyperlink" Target="http://en.wikipedia.org/wiki/Apple" TargetMode="External"/><Relationship Id="rId232" Type="http://schemas.openxmlformats.org/officeDocument/2006/relationships/hyperlink" Target="http://www.google.com/url?q=http%3A%2F%2Fwww.greenfunders.org%2F&amp;sa=D&amp;sntz=1&amp;usg=AFQjCNHgwmGCQC34MQ656pgA0Lbln0mzUw" TargetMode="External"/><Relationship Id="rId27" Type="http://schemas.openxmlformats.org/officeDocument/2006/relationships/hyperlink" Target="http://www.storyofstuff.com/" TargetMode="External"/><Relationship Id="rId48" Type="http://schemas.openxmlformats.org/officeDocument/2006/relationships/hyperlink" Target="http://www.thackara.com/inthebubble/summary.html" TargetMode="External"/><Relationship Id="rId69" Type="http://schemas.openxmlformats.org/officeDocument/2006/relationships/hyperlink" Target="http://www.google.com/url?q=http%3A%2F%2Fwww.greengrin.co.uk%2F&amp;sa=D&amp;sntz=1&amp;usg=AFQjCNHJ3x3ZsTboS7rTIAj_lJuyAr_HTw" TargetMode="External"/><Relationship Id="rId113" Type="http://schemas.openxmlformats.org/officeDocument/2006/relationships/hyperlink" Target="http://www.google.com/url?q=http%3A%2F%2Fassets.wwf.org.uk%2Fdownloads%2Fcommon_cause_report.pdf&amp;sa=D&amp;sntz=1&amp;usg=AFQjCNHTwjxMTVhhSXNmX2nanf7r1oabnw" TargetMode="External"/><Relationship Id="rId134" Type="http://schemas.openxmlformats.org/officeDocument/2006/relationships/hyperlink" Target="http://www2.btcv.org.uk/display/home" TargetMode="External"/><Relationship Id="rId80" Type="http://schemas.openxmlformats.org/officeDocument/2006/relationships/hyperlink" Target="http://www.field-studies-council.org/" TargetMode="External"/><Relationship Id="rId155" Type="http://schemas.openxmlformats.org/officeDocument/2006/relationships/hyperlink" Target="http://www.hotscienceglobalcitizens.net/" TargetMode="External"/><Relationship Id="rId176" Type="http://schemas.openxmlformats.org/officeDocument/2006/relationships/hyperlink" Target="http://www.makinglocalfoodwork.co.uk/" TargetMode="External"/><Relationship Id="rId197" Type="http://schemas.openxmlformats.org/officeDocument/2006/relationships/hyperlink" Target="http://www.wildaboutplants.org.uk/beescene/" TargetMode="External"/><Relationship Id="rId201" Type="http://schemas.openxmlformats.org/officeDocument/2006/relationships/hyperlink" Target="http://www.unep.org/wed/2010/english/" TargetMode="External"/><Relationship Id="rId222" Type="http://schemas.openxmlformats.org/officeDocument/2006/relationships/hyperlink" Target="http://www.google.com/url?q=http%3A%2F%2Fwww.britishecologicalsociety.org%2Fgrants%2F&amp;sa=D&amp;sntz=1&amp;usg=AFQjCNEqtQtw72RHWn-Uri2v_D8329ib4w" TargetMode="External"/><Relationship Id="rId243" Type="http://schemas.openxmlformats.org/officeDocument/2006/relationships/hyperlink" Target="http://www.rsp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AE30-2AB0-4248-8580-FCC7F0653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10802</Words>
  <Characters>61574</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Warwick</Company>
  <LinksUpToDate>false</LinksUpToDate>
  <CharactersWithSpaces>72232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Rose</dc:creator>
  <cp:lastModifiedBy>Steve</cp:lastModifiedBy>
  <cp:revision>2</cp:revision>
  <dcterms:created xsi:type="dcterms:W3CDTF">2011-06-07T09:00:00Z</dcterms:created>
  <dcterms:modified xsi:type="dcterms:W3CDTF">2011-06-07T09:00:00Z</dcterms:modified>
</cp:coreProperties>
</file>